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D38" w:rsidRDefault="00D20D38" w:rsidP="00136F67">
      <w:pPr>
        <w:tabs>
          <w:tab w:val="center" w:pos="4513"/>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ISOLATION AND CHARACTERIZATION OF MICROORGANISMS ASSOCIATED WITH BEAN CAKE SOLD IN MINNA METROPOLIS</w:t>
      </w:r>
    </w:p>
    <w:p w:rsidR="00D20D38" w:rsidRDefault="00D20D38" w:rsidP="00136F67">
      <w:pPr>
        <w:tabs>
          <w:tab w:val="center" w:pos="4513"/>
        </w:tabs>
        <w:spacing w:after="0" w:line="276" w:lineRule="auto"/>
        <w:jc w:val="center"/>
        <w:rPr>
          <w:rFonts w:ascii="Times New Roman" w:eastAsia="Times New Roman" w:hAnsi="Times New Roman" w:cs="Times New Roman"/>
          <w:b/>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r w:rsidRPr="00096841">
        <w:rPr>
          <w:rFonts w:ascii="Times New Roman" w:hAnsi="Times New Roman" w:cs="Times New Roman"/>
          <w:sz w:val="24"/>
          <w:szCs w:val="24"/>
        </w:rPr>
        <w:t>Bean cake</w:t>
      </w:r>
      <w:r>
        <w:rPr>
          <w:rFonts w:ascii="Times New Roman" w:hAnsi="Times New Roman" w:cs="Times New Roman"/>
          <w:sz w:val="24"/>
          <w:szCs w:val="24"/>
        </w:rPr>
        <w:t xml:space="preserve">s are </w:t>
      </w:r>
      <w:r w:rsidRPr="00096841">
        <w:rPr>
          <w:rFonts w:ascii="Times New Roman" w:hAnsi="Times New Roman" w:cs="Times New Roman"/>
          <w:sz w:val="24"/>
          <w:szCs w:val="24"/>
        </w:rPr>
        <w:t xml:space="preserve">ready-to-eat deep-fried cowpea paste. It is commonly known as </w:t>
      </w:r>
      <w:proofErr w:type="spellStart"/>
      <w:r w:rsidRPr="00096841">
        <w:rPr>
          <w:rFonts w:ascii="Times New Roman" w:eastAsia="Times New Roman" w:hAnsi="Times New Roman" w:cs="Times New Roman"/>
          <w:sz w:val="24"/>
          <w:szCs w:val="24"/>
        </w:rPr>
        <w:t>àkàrà</w:t>
      </w:r>
      <w:proofErr w:type="spellEnd"/>
      <w:r w:rsidRPr="00096841">
        <w:rPr>
          <w:rFonts w:ascii="Times New Roman" w:hAnsi="Times New Roman" w:cs="Times New Roman"/>
          <w:sz w:val="24"/>
          <w:szCs w:val="24"/>
        </w:rPr>
        <w:t xml:space="preserve"> or </w:t>
      </w:r>
      <w:proofErr w:type="spellStart"/>
      <w:r w:rsidRPr="00096841">
        <w:rPr>
          <w:rFonts w:ascii="Times New Roman" w:hAnsi="Times New Roman" w:cs="Times New Roman"/>
          <w:sz w:val="24"/>
          <w:szCs w:val="24"/>
        </w:rPr>
        <w:t>kosai</w:t>
      </w:r>
      <w:proofErr w:type="spellEnd"/>
      <w:r w:rsidRPr="00096841">
        <w:rPr>
          <w:rFonts w:ascii="Times New Roman" w:hAnsi="Times New Roman" w:cs="Times New Roman"/>
          <w:sz w:val="24"/>
          <w:szCs w:val="24"/>
        </w:rPr>
        <w:t xml:space="preserve"> in Nigeria. </w:t>
      </w:r>
      <w:r>
        <w:rPr>
          <w:rFonts w:ascii="Times New Roman" w:hAnsi="Times New Roman" w:cs="Times New Roman"/>
          <w:sz w:val="24"/>
          <w:szCs w:val="24"/>
        </w:rPr>
        <w:t xml:space="preserve">Analysis of fried bean cakes was carried out to isolate and characterize the microorganisms associated with bean cakes sold in </w:t>
      </w:r>
      <w:proofErr w:type="spellStart"/>
      <w:r>
        <w:rPr>
          <w:rFonts w:ascii="Times New Roman" w:hAnsi="Times New Roman" w:cs="Times New Roman"/>
          <w:sz w:val="24"/>
          <w:szCs w:val="24"/>
        </w:rPr>
        <w:t>Minna</w:t>
      </w:r>
      <w:proofErr w:type="spellEnd"/>
      <w:r>
        <w:rPr>
          <w:rFonts w:ascii="Times New Roman" w:hAnsi="Times New Roman" w:cs="Times New Roman"/>
          <w:sz w:val="24"/>
          <w:szCs w:val="24"/>
        </w:rPr>
        <w:t xml:space="preserve"> Metropolis. </w:t>
      </w:r>
      <w:r w:rsidR="00096CD2">
        <w:rPr>
          <w:rFonts w:ascii="Times New Roman" w:hAnsi="Times New Roman" w:cs="Times New Roman"/>
          <w:sz w:val="24"/>
          <w:szCs w:val="24"/>
        </w:rPr>
        <w:t>The Frequency o</w:t>
      </w:r>
      <w:r w:rsidR="00817BB4">
        <w:rPr>
          <w:rFonts w:ascii="Times New Roman" w:hAnsi="Times New Roman" w:cs="Times New Roman"/>
          <w:sz w:val="24"/>
          <w:szCs w:val="24"/>
        </w:rPr>
        <w:t>f occurrence of the isolates were</w:t>
      </w:r>
      <w:r w:rsidR="00096CD2">
        <w:rPr>
          <w:rFonts w:ascii="Times New Roman" w:hAnsi="Times New Roman" w:cs="Times New Roman"/>
          <w:sz w:val="24"/>
          <w:szCs w:val="24"/>
        </w:rPr>
        <w:t xml:space="preserve"> also determined. </w:t>
      </w:r>
      <w:r>
        <w:rPr>
          <w:rFonts w:ascii="Times New Roman" w:hAnsi="Times New Roman" w:cs="Times New Roman"/>
          <w:sz w:val="24"/>
          <w:szCs w:val="24"/>
        </w:rPr>
        <w:t>The isolates identified</w:t>
      </w:r>
      <w:r w:rsidR="00A47237">
        <w:rPr>
          <w:rFonts w:ascii="Times New Roman" w:hAnsi="Times New Roman" w:cs="Times New Roman"/>
          <w:sz w:val="24"/>
          <w:szCs w:val="24"/>
        </w:rPr>
        <w:t xml:space="preserve"> by 16S </w:t>
      </w:r>
      <w:proofErr w:type="spellStart"/>
      <w:r w:rsidR="00A47237">
        <w:rPr>
          <w:rFonts w:ascii="Times New Roman" w:hAnsi="Times New Roman" w:cs="Times New Roman"/>
          <w:sz w:val="24"/>
          <w:szCs w:val="24"/>
        </w:rPr>
        <w:t>rRNA</w:t>
      </w:r>
      <w:proofErr w:type="spellEnd"/>
      <w:r w:rsidR="00A47237">
        <w:rPr>
          <w:rFonts w:ascii="Times New Roman" w:hAnsi="Times New Roman" w:cs="Times New Roman"/>
          <w:sz w:val="24"/>
          <w:szCs w:val="24"/>
        </w:rPr>
        <w:t xml:space="preserve"> molecular technique</w:t>
      </w:r>
      <w:r>
        <w:rPr>
          <w:rFonts w:ascii="Times New Roman" w:hAnsi="Times New Roman" w:cs="Times New Roman"/>
          <w:sz w:val="24"/>
          <w:szCs w:val="24"/>
        </w:rPr>
        <w:t xml:space="preserve"> were </w:t>
      </w:r>
      <w:proofErr w:type="spellStart"/>
      <w:r w:rsidRPr="00096841">
        <w:rPr>
          <w:rFonts w:ascii="Times New Roman" w:hAnsi="Times New Roman" w:cs="Times New Roman"/>
          <w:i/>
          <w:color w:val="000000"/>
          <w:sz w:val="24"/>
          <w:szCs w:val="24"/>
        </w:rPr>
        <w:t>Aspergilus</w:t>
      </w:r>
      <w:proofErr w:type="spellEnd"/>
      <w:r w:rsidR="005753DC">
        <w:rPr>
          <w:rFonts w:ascii="Times New Roman" w:hAnsi="Times New Roman" w:cs="Times New Roman"/>
          <w:i/>
          <w:color w:val="000000"/>
          <w:sz w:val="24"/>
          <w:szCs w:val="24"/>
        </w:rPr>
        <w:t xml:space="preserve"> </w:t>
      </w:r>
      <w:proofErr w:type="spellStart"/>
      <w:proofErr w:type="gramStart"/>
      <w:r w:rsidRPr="00096841">
        <w:rPr>
          <w:rFonts w:ascii="Times New Roman" w:hAnsi="Times New Roman" w:cs="Times New Roman"/>
          <w:i/>
          <w:color w:val="000000"/>
          <w:sz w:val="24"/>
          <w:szCs w:val="24"/>
        </w:rPr>
        <w:t>niger</w:t>
      </w:r>
      <w:proofErr w:type="spellEnd"/>
      <w:proofErr w:type="gramEnd"/>
      <w:r w:rsidRPr="00096841">
        <w:rPr>
          <w:rFonts w:ascii="Times New Roman" w:hAnsi="Times New Roman" w:cs="Times New Roman"/>
          <w:i/>
          <w:color w:val="000000"/>
          <w:sz w:val="24"/>
          <w:szCs w:val="24"/>
        </w:rPr>
        <w:t xml:space="preserve">, Bacillus </w:t>
      </w:r>
      <w:proofErr w:type="spellStart"/>
      <w:r w:rsidRPr="00096841">
        <w:rPr>
          <w:rFonts w:ascii="Times New Roman" w:hAnsi="Times New Roman" w:cs="Times New Roman"/>
          <w:i/>
          <w:color w:val="000000"/>
          <w:sz w:val="24"/>
          <w:szCs w:val="24"/>
        </w:rPr>
        <w:t>subtilis</w:t>
      </w:r>
      <w:proofErr w:type="spellEnd"/>
      <w:r w:rsidRPr="00096841">
        <w:rPr>
          <w:rFonts w:ascii="Times New Roman" w:hAnsi="Times New Roman" w:cs="Times New Roman"/>
          <w:i/>
          <w:color w:val="000000"/>
          <w:sz w:val="24"/>
          <w:szCs w:val="24"/>
        </w:rPr>
        <w:t xml:space="preserve">, Micrococcus </w:t>
      </w:r>
      <w:proofErr w:type="spellStart"/>
      <w:r w:rsidRPr="00096841">
        <w:rPr>
          <w:rFonts w:ascii="Times New Roman" w:hAnsi="Times New Roman" w:cs="Times New Roman"/>
          <w:i/>
          <w:color w:val="000000"/>
          <w:sz w:val="24"/>
          <w:szCs w:val="24"/>
        </w:rPr>
        <w:t>roseus</w:t>
      </w:r>
      <w:proofErr w:type="spellEnd"/>
      <w:r w:rsidRPr="00096841">
        <w:rPr>
          <w:rFonts w:ascii="Times New Roman" w:hAnsi="Times New Roman" w:cs="Times New Roman"/>
          <w:i/>
          <w:color w:val="000000"/>
          <w:sz w:val="24"/>
          <w:szCs w:val="24"/>
        </w:rPr>
        <w:t>, Sta</w:t>
      </w:r>
      <w:r>
        <w:rPr>
          <w:rFonts w:ascii="Times New Roman" w:hAnsi="Times New Roman" w:cs="Times New Roman"/>
          <w:i/>
          <w:color w:val="000000"/>
          <w:sz w:val="24"/>
          <w:szCs w:val="24"/>
        </w:rPr>
        <w:t xml:space="preserve">phylococcus </w:t>
      </w:r>
      <w:proofErr w:type="spellStart"/>
      <w:r>
        <w:rPr>
          <w:rFonts w:ascii="Times New Roman" w:hAnsi="Times New Roman" w:cs="Times New Roman"/>
          <w:i/>
          <w:color w:val="000000"/>
          <w:sz w:val="24"/>
          <w:szCs w:val="24"/>
        </w:rPr>
        <w:t>aureus</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Klebsiella</w:t>
      </w:r>
      <w:proofErr w:type="spellEnd"/>
      <w:r w:rsidR="005753DC">
        <w:rPr>
          <w:rFonts w:ascii="Times New Roman" w:hAnsi="Times New Roman" w:cs="Times New Roman"/>
          <w:i/>
          <w:color w:val="000000"/>
          <w:sz w:val="24"/>
          <w:szCs w:val="24"/>
        </w:rPr>
        <w:t xml:space="preserve"> pneumonia </w:t>
      </w:r>
      <w:r w:rsidRPr="00096841">
        <w:rPr>
          <w:rFonts w:ascii="Times New Roman" w:hAnsi="Times New Roman" w:cs="Times New Roman"/>
          <w:color w:val="000000"/>
          <w:sz w:val="24"/>
          <w:szCs w:val="24"/>
        </w:rPr>
        <w:t>and</w:t>
      </w:r>
      <w:r w:rsidRPr="00096841">
        <w:rPr>
          <w:rFonts w:ascii="Times New Roman" w:hAnsi="Times New Roman" w:cs="Times New Roman"/>
          <w:i/>
          <w:color w:val="000000"/>
          <w:sz w:val="24"/>
          <w:szCs w:val="24"/>
        </w:rPr>
        <w:t xml:space="preserve"> Escherichia coli.</w:t>
      </w:r>
      <w:r w:rsidR="005753DC">
        <w:rPr>
          <w:rFonts w:ascii="Times New Roman" w:hAnsi="Times New Roman" w:cs="Times New Roman"/>
          <w:i/>
          <w:color w:val="000000"/>
          <w:sz w:val="24"/>
          <w:szCs w:val="24"/>
        </w:rPr>
        <w:t xml:space="preserve"> </w:t>
      </w:r>
      <w:r w:rsidRPr="00A6439A">
        <w:rPr>
          <w:rFonts w:ascii="Times New Roman" w:hAnsi="Times New Roman" w:cs="Times New Roman"/>
          <w:color w:val="000000"/>
          <w:sz w:val="24"/>
          <w:szCs w:val="24"/>
        </w:rPr>
        <w:t>The total viable bacterial counts ranged from</w:t>
      </w:r>
      <w:r>
        <w:rPr>
          <w:rFonts w:ascii="Times New Roman" w:hAnsi="Times New Roman" w:cs="Times New Roman"/>
          <w:color w:val="000000"/>
          <w:sz w:val="24"/>
          <w:szCs w:val="24"/>
        </w:rPr>
        <w:t xml:space="preserve"> 0±0.0cfu/g in </w:t>
      </w:r>
      <w:proofErr w:type="spellStart"/>
      <w:r>
        <w:rPr>
          <w:rFonts w:ascii="Times New Roman" w:hAnsi="Times New Roman" w:cs="Times New Roman"/>
          <w:color w:val="000000"/>
          <w:sz w:val="24"/>
          <w:szCs w:val="24"/>
        </w:rPr>
        <w:t>Dutsen</w:t>
      </w:r>
      <w:proofErr w:type="spellEnd"/>
      <w:r w:rsidR="005753DC">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kura</w:t>
      </w:r>
      <w:proofErr w:type="spellEnd"/>
      <w:proofErr w:type="gramEnd"/>
      <w:r>
        <w:rPr>
          <w:rFonts w:ascii="Times New Roman" w:hAnsi="Times New Roman" w:cs="Times New Roman"/>
          <w:color w:val="000000"/>
          <w:sz w:val="24"/>
          <w:szCs w:val="24"/>
        </w:rPr>
        <w:t xml:space="preserve"> to 2.58x10</w:t>
      </w: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±1.00x10</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cfu/g in F-layout while the coliform counts ranged from 0±0.0 </w:t>
      </w:r>
      <w:proofErr w:type="spellStart"/>
      <w:r>
        <w:rPr>
          <w:rFonts w:ascii="Times New Roman" w:hAnsi="Times New Roman" w:cs="Times New Roman"/>
          <w:color w:val="000000"/>
          <w:sz w:val="24"/>
          <w:szCs w:val="24"/>
        </w:rPr>
        <w:t>cfu</w:t>
      </w:r>
      <w:proofErr w:type="spellEnd"/>
      <w:r>
        <w:rPr>
          <w:rFonts w:ascii="Times New Roman" w:hAnsi="Times New Roman" w:cs="Times New Roman"/>
          <w:color w:val="000000"/>
          <w:sz w:val="24"/>
          <w:szCs w:val="24"/>
        </w:rPr>
        <w:t xml:space="preserve">/g in </w:t>
      </w:r>
      <w:proofErr w:type="spellStart"/>
      <w:r>
        <w:rPr>
          <w:rFonts w:ascii="Times New Roman" w:hAnsi="Times New Roman" w:cs="Times New Roman"/>
          <w:color w:val="000000"/>
          <w:sz w:val="24"/>
          <w:szCs w:val="24"/>
        </w:rPr>
        <w:t>Bosso</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Dutsen</w:t>
      </w:r>
      <w:proofErr w:type="spellEnd"/>
      <w:r w:rsidR="005753DC">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kura</w:t>
      </w:r>
      <w:proofErr w:type="spellEnd"/>
      <w:r>
        <w:rPr>
          <w:rFonts w:ascii="Times New Roman" w:hAnsi="Times New Roman" w:cs="Times New Roman"/>
          <w:color w:val="000000"/>
          <w:sz w:val="24"/>
          <w:szCs w:val="24"/>
        </w:rPr>
        <w:t xml:space="preserve"> to 1.75x10</w:t>
      </w: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±1.09x10</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in </w:t>
      </w:r>
      <w:proofErr w:type="spellStart"/>
      <w:r>
        <w:rPr>
          <w:rFonts w:ascii="Times New Roman" w:hAnsi="Times New Roman" w:cs="Times New Roman"/>
          <w:color w:val="000000"/>
          <w:sz w:val="24"/>
          <w:szCs w:val="24"/>
        </w:rPr>
        <w:t>Kpakungu</w:t>
      </w:r>
      <w:proofErr w:type="spellEnd"/>
      <w:r>
        <w:rPr>
          <w:rFonts w:ascii="Times New Roman" w:hAnsi="Times New Roman" w:cs="Times New Roman"/>
          <w:color w:val="000000"/>
          <w:sz w:val="24"/>
          <w:szCs w:val="24"/>
        </w:rPr>
        <w:t xml:space="preserve"> and </w:t>
      </w:r>
      <w:r w:rsidR="00A47237">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fungal counts ranged from 0±0.0 in </w:t>
      </w:r>
      <w:proofErr w:type="spellStart"/>
      <w:r>
        <w:rPr>
          <w:rFonts w:ascii="Times New Roman" w:hAnsi="Times New Roman" w:cs="Times New Roman"/>
          <w:color w:val="000000"/>
          <w:sz w:val="24"/>
          <w:szCs w:val="24"/>
        </w:rPr>
        <w:t>Tunga</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Bosso</w:t>
      </w:r>
      <w:proofErr w:type="spellEnd"/>
      <w:r>
        <w:rPr>
          <w:rFonts w:ascii="Times New Roman" w:hAnsi="Times New Roman" w:cs="Times New Roman"/>
          <w:color w:val="000000"/>
          <w:sz w:val="24"/>
          <w:szCs w:val="24"/>
        </w:rPr>
        <w:t xml:space="preserve"> to 2.66x10</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±1.77x10</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in </w:t>
      </w:r>
      <w:proofErr w:type="spellStart"/>
      <w:r>
        <w:rPr>
          <w:rFonts w:ascii="Times New Roman" w:hAnsi="Times New Roman" w:cs="Times New Roman"/>
          <w:color w:val="000000"/>
          <w:sz w:val="24"/>
          <w:szCs w:val="24"/>
        </w:rPr>
        <w:t>Maitumbi</w:t>
      </w:r>
      <w:proofErr w:type="spellEnd"/>
      <w:r>
        <w:rPr>
          <w:rFonts w:ascii="Times New Roman" w:hAnsi="Times New Roman" w:cs="Times New Roman"/>
          <w:color w:val="000000"/>
          <w:sz w:val="24"/>
          <w:szCs w:val="24"/>
        </w:rPr>
        <w:t xml:space="preserve">. </w:t>
      </w:r>
      <w:r w:rsidR="00096CD2" w:rsidRPr="00096841">
        <w:rPr>
          <w:rFonts w:ascii="Times New Roman" w:hAnsi="Times New Roman" w:cs="Times New Roman"/>
          <w:i/>
          <w:color w:val="000000"/>
          <w:sz w:val="24"/>
          <w:szCs w:val="24"/>
        </w:rPr>
        <w:t xml:space="preserve">Staphylococcus </w:t>
      </w:r>
      <w:proofErr w:type="spellStart"/>
      <w:r w:rsidR="00096CD2" w:rsidRPr="00096841">
        <w:rPr>
          <w:rFonts w:ascii="Times New Roman" w:hAnsi="Times New Roman" w:cs="Times New Roman"/>
          <w:i/>
          <w:color w:val="000000"/>
          <w:sz w:val="24"/>
          <w:szCs w:val="24"/>
        </w:rPr>
        <w:t>aureus</w:t>
      </w:r>
      <w:proofErr w:type="spellEnd"/>
      <w:r w:rsidR="00096CD2">
        <w:rPr>
          <w:rFonts w:ascii="Times New Roman" w:hAnsi="Times New Roman" w:cs="Times New Roman"/>
          <w:color w:val="000000"/>
          <w:sz w:val="24"/>
          <w:szCs w:val="24"/>
        </w:rPr>
        <w:t xml:space="preserve"> was</w:t>
      </w:r>
      <w:r w:rsidR="00096CD2" w:rsidRPr="00096841">
        <w:rPr>
          <w:rFonts w:ascii="Times New Roman" w:hAnsi="Times New Roman" w:cs="Times New Roman"/>
          <w:color w:val="000000"/>
          <w:sz w:val="24"/>
          <w:szCs w:val="24"/>
        </w:rPr>
        <w:t xml:space="preserve"> the most frequently isolated organisms from all the bean cakes while </w:t>
      </w:r>
      <w:proofErr w:type="spellStart"/>
      <w:r w:rsidR="00096CD2" w:rsidRPr="00096841">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proofErr w:type="spellStart"/>
      <w:proofErr w:type="gramStart"/>
      <w:r w:rsidR="00096CD2" w:rsidRPr="00096841">
        <w:rPr>
          <w:rFonts w:ascii="Times New Roman" w:hAnsi="Times New Roman" w:cs="Times New Roman"/>
          <w:i/>
          <w:color w:val="000000"/>
          <w:sz w:val="24"/>
          <w:szCs w:val="24"/>
        </w:rPr>
        <w:t>niger</w:t>
      </w:r>
      <w:proofErr w:type="spellEnd"/>
      <w:proofErr w:type="gramEnd"/>
      <w:r w:rsidR="00096CD2" w:rsidRPr="00096841">
        <w:rPr>
          <w:rFonts w:ascii="Times New Roman" w:hAnsi="Times New Roman" w:cs="Times New Roman"/>
          <w:color w:val="000000"/>
          <w:sz w:val="24"/>
          <w:szCs w:val="24"/>
        </w:rPr>
        <w:t xml:space="preserve"> was the least.</w:t>
      </w:r>
      <w:r w:rsidR="005753D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results suggested that some degree of control can be exercised over the microbial hazard of </w:t>
      </w:r>
      <w:proofErr w:type="spellStart"/>
      <w:r>
        <w:rPr>
          <w:rFonts w:ascii="Times New Roman" w:hAnsi="Times New Roman" w:cs="Times New Roman"/>
          <w:color w:val="000000"/>
          <w:sz w:val="24"/>
          <w:szCs w:val="24"/>
        </w:rPr>
        <w:t>kosai</w:t>
      </w:r>
      <w:proofErr w:type="spellEnd"/>
      <w:r>
        <w:rPr>
          <w:rFonts w:ascii="Times New Roman" w:hAnsi="Times New Roman" w:cs="Times New Roman"/>
          <w:color w:val="000000"/>
          <w:sz w:val="24"/>
          <w:szCs w:val="24"/>
        </w:rPr>
        <w:t xml:space="preserve"> to prevent, eliminate or reduce microbial load to acceptable levels. There should be enlightenment campaign amongst sellers and consumers of bean cakes.</w:t>
      </w:r>
    </w:p>
    <w:p w:rsidR="00D20D38" w:rsidRDefault="00D20D38" w:rsidP="00136F67">
      <w:pPr>
        <w:spacing w:after="0" w:line="276" w:lineRule="auto"/>
        <w:jc w:val="both"/>
        <w:rPr>
          <w:rFonts w:ascii="Times New Roman" w:hAnsi="Times New Roman" w:cs="Times New Roman"/>
          <w:b/>
          <w:sz w:val="28"/>
          <w:szCs w:val="24"/>
        </w:rPr>
      </w:pPr>
      <w:r>
        <w:rPr>
          <w:rFonts w:ascii="Times New Roman" w:hAnsi="Times New Roman" w:cs="Times New Roman"/>
          <w:color w:val="000000"/>
          <w:sz w:val="24"/>
          <w:szCs w:val="24"/>
        </w:rPr>
        <w:t>Keywords: Bean cakes, Microorganisms</w:t>
      </w:r>
      <w:r w:rsidR="00D32CC3">
        <w:rPr>
          <w:rFonts w:ascii="Times New Roman" w:hAnsi="Times New Roman" w:cs="Times New Roman"/>
          <w:color w:val="000000"/>
          <w:sz w:val="24"/>
          <w:szCs w:val="24"/>
        </w:rPr>
        <w:t xml:space="preserve">, </w:t>
      </w:r>
      <w:r w:rsidR="005753DC">
        <w:rPr>
          <w:rFonts w:ascii="Times New Roman" w:hAnsi="Times New Roman" w:cs="Times New Roman"/>
          <w:color w:val="000000"/>
          <w:sz w:val="24"/>
          <w:szCs w:val="24"/>
        </w:rPr>
        <w:t>antimicrobial discs, microbial resistance</w:t>
      </w:r>
      <w:r w:rsidR="00D32CC3">
        <w:rPr>
          <w:rFonts w:ascii="Times New Roman" w:hAnsi="Times New Roman" w:cs="Times New Roman"/>
          <w:color w:val="000000"/>
          <w:sz w:val="24"/>
          <w:szCs w:val="24"/>
        </w:rPr>
        <w:t xml:space="preserve">, </w:t>
      </w:r>
      <w:r w:rsidR="005753DC">
        <w:rPr>
          <w:rFonts w:ascii="Times New Roman" w:hAnsi="Times New Roman" w:cs="Times New Roman"/>
          <w:color w:val="000000"/>
          <w:sz w:val="24"/>
          <w:szCs w:val="24"/>
        </w:rPr>
        <w:t xml:space="preserve">molecular characterization. </w:t>
      </w:r>
    </w:p>
    <w:p w:rsidR="00D20D38" w:rsidRDefault="00D20D38" w:rsidP="00136F67">
      <w:pPr>
        <w:tabs>
          <w:tab w:val="center" w:pos="4513"/>
        </w:tabs>
        <w:spacing w:after="0" w:line="276" w:lineRule="auto"/>
        <w:jc w:val="center"/>
        <w:rPr>
          <w:rFonts w:ascii="Times New Roman" w:eastAsia="Times New Roman" w:hAnsi="Times New Roman" w:cs="Times New Roman"/>
          <w:b/>
          <w:sz w:val="24"/>
          <w:szCs w:val="24"/>
        </w:rPr>
      </w:pPr>
    </w:p>
    <w:p w:rsidR="00D20D38" w:rsidRPr="00096841" w:rsidRDefault="00D20D38" w:rsidP="00136F67">
      <w:pPr>
        <w:tabs>
          <w:tab w:val="center" w:pos="4513"/>
        </w:tabs>
        <w:spacing w:after="0" w:line="276" w:lineRule="auto"/>
        <w:rPr>
          <w:rFonts w:ascii="Times New Roman" w:eastAsia="Times New Roman" w:hAnsi="Times New Roman" w:cs="Times New Roman"/>
          <w:b/>
          <w:sz w:val="24"/>
          <w:szCs w:val="24"/>
        </w:rPr>
      </w:pPr>
      <w:r w:rsidRPr="00096841">
        <w:rPr>
          <w:rFonts w:ascii="Times New Roman" w:eastAsia="Times New Roman" w:hAnsi="Times New Roman" w:cs="Times New Roman"/>
          <w:b/>
          <w:sz w:val="24"/>
          <w:szCs w:val="24"/>
        </w:rPr>
        <w:tab/>
        <w:t>INTRODUCTION</w:t>
      </w:r>
    </w:p>
    <w:p w:rsidR="00D20D38" w:rsidRPr="00096841" w:rsidRDefault="00D20D38" w:rsidP="00136F67">
      <w:pPr>
        <w:spacing w:after="0" w:line="276" w:lineRule="auto"/>
        <w:jc w:val="both"/>
        <w:rPr>
          <w:rFonts w:ascii="Times New Roman" w:eastAsia="Times New Roman" w:hAnsi="Times New Roman" w:cs="Times New Roman"/>
          <w:sz w:val="24"/>
          <w:szCs w:val="24"/>
        </w:rPr>
      </w:pPr>
      <w:r w:rsidRPr="00096841">
        <w:rPr>
          <w:rFonts w:ascii="Times New Roman" w:eastAsia="Times New Roman" w:hAnsi="Times New Roman" w:cs="Times New Roman"/>
          <w:sz w:val="24"/>
          <w:szCs w:val="24"/>
        </w:rPr>
        <w:t>Cowpea (</w:t>
      </w:r>
      <w:proofErr w:type="spellStart"/>
      <w:r w:rsidRPr="00096841">
        <w:rPr>
          <w:rFonts w:ascii="Times New Roman" w:eastAsia="Times New Roman" w:hAnsi="Times New Roman" w:cs="Times New Roman"/>
          <w:i/>
          <w:sz w:val="24"/>
          <w:szCs w:val="24"/>
        </w:rPr>
        <w:t>Vigna</w:t>
      </w:r>
      <w:proofErr w:type="spellEnd"/>
      <w:r w:rsidR="005753DC">
        <w:rPr>
          <w:rFonts w:ascii="Times New Roman" w:eastAsia="Times New Roman" w:hAnsi="Times New Roman" w:cs="Times New Roman"/>
          <w:i/>
          <w:sz w:val="24"/>
          <w:szCs w:val="24"/>
        </w:rPr>
        <w:t xml:space="preserve"> </w:t>
      </w:r>
      <w:proofErr w:type="spellStart"/>
      <w:r w:rsidRPr="00096841">
        <w:rPr>
          <w:rFonts w:ascii="Times New Roman" w:eastAsia="Times New Roman" w:hAnsi="Times New Roman" w:cs="Times New Roman"/>
          <w:i/>
          <w:sz w:val="24"/>
          <w:szCs w:val="24"/>
        </w:rPr>
        <w:t>unguiculata</w:t>
      </w:r>
      <w:proofErr w:type="spellEnd"/>
      <w:r w:rsidRPr="00096841">
        <w:rPr>
          <w:rFonts w:ascii="Times New Roman" w:eastAsia="Times New Roman" w:hAnsi="Times New Roman" w:cs="Times New Roman"/>
          <w:sz w:val="24"/>
          <w:szCs w:val="24"/>
        </w:rPr>
        <w:t>) is a legume popularly known as beans in West Africa (</w:t>
      </w:r>
      <w:proofErr w:type="spellStart"/>
      <w:r w:rsidRPr="00096841">
        <w:rPr>
          <w:rFonts w:ascii="Times New Roman" w:eastAsia="Times New Roman" w:hAnsi="Times New Roman" w:cs="Times New Roman"/>
          <w:sz w:val="24"/>
          <w:szCs w:val="24"/>
        </w:rPr>
        <w:t>Moutaleb</w:t>
      </w:r>
      <w:r w:rsidRPr="00096841">
        <w:rPr>
          <w:rFonts w:ascii="Times New Roman" w:eastAsia="Times New Roman" w:hAnsi="Times New Roman" w:cs="Times New Roman"/>
          <w:i/>
          <w:sz w:val="24"/>
          <w:szCs w:val="24"/>
        </w:rPr>
        <w:t>et</w:t>
      </w:r>
      <w:proofErr w:type="spellEnd"/>
      <w:r w:rsidRPr="00096841">
        <w:rPr>
          <w:rFonts w:ascii="Times New Roman" w:eastAsia="Times New Roman" w:hAnsi="Times New Roman" w:cs="Times New Roman"/>
          <w:i/>
          <w:sz w:val="24"/>
          <w:szCs w:val="24"/>
        </w:rPr>
        <w:t xml:space="preserve"> al.,</w:t>
      </w:r>
      <w:r w:rsidRPr="00096841">
        <w:rPr>
          <w:rFonts w:ascii="Times New Roman" w:eastAsia="Times New Roman" w:hAnsi="Times New Roman" w:cs="Times New Roman"/>
          <w:sz w:val="24"/>
          <w:szCs w:val="24"/>
        </w:rPr>
        <w:t xml:space="preserve"> 2017). Cowpea is nutritious and contains protein, vitamins and minerals. Cowpea can be processed as flour, paste, deep fried cake (</w:t>
      </w:r>
      <w:proofErr w:type="spellStart"/>
      <w:r w:rsidRPr="00096841">
        <w:rPr>
          <w:rFonts w:ascii="Times New Roman" w:eastAsia="Times New Roman" w:hAnsi="Times New Roman" w:cs="Times New Roman"/>
          <w:sz w:val="24"/>
          <w:szCs w:val="24"/>
        </w:rPr>
        <w:t>akara</w:t>
      </w:r>
      <w:proofErr w:type="spellEnd"/>
      <w:r w:rsidRPr="00096841">
        <w:rPr>
          <w:rFonts w:ascii="Times New Roman" w:eastAsia="Times New Roman" w:hAnsi="Times New Roman" w:cs="Times New Roman"/>
          <w:sz w:val="24"/>
          <w:szCs w:val="24"/>
        </w:rPr>
        <w:t>) or steam bean pudding (</w:t>
      </w:r>
      <w:proofErr w:type="spellStart"/>
      <w:r w:rsidRPr="00096841">
        <w:rPr>
          <w:rFonts w:ascii="Times New Roman" w:eastAsia="Times New Roman" w:hAnsi="Times New Roman" w:cs="Times New Roman"/>
          <w:sz w:val="24"/>
          <w:szCs w:val="24"/>
        </w:rPr>
        <w:t>moimoi</w:t>
      </w:r>
      <w:proofErr w:type="spellEnd"/>
      <w:r w:rsidRPr="00096841">
        <w:rPr>
          <w:rFonts w:ascii="Times New Roman" w:eastAsia="Times New Roman" w:hAnsi="Times New Roman" w:cs="Times New Roman"/>
          <w:sz w:val="24"/>
          <w:szCs w:val="24"/>
        </w:rPr>
        <w:t>) and bean soup eaten in several Western and Central African countries (Eke-</w:t>
      </w:r>
      <w:proofErr w:type="spellStart"/>
      <w:r w:rsidRPr="00096841">
        <w:rPr>
          <w:rFonts w:ascii="Times New Roman" w:eastAsia="Times New Roman" w:hAnsi="Times New Roman" w:cs="Times New Roman"/>
          <w:sz w:val="24"/>
          <w:szCs w:val="24"/>
        </w:rPr>
        <w:t>Ejiofor</w:t>
      </w:r>
      <w:proofErr w:type="spellEnd"/>
      <w:r w:rsidRPr="00096841">
        <w:rPr>
          <w:rFonts w:ascii="Times New Roman" w:eastAsia="Times New Roman" w:hAnsi="Times New Roman" w:cs="Times New Roman"/>
          <w:sz w:val="24"/>
          <w:szCs w:val="24"/>
        </w:rPr>
        <w:t xml:space="preserve"> and </w:t>
      </w:r>
      <w:proofErr w:type="spellStart"/>
      <w:r w:rsidRPr="00096841">
        <w:rPr>
          <w:rFonts w:ascii="Times New Roman" w:eastAsia="Times New Roman" w:hAnsi="Times New Roman" w:cs="Times New Roman"/>
          <w:sz w:val="24"/>
          <w:szCs w:val="24"/>
        </w:rPr>
        <w:t>Kporna</w:t>
      </w:r>
      <w:proofErr w:type="spellEnd"/>
      <w:r w:rsidRPr="00096841">
        <w:rPr>
          <w:rFonts w:ascii="Times New Roman" w:eastAsia="Times New Roman" w:hAnsi="Times New Roman" w:cs="Times New Roman"/>
          <w:sz w:val="24"/>
          <w:szCs w:val="24"/>
        </w:rPr>
        <w:t>, 2019). Bean cake known as “</w:t>
      </w:r>
      <w:proofErr w:type="spellStart"/>
      <w:r w:rsidRPr="00096841">
        <w:rPr>
          <w:rFonts w:ascii="Times New Roman" w:eastAsia="Times New Roman" w:hAnsi="Times New Roman" w:cs="Times New Roman"/>
          <w:sz w:val="24"/>
          <w:szCs w:val="24"/>
        </w:rPr>
        <w:t>àkàrà</w:t>
      </w:r>
      <w:proofErr w:type="spellEnd"/>
      <w:r w:rsidRPr="00096841">
        <w:rPr>
          <w:rFonts w:ascii="Times New Roman" w:eastAsia="Times New Roman" w:hAnsi="Times New Roman" w:cs="Times New Roman"/>
          <w:sz w:val="24"/>
          <w:szCs w:val="24"/>
        </w:rPr>
        <w:t>” in Yoruba, “</w:t>
      </w:r>
      <w:proofErr w:type="spellStart"/>
      <w:r w:rsidRPr="00096841">
        <w:rPr>
          <w:rFonts w:ascii="Times New Roman" w:eastAsia="Times New Roman" w:hAnsi="Times New Roman" w:cs="Times New Roman"/>
          <w:sz w:val="24"/>
          <w:szCs w:val="24"/>
        </w:rPr>
        <w:t>kosai</w:t>
      </w:r>
      <w:proofErr w:type="spellEnd"/>
      <w:r w:rsidRPr="00096841">
        <w:rPr>
          <w:rFonts w:ascii="Times New Roman" w:eastAsia="Times New Roman" w:hAnsi="Times New Roman" w:cs="Times New Roman"/>
          <w:sz w:val="24"/>
          <w:szCs w:val="24"/>
        </w:rPr>
        <w:t>” in Hausa, is a popular food in Nigeria, Ghana, Togo, Benin, Mali and Gambia (</w:t>
      </w:r>
      <w:proofErr w:type="spellStart"/>
      <w:r w:rsidRPr="00096841">
        <w:rPr>
          <w:rFonts w:ascii="Times New Roman" w:eastAsia="Times New Roman" w:hAnsi="Times New Roman" w:cs="Times New Roman"/>
          <w:sz w:val="24"/>
          <w:szCs w:val="24"/>
        </w:rPr>
        <w:t>Aviara</w:t>
      </w:r>
      <w:r w:rsidRPr="00096841">
        <w:rPr>
          <w:rFonts w:ascii="Times New Roman" w:eastAsia="Times New Roman" w:hAnsi="Times New Roman" w:cs="Times New Roman"/>
          <w:i/>
          <w:sz w:val="24"/>
          <w:szCs w:val="24"/>
        </w:rPr>
        <w:t>et</w:t>
      </w:r>
      <w:proofErr w:type="spellEnd"/>
      <w:r w:rsidRPr="00096841">
        <w:rPr>
          <w:rFonts w:ascii="Times New Roman" w:eastAsia="Times New Roman" w:hAnsi="Times New Roman" w:cs="Times New Roman"/>
          <w:i/>
          <w:sz w:val="24"/>
          <w:szCs w:val="24"/>
        </w:rPr>
        <w:t xml:space="preserve"> al.,</w:t>
      </w:r>
      <w:r w:rsidRPr="00096841">
        <w:rPr>
          <w:rFonts w:ascii="Times New Roman" w:eastAsia="Times New Roman" w:hAnsi="Times New Roman" w:cs="Times New Roman"/>
          <w:sz w:val="24"/>
          <w:szCs w:val="24"/>
        </w:rPr>
        <w:t xml:space="preserve"> 2018). It forms part of the diet of most ethnic groups in Nigeria. Nigerians usually eat it as breakfast with ‘</w:t>
      </w:r>
      <w:proofErr w:type="spellStart"/>
      <w:r w:rsidRPr="00096841">
        <w:rPr>
          <w:rFonts w:ascii="Times New Roman" w:eastAsia="Times New Roman" w:hAnsi="Times New Roman" w:cs="Times New Roman"/>
          <w:sz w:val="24"/>
          <w:szCs w:val="24"/>
        </w:rPr>
        <w:t>ogi</w:t>
      </w:r>
      <w:proofErr w:type="spellEnd"/>
      <w:r w:rsidRPr="00096841">
        <w:rPr>
          <w:rFonts w:ascii="Times New Roman" w:eastAsia="Times New Roman" w:hAnsi="Times New Roman" w:cs="Times New Roman"/>
          <w:sz w:val="24"/>
          <w:szCs w:val="24"/>
        </w:rPr>
        <w:t>’, or lunch with ‘</w:t>
      </w:r>
      <w:proofErr w:type="spellStart"/>
      <w:r w:rsidRPr="00096841">
        <w:rPr>
          <w:rFonts w:ascii="Times New Roman" w:eastAsia="Times New Roman" w:hAnsi="Times New Roman" w:cs="Times New Roman"/>
          <w:sz w:val="24"/>
          <w:szCs w:val="24"/>
        </w:rPr>
        <w:t>gari</w:t>
      </w:r>
      <w:proofErr w:type="spellEnd"/>
      <w:r w:rsidRPr="00096841">
        <w:rPr>
          <w:rFonts w:ascii="Times New Roman" w:eastAsia="Times New Roman" w:hAnsi="Times New Roman" w:cs="Times New Roman"/>
          <w:sz w:val="24"/>
          <w:szCs w:val="24"/>
        </w:rPr>
        <w:t>’ or even dinner with ‘</w:t>
      </w:r>
      <w:proofErr w:type="spellStart"/>
      <w:r w:rsidRPr="00096841">
        <w:rPr>
          <w:rFonts w:ascii="Times New Roman" w:eastAsia="Times New Roman" w:hAnsi="Times New Roman" w:cs="Times New Roman"/>
          <w:sz w:val="24"/>
          <w:szCs w:val="24"/>
        </w:rPr>
        <w:t>eko</w:t>
      </w:r>
      <w:proofErr w:type="spellEnd"/>
      <w:r w:rsidRPr="00096841">
        <w:rPr>
          <w:rFonts w:ascii="Times New Roman" w:eastAsia="Times New Roman" w:hAnsi="Times New Roman" w:cs="Times New Roman"/>
          <w:sz w:val="24"/>
          <w:szCs w:val="24"/>
        </w:rPr>
        <w:t xml:space="preserve">’. </w:t>
      </w:r>
      <w:proofErr w:type="spellStart"/>
      <w:r w:rsidRPr="00096841">
        <w:rPr>
          <w:rFonts w:ascii="Times New Roman" w:eastAsia="Times New Roman" w:hAnsi="Times New Roman" w:cs="Times New Roman"/>
          <w:sz w:val="24"/>
          <w:szCs w:val="24"/>
        </w:rPr>
        <w:t>Akara</w:t>
      </w:r>
      <w:proofErr w:type="spellEnd"/>
      <w:r w:rsidRPr="00096841">
        <w:rPr>
          <w:rFonts w:ascii="Times New Roman" w:eastAsia="Times New Roman" w:hAnsi="Times New Roman" w:cs="Times New Roman"/>
          <w:sz w:val="24"/>
          <w:szCs w:val="24"/>
        </w:rPr>
        <w:t xml:space="preserve"> is a traditional African food made by deep frying cowpea paste that has been whipped and seasoned with salt, pepper, onion</w:t>
      </w:r>
      <w:r w:rsidR="0087285C">
        <w:rPr>
          <w:rFonts w:ascii="Times New Roman" w:eastAsia="Times New Roman" w:hAnsi="Times New Roman" w:cs="Times New Roman"/>
          <w:sz w:val="24"/>
          <w:szCs w:val="24"/>
        </w:rPr>
        <w:t>s and other optional ingredient</w:t>
      </w:r>
      <w:r w:rsidRPr="00096841">
        <w:rPr>
          <w:rFonts w:ascii="Times New Roman" w:eastAsia="Times New Roman" w:hAnsi="Times New Roman" w:cs="Times New Roman"/>
          <w:sz w:val="24"/>
          <w:szCs w:val="24"/>
        </w:rPr>
        <w:t>. (</w:t>
      </w:r>
      <w:proofErr w:type="spellStart"/>
      <w:r w:rsidRPr="00096841">
        <w:rPr>
          <w:rFonts w:ascii="Times New Roman" w:eastAsia="Times New Roman" w:hAnsi="Times New Roman" w:cs="Times New Roman"/>
          <w:sz w:val="24"/>
          <w:szCs w:val="24"/>
        </w:rPr>
        <w:t>Asare</w:t>
      </w:r>
      <w:proofErr w:type="spellEnd"/>
      <w:r w:rsidR="005753DC">
        <w:rPr>
          <w:rFonts w:ascii="Times New Roman" w:eastAsia="Times New Roman" w:hAnsi="Times New Roman" w:cs="Times New Roman"/>
          <w:sz w:val="24"/>
          <w:szCs w:val="24"/>
        </w:rPr>
        <w:t xml:space="preserve"> </w:t>
      </w:r>
      <w:r w:rsidRPr="00096841">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w:t>
      </w:r>
    </w:p>
    <w:p w:rsidR="00D20D38" w:rsidRPr="00096841" w:rsidRDefault="00D20D38" w:rsidP="00136F67">
      <w:pPr>
        <w:spacing w:after="0" w:line="276" w:lineRule="auto"/>
        <w:jc w:val="both"/>
        <w:rPr>
          <w:rFonts w:ascii="Times New Roman" w:eastAsia="Times New Roman" w:hAnsi="Times New Roman" w:cs="Times New Roman"/>
          <w:sz w:val="24"/>
          <w:szCs w:val="24"/>
        </w:rPr>
      </w:pPr>
      <w:r w:rsidRPr="00096841">
        <w:rPr>
          <w:rFonts w:ascii="Times New Roman" w:eastAsia="Times New Roman" w:hAnsi="Times New Roman" w:cs="Times New Roman"/>
          <w:sz w:val="24"/>
          <w:szCs w:val="24"/>
        </w:rPr>
        <w:t>Foodborne pathogens are microorganisms found in foods that are capable of causing diseases when consumed. Some foodborne microbes make people ill by forming toxins in foods that affect the gut or the neurological system (</w:t>
      </w:r>
      <w:proofErr w:type="spellStart"/>
      <w:r w:rsidRPr="00096841">
        <w:rPr>
          <w:rFonts w:ascii="Times New Roman" w:eastAsia="Times New Roman" w:hAnsi="Times New Roman" w:cs="Times New Roman"/>
          <w:sz w:val="24"/>
          <w:szCs w:val="24"/>
        </w:rPr>
        <w:t>Asare</w:t>
      </w:r>
      <w:r w:rsidRPr="00096841">
        <w:rPr>
          <w:rFonts w:ascii="Times New Roman" w:eastAsia="Times New Roman" w:hAnsi="Times New Roman" w:cs="Times New Roman"/>
          <w:i/>
          <w:sz w:val="24"/>
          <w:szCs w:val="24"/>
        </w:rPr>
        <w:t>et</w:t>
      </w:r>
      <w:proofErr w:type="spellEnd"/>
      <w:r w:rsidRPr="00096841">
        <w:rPr>
          <w:rFonts w:ascii="Times New Roman" w:eastAsia="Times New Roman" w:hAnsi="Times New Roman" w:cs="Times New Roman"/>
          <w:i/>
          <w:sz w:val="24"/>
          <w:szCs w:val="24"/>
        </w:rPr>
        <w:t xml:space="preserve"> al.,</w:t>
      </w:r>
      <w:r w:rsidRPr="00096841">
        <w:rPr>
          <w:rFonts w:ascii="Times New Roman" w:eastAsia="Times New Roman" w:hAnsi="Times New Roman" w:cs="Times New Roman"/>
          <w:sz w:val="24"/>
          <w:szCs w:val="24"/>
        </w:rPr>
        <w:t xml:space="preserve"> 2013) Foodborne pathogens associated with bean cake according to the findings of </w:t>
      </w:r>
      <w:proofErr w:type="spellStart"/>
      <w:r w:rsidRPr="00096841">
        <w:rPr>
          <w:rFonts w:ascii="Times New Roman" w:eastAsia="Times New Roman" w:hAnsi="Times New Roman" w:cs="Times New Roman"/>
          <w:sz w:val="24"/>
          <w:szCs w:val="24"/>
        </w:rPr>
        <w:t>Lateef</w:t>
      </w:r>
      <w:r w:rsidRPr="00096841">
        <w:rPr>
          <w:rFonts w:ascii="Times New Roman" w:eastAsia="Times New Roman" w:hAnsi="Times New Roman" w:cs="Times New Roman"/>
          <w:i/>
          <w:sz w:val="24"/>
          <w:szCs w:val="24"/>
        </w:rPr>
        <w:t>et</w:t>
      </w:r>
      <w:proofErr w:type="spellEnd"/>
      <w:r w:rsidRPr="00096841">
        <w:rPr>
          <w:rFonts w:ascii="Times New Roman" w:eastAsia="Times New Roman" w:hAnsi="Times New Roman" w:cs="Times New Roman"/>
          <w:i/>
          <w:sz w:val="24"/>
          <w:szCs w:val="24"/>
        </w:rPr>
        <w:t xml:space="preserve"> al.</w:t>
      </w:r>
      <w:r w:rsidRPr="00096841">
        <w:rPr>
          <w:rFonts w:ascii="Times New Roman" w:eastAsia="Times New Roman" w:hAnsi="Times New Roman" w:cs="Times New Roman"/>
          <w:sz w:val="24"/>
          <w:szCs w:val="24"/>
        </w:rPr>
        <w:t xml:space="preserve"> (2010) are </w:t>
      </w:r>
      <w:r w:rsidRPr="00096841">
        <w:rPr>
          <w:rFonts w:ascii="Times New Roman" w:eastAsia="Times New Roman" w:hAnsi="Times New Roman" w:cs="Times New Roman"/>
          <w:i/>
          <w:sz w:val="24"/>
          <w:szCs w:val="24"/>
        </w:rPr>
        <w:t xml:space="preserve">Escherichia coli, Staphylococcus </w:t>
      </w:r>
      <w:proofErr w:type="spellStart"/>
      <w:r w:rsidRPr="00096841">
        <w:rPr>
          <w:rFonts w:ascii="Times New Roman" w:eastAsia="Times New Roman" w:hAnsi="Times New Roman" w:cs="Times New Roman"/>
          <w:i/>
          <w:sz w:val="24"/>
          <w:szCs w:val="24"/>
        </w:rPr>
        <w:t>aureus</w:t>
      </w:r>
      <w:proofErr w:type="spellEnd"/>
      <w:r w:rsidRPr="00096841">
        <w:rPr>
          <w:rFonts w:ascii="Times New Roman" w:eastAsia="Times New Roman" w:hAnsi="Times New Roman" w:cs="Times New Roman"/>
          <w:i/>
          <w:sz w:val="24"/>
          <w:szCs w:val="24"/>
        </w:rPr>
        <w:t xml:space="preserve">, Staphylococcus </w:t>
      </w:r>
      <w:proofErr w:type="spellStart"/>
      <w:r w:rsidRPr="00096841">
        <w:rPr>
          <w:rFonts w:ascii="Times New Roman" w:eastAsia="Times New Roman" w:hAnsi="Times New Roman" w:cs="Times New Roman"/>
          <w:i/>
          <w:sz w:val="24"/>
          <w:szCs w:val="24"/>
        </w:rPr>
        <w:t>epidermidis</w:t>
      </w:r>
      <w:proofErr w:type="spellEnd"/>
      <w:r w:rsidRPr="00096841">
        <w:rPr>
          <w:rFonts w:ascii="Times New Roman" w:eastAsia="Times New Roman" w:hAnsi="Times New Roman" w:cs="Times New Roman"/>
          <w:i/>
          <w:sz w:val="24"/>
          <w:szCs w:val="24"/>
        </w:rPr>
        <w:t xml:space="preserve">, </w:t>
      </w:r>
      <w:proofErr w:type="spellStart"/>
      <w:r w:rsidRPr="00096841">
        <w:rPr>
          <w:rFonts w:ascii="Times New Roman" w:eastAsia="Times New Roman" w:hAnsi="Times New Roman" w:cs="Times New Roman"/>
          <w:i/>
          <w:sz w:val="24"/>
          <w:szCs w:val="24"/>
        </w:rPr>
        <w:t>Citrobacterfreundii</w:t>
      </w:r>
      <w:proofErr w:type="spellEnd"/>
      <w:r w:rsidRPr="00096841">
        <w:rPr>
          <w:rFonts w:ascii="Times New Roman" w:eastAsia="Times New Roman" w:hAnsi="Times New Roman" w:cs="Times New Roman"/>
          <w:i/>
          <w:sz w:val="24"/>
          <w:szCs w:val="24"/>
        </w:rPr>
        <w:t xml:space="preserve">, </w:t>
      </w:r>
      <w:proofErr w:type="spellStart"/>
      <w:r w:rsidRPr="00096841">
        <w:rPr>
          <w:rFonts w:ascii="Times New Roman" w:eastAsia="Times New Roman" w:hAnsi="Times New Roman" w:cs="Times New Roman"/>
          <w:i/>
          <w:sz w:val="24"/>
          <w:szCs w:val="24"/>
        </w:rPr>
        <w:t>Serratiamarcescens</w:t>
      </w:r>
      <w:proofErr w:type="spellEnd"/>
      <w:r w:rsidRPr="00096841">
        <w:rPr>
          <w:rFonts w:ascii="Times New Roman" w:eastAsia="Times New Roman" w:hAnsi="Times New Roman" w:cs="Times New Roman"/>
          <w:i/>
          <w:sz w:val="24"/>
          <w:szCs w:val="24"/>
        </w:rPr>
        <w:t xml:space="preserve">, Proteus vulgaris, Bacillus cereus, Streptococcus </w:t>
      </w:r>
      <w:proofErr w:type="spellStart"/>
      <w:r w:rsidRPr="00096841">
        <w:rPr>
          <w:rFonts w:ascii="Times New Roman" w:eastAsia="Times New Roman" w:hAnsi="Times New Roman" w:cs="Times New Roman"/>
          <w:i/>
          <w:sz w:val="24"/>
          <w:szCs w:val="24"/>
        </w:rPr>
        <w:t>pyogenes</w:t>
      </w:r>
      <w:proofErr w:type="spellEnd"/>
      <w:r w:rsidRPr="00096841">
        <w:rPr>
          <w:rFonts w:ascii="Times New Roman" w:eastAsia="Times New Roman" w:hAnsi="Times New Roman" w:cs="Times New Roman"/>
          <w:i/>
          <w:sz w:val="24"/>
          <w:szCs w:val="24"/>
        </w:rPr>
        <w:t xml:space="preserve">, </w:t>
      </w:r>
      <w:proofErr w:type="spellStart"/>
      <w:r w:rsidRPr="00096841">
        <w:rPr>
          <w:rFonts w:ascii="Times New Roman" w:eastAsia="Times New Roman" w:hAnsi="Times New Roman" w:cs="Times New Roman"/>
          <w:i/>
          <w:sz w:val="24"/>
          <w:szCs w:val="24"/>
        </w:rPr>
        <w:t>Aspergillusniger</w:t>
      </w:r>
      <w:proofErr w:type="spellEnd"/>
      <w:r w:rsidRPr="00096841">
        <w:rPr>
          <w:rFonts w:ascii="Times New Roman" w:eastAsia="Times New Roman" w:hAnsi="Times New Roman" w:cs="Times New Roman"/>
          <w:i/>
          <w:sz w:val="24"/>
          <w:szCs w:val="24"/>
        </w:rPr>
        <w:t xml:space="preserve">, </w:t>
      </w:r>
      <w:proofErr w:type="spellStart"/>
      <w:r w:rsidRPr="00096841">
        <w:rPr>
          <w:rFonts w:ascii="Times New Roman" w:eastAsia="Times New Roman" w:hAnsi="Times New Roman" w:cs="Times New Roman"/>
          <w:i/>
          <w:sz w:val="24"/>
          <w:szCs w:val="24"/>
        </w:rPr>
        <w:t>Shigella</w:t>
      </w:r>
      <w:proofErr w:type="spellEnd"/>
      <w:r w:rsidRPr="00096841">
        <w:rPr>
          <w:rFonts w:ascii="Times New Roman" w:eastAsia="Times New Roman" w:hAnsi="Times New Roman" w:cs="Times New Roman"/>
          <w:i/>
          <w:sz w:val="24"/>
          <w:szCs w:val="24"/>
        </w:rPr>
        <w:t xml:space="preserve"> sp. </w:t>
      </w:r>
      <w:r w:rsidRPr="00096841">
        <w:rPr>
          <w:rFonts w:ascii="Times New Roman" w:eastAsia="Times New Roman" w:hAnsi="Times New Roman" w:cs="Times New Roman"/>
          <w:sz w:val="24"/>
          <w:szCs w:val="24"/>
        </w:rPr>
        <w:t xml:space="preserve">and </w:t>
      </w:r>
      <w:r w:rsidRPr="00096841">
        <w:rPr>
          <w:rFonts w:ascii="Times New Roman" w:eastAsia="Times New Roman" w:hAnsi="Times New Roman" w:cs="Times New Roman"/>
          <w:i/>
          <w:sz w:val="24"/>
          <w:szCs w:val="24"/>
        </w:rPr>
        <w:t>Bacillus sp.</w:t>
      </w:r>
    </w:p>
    <w:p w:rsidR="00D20D38" w:rsidRPr="00096841" w:rsidRDefault="00D20D38" w:rsidP="00136F67">
      <w:pPr>
        <w:spacing w:after="0" w:line="276" w:lineRule="auto"/>
        <w:jc w:val="both"/>
        <w:rPr>
          <w:rFonts w:ascii="Times New Roman" w:eastAsia="Times New Roman" w:hAnsi="Times New Roman" w:cs="Times New Roman"/>
          <w:sz w:val="24"/>
          <w:szCs w:val="24"/>
        </w:rPr>
      </w:pPr>
      <w:r w:rsidRPr="00096841">
        <w:rPr>
          <w:rFonts w:ascii="Times New Roman" w:eastAsia="Times New Roman" w:hAnsi="Times New Roman" w:cs="Times New Roman"/>
          <w:sz w:val="24"/>
          <w:szCs w:val="24"/>
        </w:rPr>
        <w:t>The contamination of bean cake is largely due to post-processing operations such as unhygienic handling of bean cake with bare hands, exposing bean cake without covering it, talking when selling bean cake, using old newspapers that were not properly kept among others. These post-processing operations can be abated through the use of quality water, high level of personal hygiene and hygienic production materials (</w:t>
      </w:r>
      <w:proofErr w:type="spellStart"/>
      <w:r w:rsidRPr="00096841">
        <w:rPr>
          <w:rFonts w:ascii="Times New Roman" w:eastAsia="Times New Roman" w:hAnsi="Times New Roman" w:cs="Times New Roman"/>
          <w:sz w:val="24"/>
          <w:szCs w:val="24"/>
        </w:rPr>
        <w:t>Lateef</w:t>
      </w:r>
      <w:proofErr w:type="spellEnd"/>
      <w:r w:rsidR="005753DC">
        <w:rPr>
          <w:rFonts w:ascii="Times New Roman" w:eastAsia="Times New Roman" w:hAnsi="Times New Roman" w:cs="Times New Roman"/>
          <w:sz w:val="24"/>
          <w:szCs w:val="24"/>
        </w:rPr>
        <w:t xml:space="preserve"> </w:t>
      </w:r>
      <w:r w:rsidRPr="00096841">
        <w:rPr>
          <w:rFonts w:ascii="Times New Roman" w:eastAsia="Times New Roman" w:hAnsi="Times New Roman" w:cs="Times New Roman"/>
          <w:i/>
          <w:iCs/>
          <w:sz w:val="24"/>
          <w:szCs w:val="24"/>
        </w:rPr>
        <w:t>et al.,</w:t>
      </w:r>
      <w:r w:rsidRPr="00096841">
        <w:rPr>
          <w:rFonts w:ascii="Times New Roman" w:eastAsia="Times New Roman" w:hAnsi="Times New Roman" w:cs="Times New Roman"/>
          <w:sz w:val="24"/>
          <w:szCs w:val="24"/>
        </w:rPr>
        <w:t xml:space="preserve"> 2010). </w:t>
      </w:r>
    </w:p>
    <w:p w:rsidR="00D20D38" w:rsidRPr="00096841" w:rsidRDefault="00D20D38" w:rsidP="00136F67">
      <w:pPr>
        <w:spacing w:after="0" w:line="276" w:lineRule="auto"/>
        <w:jc w:val="both"/>
        <w:rPr>
          <w:rFonts w:ascii="Times New Roman" w:eastAsia="Times New Roman" w:hAnsi="Times New Roman" w:cs="Times New Roman"/>
          <w:sz w:val="24"/>
          <w:szCs w:val="24"/>
        </w:rPr>
      </w:pPr>
      <w:r w:rsidRPr="00096841">
        <w:rPr>
          <w:rFonts w:ascii="Times New Roman" w:eastAsia="Times New Roman" w:hAnsi="Times New Roman" w:cs="Times New Roman"/>
          <w:sz w:val="24"/>
          <w:szCs w:val="24"/>
        </w:rPr>
        <w:lastRenderedPageBreak/>
        <w:t xml:space="preserve">One of the major problems associated with bean cake is its susceptibility to various types of spoilage such as staling, rancidity and </w:t>
      </w:r>
      <w:proofErr w:type="spellStart"/>
      <w:r w:rsidRPr="00096841">
        <w:rPr>
          <w:rFonts w:ascii="Times New Roman" w:eastAsia="Times New Roman" w:hAnsi="Times New Roman" w:cs="Times New Roman"/>
          <w:sz w:val="24"/>
          <w:szCs w:val="24"/>
        </w:rPr>
        <w:t>ropiness</w:t>
      </w:r>
      <w:proofErr w:type="spellEnd"/>
      <w:r w:rsidRPr="00096841">
        <w:rPr>
          <w:rFonts w:ascii="Times New Roman" w:eastAsia="Times New Roman" w:hAnsi="Times New Roman" w:cs="Times New Roman"/>
          <w:sz w:val="24"/>
          <w:szCs w:val="24"/>
        </w:rPr>
        <w:t xml:space="preserve">, soon after its production. Bean cake starts to stale the minutes it leaves the fryer which makes its outer surface to become firm, harsh, opaque </w:t>
      </w:r>
      <w:proofErr w:type="gramStart"/>
      <w:r w:rsidRPr="00096841">
        <w:rPr>
          <w:rFonts w:ascii="Times New Roman" w:eastAsia="Times New Roman" w:hAnsi="Times New Roman" w:cs="Times New Roman"/>
          <w:sz w:val="24"/>
          <w:szCs w:val="24"/>
        </w:rPr>
        <w:t>and</w:t>
      </w:r>
      <w:proofErr w:type="gramEnd"/>
      <w:r w:rsidRPr="00096841">
        <w:rPr>
          <w:rFonts w:ascii="Times New Roman" w:eastAsia="Times New Roman" w:hAnsi="Times New Roman" w:cs="Times New Roman"/>
          <w:sz w:val="24"/>
          <w:szCs w:val="24"/>
        </w:rPr>
        <w:t xml:space="preserve"> crumblier. Bean cake has a poor shelf-life which has been attributed to its fat and high moisture content (</w:t>
      </w:r>
      <w:proofErr w:type="spellStart"/>
      <w:r w:rsidRPr="00096841">
        <w:rPr>
          <w:rFonts w:ascii="Times New Roman" w:eastAsia="Times New Roman" w:hAnsi="Times New Roman" w:cs="Times New Roman"/>
          <w:sz w:val="24"/>
          <w:szCs w:val="24"/>
        </w:rPr>
        <w:t>Ikya</w:t>
      </w:r>
      <w:proofErr w:type="spellEnd"/>
      <w:r w:rsidR="005753DC">
        <w:rPr>
          <w:rFonts w:ascii="Times New Roman" w:eastAsia="Times New Roman" w:hAnsi="Times New Roman" w:cs="Times New Roman"/>
          <w:sz w:val="24"/>
          <w:szCs w:val="24"/>
        </w:rPr>
        <w:t xml:space="preserve"> </w:t>
      </w:r>
      <w:r w:rsidRPr="00096841">
        <w:rPr>
          <w:rFonts w:ascii="Times New Roman" w:eastAsia="Times New Roman" w:hAnsi="Times New Roman" w:cs="Times New Roman"/>
          <w:i/>
          <w:sz w:val="24"/>
          <w:szCs w:val="24"/>
        </w:rPr>
        <w:t>et al.,</w:t>
      </w:r>
      <w:r w:rsidRPr="00096841">
        <w:rPr>
          <w:rFonts w:ascii="Times New Roman" w:eastAsia="Times New Roman" w:hAnsi="Times New Roman" w:cs="Times New Roman"/>
          <w:sz w:val="24"/>
          <w:szCs w:val="24"/>
        </w:rPr>
        <w:t xml:space="preserve"> 2013). Associated with the fat content is lipid oxidation while high moisture content in the product predisposes carbohydrate and protein in it to fermentation and putrefaction respectively causing </w:t>
      </w:r>
      <w:proofErr w:type="spellStart"/>
      <w:r w:rsidRPr="00096841">
        <w:rPr>
          <w:rFonts w:ascii="Times New Roman" w:eastAsia="Times New Roman" w:hAnsi="Times New Roman" w:cs="Times New Roman"/>
          <w:sz w:val="24"/>
          <w:szCs w:val="24"/>
        </w:rPr>
        <w:t>ropiness</w:t>
      </w:r>
      <w:proofErr w:type="spellEnd"/>
      <w:r w:rsidRPr="00096841">
        <w:rPr>
          <w:rFonts w:ascii="Times New Roman" w:eastAsia="Times New Roman" w:hAnsi="Times New Roman" w:cs="Times New Roman"/>
          <w:sz w:val="24"/>
          <w:szCs w:val="24"/>
        </w:rPr>
        <w:t xml:space="preserve"> by </w:t>
      </w:r>
      <w:r w:rsidRPr="00096841">
        <w:rPr>
          <w:rFonts w:ascii="Times New Roman" w:eastAsia="Times New Roman" w:hAnsi="Times New Roman" w:cs="Times New Roman"/>
          <w:i/>
          <w:sz w:val="24"/>
          <w:szCs w:val="24"/>
        </w:rPr>
        <w:t xml:space="preserve">Bacillus </w:t>
      </w:r>
      <w:proofErr w:type="spellStart"/>
      <w:r w:rsidRPr="00096841">
        <w:rPr>
          <w:rFonts w:ascii="Times New Roman" w:eastAsia="Times New Roman" w:hAnsi="Times New Roman" w:cs="Times New Roman"/>
          <w:i/>
          <w:sz w:val="24"/>
          <w:szCs w:val="24"/>
        </w:rPr>
        <w:t>subtilis</w:t>
      </w:r>
      <w:proofErr w:type="spellEnd"/>
      <w:r w:rsidR="005753DC">
        <w:rPr>
          <w:rFonts w:ascii="Times New Roman" w:eastAsia="Times New Roman" w:hAnsi="Times New Roman" w:cs="Times New Roman"/>
          <w:i/>
          <w:sz w:val="24"/>
          <w:szCs w:val="24"/>
        </w:rPr>
        <w:t xml:space="preserve"> </w:t>
      </w:r>
      <w:r w:rsidRPr="00096841">
        <w:rPr>
          <w:rFonts w:ascii="Times New Roman" w:eastAsia="Times New Roman" w:hAnsi="Times New Roman" w:cs="Times New Roman"/>
          <w:sz w:val="24"/>
          <w:szCs w:val="24"/>
        </w:rPr>
        <w:t>(</w:t>
      </w:r>
      <w:proofErr w:type="spellStart"/>
      <w:r w:rsidRPr="00096841">
        <w:rPr>
          <w:rFonts w:ascii="Times New Roman" w:eastAsia="Times New Roman" w:hAnsi="Times New Roman" w:cs="Times New Roman"/>
          <w:sz w:val="24"/>
          <w:szCs w:val="24"/>
        </w:rPr>
        <w:t>Ikya</w:t>
      </w:r>
      <w:proofErr w:type="spellEnd"/>
      <w:r w:rsidR="005753DC">
        <w:rPr>
          <w:rFonts w:ascii="Times New Roman" w:eastAsia="Times New Roman" w:hAnsi="Times New Roman" w:cs="Times New Roman"/>
          <w:sz w:val="24"/>
          <w:szCs w:val="24"/>
        </w:rPr>
        <w:t xml:space="preserve"> </w:t>
      </w:r>
      <w:r w:rsidRPr="00096841">
        <w:rPr>
          <w:rFonts w:ascii="Times New Roman" w:eastAsia="Times New Roman" w:hAnsi="Times New Roman" w:cs="Times New Roman"/>
          <w:i/>
          <w:sz w:val="24"/>
          <w:szCs w:val="24"/>
        </w:rPr>
        <w:t>et al.,</w:t>
      </w:r>
      <w:r w:rsidRPr="00096841">
        <w:rPr>
          <w:rFonts w:ascii="Times New Roman" w:eastAsia="Times New Roman" w:hAnsi="Times New Roman" w:cs="Times New Roman"/>
          <w:sz w:val="24"/>
          <w:szCs w:val="24"/>
        </w:rPr>
        <w:t xml:space="preserve"> 2013).</w:t>
      </w:r>
      <w:r w:rsidR="005753DC">
        <w:rPr>
          <w:rFonts w:ascii="Times New Roman" w:eastAsia="Times New Roman" w:hAnsi="Times New Roman" w:cs="Times New Roman"/>
          <w:sz w:val="24"/>
          <w:szCs w:val="24"/>
        </w:rPr>
        <w:t xml:space="preserve"> </w:t>
      </w:r>
      <w:r w:rsidRPr="00096841">
        <w:rPr>
          <w:rFonts w:ascii="Times New Roman" w:eastAsia="Times New Roman" w:hAnsi="Times New Roman" w:cs="Times New Roman"/>
          <w:sz w:val="24"/>
          <w:szCs w:val="24"/>
        </w:rPr>
        <w:t>In view of the problems associated with the consumption of bean cake, particularly if basic hygienic considerations are not observed after its production, this study was designed to evaluate the microbiological quality of bea</w:t>
      </w:r>
      <w:r>
        <w:rPr>
          <w:rFonts w:ascii="Times New Roman" w:eastAsia="Times New Roman" w:hAnsi="Times New Roman" w:cs="Times New Roman"/>
          <w:sz w:val="24"/>
          <w:szCs w:val="24"/>
        </w:rPr>
        <w:t>n cake from some selected point</w:t>
      </w:r>
      <w:r w:rsidRPr="00096841">
        <w:rPr>
          <w:rFonts w:ascii="Times New Roman" w:eastAsia="Times New Roman" w:hAnsi="Times New Roman" w:cs="Times New Roman"/>
          <w:sz w:val="24"/>
          <w:szCs w:val="24"/>
        </w:rPr>
        <w:t xml:space="preserve">s within </w:t>
      </w:r>
      <w:proofErr w:type="spellStart"/>
      <w:r w:rsidRPr="00096841">
        <w:rPr>
          <w:rFonts w:ascii="Times New Roman" w:eastAsia="Times New Roman" w:hAnsi="Times New Roman" w:cs="Times New Roman"/>
          <w:sz w:val="24"/>
          <w:szCs w:val="24"/>
        </w:rPr>
        <w:t>Minna</w:t>
      </w:r>
      <w:proofErr w:type="spellEnd"/>
      <w:r w:rsidRPr="00096841">
        <w:rPr>
          <w:rFonts w:ascii="Times New Roman" w:eastAsia="Times New Roman" w:hAnsi="Times New Roman" w:cs="Times New Roman"/>
          <w:sz w:val="24"/>
          <w:szCs w:val="24"/>
        </w:rPr>
        <w:t xml:space="preserve"> metropolis. </w:t>
      </w:r>
    </w:p>
    <w:p w:rsidR="00F53DA9" w:rsidRDefault="00F53DA9" w:rsidP="00136F67">
      <w:pPr>
        <w:tabs>
          <w:tab w:val="center" w:pos="4513"/>
        </w:tabs>
        <w:spacing w:after="0" w:line="276" w:lineRule="auto"/>
        <w:rPr>
          <w:rFonts w:ascii="Times New Roman" w:hAnsi="Times New Roman" w:cs="Times New Roman"/>
          <w:b/>
          <w:bCs/>
          <w:color w:val="000000" w:themeColor="text1"/>
          <w:sz w:val="24"/>
          <w:szCs w:val="24"/>
        </w:rPr>
      </w:pPr>
    </w:p>
    <w:p w:rsidR="00D20D38" w:rsidRPr="00096841" w:rsidRDefault="00D20D38" w:rsidP="00136F67">
      <w:pPr>
        <w:tabs>
          <w:tab w:val="center" w:pos="4513"/>
        </w:tabs>
        <w:spacing w:after="0" w:line="276" w:lineRule="auto"/>
        <w:rPr>
          <w:rFonts w:ascii="Times New Roman" w:hAnsi="Times New Roman" w:cs="Times New Roman"/>
          <w:b/>
          <w:bCs/>
          <w:color w:val="000000" w:themeColor="text1"/>
          <w:sz w:val="24"/>
          <w:szCs w:val="24"/>
        </w:rPr>
      </w:pPr>
      <w:r w:rsidRPr="00096841">
        <w:rPr>
          <w:rFonts w:ascii="Times New Roman" w:hAnsi="Times New Roman" w:cs="Times New Roman"/>
          <w:b/>
          <w:bCs/>
          <w:color w:val="000000" w:themeColor="text1"/>
          <w:sz w:val="24"/>
          <w:szCs w:val="24"/>
        </w:rPr>
        <w:t>Materials and Methods</w:t>
      </w:r>
    </w:p>
    <w:p w:rsidR="00D20D38" w:rsidRPr="00096841" w:rsidRDefault="00D20D38" w:rsidP="00136F67">
      <w:pPr>
        <w:spacing w:after="0" w:line="276" w:lineRule="auto"/>
        <w:jc w:val="both"/>
        <w:rPr>
          <w:rFonts w:ascii="Times New Roman" w:hAnsi="Times New Roman" w:cs="Times New Roman"/>
          <w:color w:val="000000" w:themeColor="text1"/>
          <w:sz w:val="24"/>
          <w:szCs w:val="24"/>
        </w:rPr>
      </w:pPr>
      <w:r w:rsidRPr="00096841">
        <w:rPr>
          <w:rFonts w:ascii="Times New Roman" w:hAnsi="Times New Roman" w:cs="Times New Roman"/>
          <w:b/>
          <w:bCs/>
          <w:color w:val="000000" w:themeColor="text1"/>
          <w:sz w:val="24"/>
          <w:szCs w:val="24"/>
        </w:rPr>
        <w:t>Sample Collection</w:t>
      </w:r>
    </w:p>
    <w:p w:rsidR="00D20D38" w:rsidRDefault="00F72748" w:rsidP="00136F67">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3169285</wp:posOffset>
                </wp:positionV>
                <wp:extent cx="5717540" cy="950595"/>
                <wp:effectExtent l="0" t="0" r="16510"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7540" cy="950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0F44C" id="Rectangle 8" o:spid="_x0000_s1026" style="position:absolute;margin-left:399pt;margin-top:249.55pt;width:450.2pt;height:74.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" fillcolor="white [3212]" strokecolor="white [3212]" strokeweight="1pt">
                <v:path arrowok="t"/>
                <w10:wrap anchorx="margin"/>
              </v:rect>
            </w:pict>
          </mc:Fallback>
        </mc:AlternateContent>
      </w:r>
      <w:r w:rsidR="00D20D38" w:rsidRPr="00096841">
        <w:rPr>
          <w:rFonts w:ascii="Times New Roman" w:hAnsi="Times New Roman" w:cs="Times New Roman"/>
          <w:color w:val="000000" w:themeColor="text1"/>
          <w:sz w:val="24"/>
          <w:szCs w:val="24"/>
        </w:rPr>
        <w:t xml:space="preserve">A total of 270 bean cake balls were collected in this study using three methods; </w:t>
      </w:r>
      <w:r w:rsidR="00D20D38" w:rsidRPr="00096841">
        <w:rPr>
          <w:rFonts w:ascii="Times New Roman" w:hAnsi="Times New Roman" w:cs="Times New Roman"/>
          <w:color w:val="000000"/>
          <w:sz w:val="24"/>
          <w:szCs w:val="24"/>
        </w:rPr>
        <w:t xml:space="preserve">hand picking of bean cake into </w:t>
      </w:r>
      <w:r w:rsidR="00D20D38">
        <w:rPr>
          <w:rFonts w:ascii="Times New Roman" w:hAnsi="Times New Roman" w:cs="Times New Roman"/>
          <w:color w:val="000000"/>
          <w:sz w:val="24"/>
          <w:szCs w:val="24"/>
        </w:rPr>
        <w:t>nylon, hand picking into clean</w:t>
      </w:r>
      <w:r w:rsidR="00D20D38" w:rsidRPr="00096841">
        <w:rPr>
          <w:rFonts w:ascii="Times New Roman" w:hAnsi="Times New Roman" w:cs="Times New Roman"/>
          <w:color w:val="000000"/>
          <w:sz w:val="24"/>
          <w:szCs w:val="24"/>
        </w:rPr>
        <w:t xml:space="preserve"> container an</w:t>
      </w:r>
      <w:r w:rsidR="00D20D38">
        <w:rPr>
          <w:rFonts w:ascii="Times New Roman" w:hAnsi="Times New Roman" w:cs="Times New Roman"/>
          <w:color w:val="000000"/>
          <w:sz w:val="24"/>
          <w:szCs w:val="24"/>
        </w:rPr>
        <w:t>d picking with fork into clean</w:t>
      </w:r>
      <w:r w:rsidR="00D20D38" w:rsidRPr="00096841">
        <w:rPr>
          <w:rFonts w:ascii="Times New Roman" w:hAnsi="Times New Roman" w:cs="Times New Roman"/>
          <w:color w:val="000000"/>
          <w:sz w:val="24"/>
          <w:szCs w:val="24"/>
        </w:rPr>
        <w:t xml:space="preserve"> container.  </w:t>
      </w:r>
      <w:r w:rsidR="00D20D38">
        <w:rPr>
          <w:rFonts w:ascii="Times New Roman" w:hAnsi="Times New Roman" w:cs="Times New Roman"/>
          <w:color w:val="000000"/>
          <w:sz w:val="24"/>
          <w:szCs w:val="24"/>
        </w:rPr>
        <w:t xml:space="preserve">A total of </w:t>
      </w:r>
      <w:r w:rsidR="00D20D38" w:rsidRPr="00096841">
        <w:rPr>
          <w:rFonts w:ascii="Times New Roman" w:hAnsi="Times New Roman" w:cs="Times New Roman"/>
          <w:color w:val="000000"/>
          <w:sz w:val="24"/>
          <w:szCs w:val="24"/>
        </w:rPr>
        <w:t>252 balls of bean cake were collected from 14 s</w:t>
      </w:r>
      <w:r w:rsidR="0087285C">
        <w:rPr>
          <w:rFonts w:ascii="Times New Roman" w:hAnsi="Times New Roman" w:cs="Times New Roman"/>
          <w:color w:val="000000"/>
          <w:sz w:val="24"/>
          <w:szCs w:val="24"/>
        </w:rPr>
        <w:t>ale</w:t>
      </w:r>
      <w:r w:rsidR="00D20D38" w:rsidRPr="00096841">
        <w:rPr>
          <w:rFonts w:ascii="Times New Roman" w:hAnsi="Times New Roman" w:cs="Times New Roman"/>
          <w:color w:val="000000"/>
          <w:sz w:val="24"/>
          <w:szCs w:val="24"/>
        </w:rPr>
        <w:t xml:space="preserve"> points and 18 bean cake balls were prepared aseptically</w:t>
      </w:r>
      <w:r w:rsidR="00D20D38">
        <w:rPr>
          <w:rFonts w:ascii="Times New Roman" w:hAnsi="Times New Roman" w:cs="Times New Roman"/>
          <w:color w:val="000000"/>
          <w:sz w:val="24"/>
          <w:szCs w:val="24"/>
        </w:rPr>
        <w:t xml:space="preserve"> in the laboratory</w:t>
      </w:r>
      <w:r w:rsidR="00D20D38" w:rsidRPr="00096841">
        <w:rPr>
          <w:rFonts w:ascii="Times New Roman" w:hAnsi="Times New Roman" w:cs="Times New Roman"/>
          <w:color w:val="000000"/>
          <w:sz w:val="24"/>
          <w:szCs w:val="24"/>
        </w:rPr>
        <w:t xml:space="preserve">. </w:t>
      </w:r>
      <w:r w:rsidR="00D20D38" w:rsidRPr="00096841">
        <w:rPr>
          <w:rFonts w:ascii="Times New Roman" w:hAnsi="Times New Roman" w:cs="Times New Roman"/>
          <w:color w:val="000000" w:themeColor="text1"/>
          <w:sz w:val="24"/>
          <w:szCs w:val="24"/>
        </w:rPr>
        <w:t xml:space="preserve">The samples were collected and taken to the laboratory immediately for analysis. In addition, grinded bean paste and water samples were collected from these points for analyses. The samples were collected </w:t>
      </w:r>
      <w:r w:rsidR="00D20D38">
        <w:rPr>
          <w:rFonts w:ascii="Times New Roman" w:hAnsi="Times New Roman" w:cs="Times New Roman"/>
          <w:color w:val="000000" w:themeColor="text1"/>
          <w:sz w:val="24"/>
          <w:szCs w:val="24"/>
        </w:rPr>
        <w:t>from</w:t>
      </w:r>
      <w:r w:rsidR="00D20D38" w:rsidRPr="00096841">
        <w:rPr>
          <w:rFonts w:ascii="Times New Roman" w:hAnsi="Times New Roman" w:cs="Times New Roman"/>
          <w:color w:val="000000" w:themeColor="text1"/>
          <w:sz w:val="24"/>
          <w:szCs w:val="24"/>
        </w:rPr>
        <w:t xml:space="preserve"> two sales p</w:t>
      </w:r>
      <w:r w:rsidR="00D20D38">
        <w:rPr>
          <w:rFonts w:ascii="Times New Roman" w:hAnsi="Times New Roman" w:cs="Times New Roman"/>
          <w:color w:val="000000" w:themeColor="text1"/>
          <w:sz w:val="24"/>
          <w:szCs w:val="24"/>
        </w:rPr>
        <w:t xml:space="preserve">oints in </w:t>
      </w:r>
      <w:proofErr w:type="spellStart"/>
      <w:r w:rsidR="00D20D38">
        <w:rPr>
          <w:rFonts w:ascii="Times New Roman" w:hAnsi="Times New Roman" w:cs="Times New Roman"/>
          <w:color w:val="000000" w:themeColor="text1"/>
          <w:sz w:val="24"/>
          <w:szCs w:val="24"/>
        </w:rPr>
        <w:t>Tunga</w:t>
      </w:r>
      <w:proofErr w:type="spellEnd"/>
      <w:r w:rsidR="00D20D38">
        <w:rPr>
          <w:rFonts w:ascii="Times New Roman" w:hAnsi="Times New Roman" w:cs="Times New Roman"/>
          <w:color w:val="000000" w:themeColor="text1"/>
          <w:sz w:val="24"/>
          <w:szCs w:val="24"/>
        </w:rPr>
        <w:t xml:space="preserve">, </w:t>
      </w:r>
      <w:proofErr w:type="spellStart"/>
      <w:r w:rsidR="00D20D38">
        <w:rPr>
          <w:rFonts w:ascii="Times New Roman" w:hAnsi="Times New Roman" w:cs="Times New Roman"/>
          <w:color w:val="000000" w:themeColor="text1"/>
          <w:sz w:val="24"/>
          <w:szCs w:val="24"/>
        </w:rPr>
        <w:t>Maitumbi</w:t>
      </w:r>
      <w:proofErr w:type="spellEnd"/>
      <w:r w:rsidR="00D20D38">
        <w:rPr>
          <w:rFonts w:ascii="Times New Roman" w:hAnsi="Times New Roman" w:cs="Times New Roman"/>
          <w:color w:val="000000" w:themeColor="text1"/>
          <w:sz w:val="24"/>
          <w:szCs w:val="24"/>
        </w:rPr>
        <w:t>, Mobil</w:t>
      </w:r>
      <w:r w:rsidR="00D20D38" w:rsidRPr="00096841">
        <w:rPr>
          <w:rFonts w:ascii="Times New Roman" w:hAnsi="Times New Roman" w:cs="Times New Roman"/>
          <w:color w:val="000000" w:themeColor="text1"/>
          <w:sz w:val="24"/>
          <w:szCs w:val="24"/>
        </w:rPr>
        <w:t xml:space="preserve">, F-layout, </w:t>
      </w:r>
      <w:proofErr w:type="spellStart"/>
      <w:r w:rsidR="00D20D38" w:rsidRPr="00096841">
        <w:rPr>
          <w:rFonts w:ascii="Times New Roman" w:hAnsi="Times New Roman" w:cs="Times New Roman"/>
          <w:color w:val="000000" w:themeColor="text1"/>
          <w:sz w:val="24"/>
          <w:szCs w:val="24"/>
        </w:rPr>
        <w:t>Dutsen</w:t>
      </w:r>
      <w:proofErr w:type="spellEnd"/>
      <w:r w:rsidR="005753DC">
        <w:rPr>
          <w:rFonts w:ascii="Times New Roman" w:hAnsi="Times New Roman" w:cs="Times New Roman"/>
          <w:color w:val="000000" w:themeColor="text1"/>
          <w:sz w:val="24"/>
          <w:szCs w:val="24"/>
        </w:rPr>
        <w:t xml:space="preserve"> </w:t>
      </w:r>
      <w:proofErr w:type="spellStart"/>
      <w:proofErr w:type="gramStart"/>
      <w:r w:rsidR="00D20D38" w:rsidRPr="00096841">
        <w:rPr>
          <w:rFonts w:ascii="Times New Roman" w:hAnsi="Times New Roman" w:cs="Times New Roman"/>
          <w:color w:val="000000" w:themeColor="text1"/>
          <w:sz w:val="24"/>
          <w:szCs w:val="24"/>
        </w:rPr>
        <w:t>kura</w:t>
      </w:r>
      <w:proofErr w:type="spellEnd"/>
      <w:proofErr w:type="gramEnd"/>
      <w:r w:rsidR="00D20D38" w:rsidRPr="00096841">
        <w:rPr>
          <w:rFonts w:ascii="Times New Roman" w:hAnsi="Times New Roman" w:cs="Times New Roman"/>
          <w:color w:val="000000" w:themeColor="text1"/>
          <w:sz w:val="24"/>
          <w:szCs w:val="24"/>
        </w:rPr>
        <w:t xml:space="preserve">, </w:t>
      </w:r>
      <w:proofErr w:type="spellStart"/>
      <w:r w:rsidR="00D20D38" w:rsidRPr="00096841">
        <w:rPr>
          <w:rFonts w:ascii="Times New Roman" w:hAnsi="Times New Roman" w:cs="Times New Roman"/>
          <w:color w:val="000000" w:themeColor="text1"/>
          <w:sz w:val="24"/>
          <w:szCs w:val="24"/>
        </w:rPr>
        <w:t>Kpa</w:t>
      </w:r>
      <w:r w:rsidR="00D20D38">
        <w:rPr>
          <w:rFonts w:ascii="Times New Roman" w:hAnsi="Times New Roman" w:cs="Times New Roman"/>
          <w:color w:val="000000" w:themeColor="text1"/>
          <w:sz w:val="24"/>
          <w:szCs w:val="24"/>
        </w:rPr>
        <w:t>gungu</w:t>
      </w:r>
      <w:proofErr w:type="spellEnd"/>
      <w:r w:rsidR="00D20D38">
        <w:rPr>
          <w:rFonts w:ascii="Times New Roman" w:hAnsi="Times New Roman" w:cs="Times New Roman"/>
          <w:color w:val="000000" w:themeColor="text1"/>
          <w:sz w:val="24"/>
          <w:szCs w:val="24"/>
        </w:rPr>
        <w:t xml:space="preserve"> and </w:t>
      </w:r>
      <w:proofErr w:type="spellStart"/>
      <w:r w:rsidR="00D20D38">
        <w:rPr>
          <w:rFonts w:ascii="Times New Roman" w:hAnsi="Times New Roman" w:cs="Times New Roman"/>
          <w:color w:val="000000" w:themeColor="text1"/>
          <w:sz w:val="24"/>
          <w:szCs w:val="24"/>
        </w:rPr>
        <w:t>Bosso</w:t>
      </w:r>
      <w:proofErr w:type="spellEnd"/>
      <w:r w:rsidR="00D20D38">
        <w:rPr>
          <w:rFonts w:ascii="Times New Roman" w:hAnsi="Times New Roman" w:cs="Times New Roman"/>
          <w:color w:val="000000" w:themeColor="text1"/>
          <w:sz w:val="24"/>
          <w:szCs w:val="24"/>
        </w:rPr>
        <w:t xml:space="preserve"> areas of </w:t>
      </w:r>
      <w:proofErr w:type="spellStart"/>
      <w:r w:rsidR="00D20D38">
        <w:rPr>
          <w:rFonts w:ascii="Times New Roman" w:hAnsi="Times New Roman" w:cs="Times New Roman"/>
          <w:color w:val="000000" w:themeColor="text1"/>
          <w:sz w:val="24"/>
          <w:szCs w:val="24"/>
        </w:rPr>
        <w:t>Minna</w:t>
      </w:r>
      <w:proofErr w:type="spellEnd"/>
      <w:r w:rsidR="00D20D38" w:rsidRPr="00096841">
        <w:rPr>
          <w:rFonts w:ascii="Times New Roman" w:hAnsi="Times New Roman" w:cs="Times New Roman"/>
          <w:color w:val="000000" w:themeColor="text1"/>
          <w:sz w:val="24"/>
          <w:szCs w:val="24"/>
        </w:rPr>
        <w:t>, Nigeria. The samples were collected in the months of January, February and March</w:t>
      </w:r>
      <w:r w:rsidR="00D20D38">
        <w:rPr>
          <w:rFonts w:ascii="Times New Roman" w:hAnsi="Times New Roman" w:cs="Times New Roman"/>
          <w:color w:val="000000" w:themeColor="text1"/>
          <w:sz w:val="24"/>
          <w:szCs w:val="24"/>
        </w:rPr>
        <w:t xml:space="preserve">, 2020. Figure </w:t>
      </w:r>
      <w:r w:rsidR="00D20D38" w:rsidRPr="00096841">
        <w:rPr>
          <w:rFonts w:ascii="Times New Roman" w:hAnsi="Times New Roman" w:cs="Times New Roman"/>
          <w:color w:val="000000" w:themeColor="text1"/>
          <w:sz w:val="24"/>
          <w:szCs w:val="24"/>
        </w:rPr>
        <w:t>I shows the picture of bean cake.</w:t>
      </w:r>
    </w:p>
    <w:p w:rsidR="00D20D38" w:rsidRDefault="00D20D38" w:rsidP="00136F67">
      <w:pPr>
        <w:spacing w:after="0" w:line="276" w:lineRule="auto"/>
        <w:jc w:val="both"/>
        <w:rPr>
          <w:rFonts w:ascii="Times New Roman" w:hAnsi="Times New Roman" w:cs="Times New Roman"/>
          <w:color w:val="000000" w:themeColor="text1"/>
          <w:sz w:val="24"/>
          <w:szCs w:val="24"/>
        </w:rPr>
        <w:sectPr w:rsidR="00D20D38" w:rsidSect="009E0D6A">
          <w:footerReference w:type="default" r:id="rId7"/>
          <w:pgSz w:w="11906" w:h="16838"/>
          <w:pgMar w:top="1440" w:right="1440" w:bottom="1440" w:left="1440" w:header="708" w:footer="708" w:gutter="0"/>
          <w:cols w:space="708"/>
          <w:docGrid w:linePitch="360"/>
        </w:sectPr>
      </w:pPr>
      <w:r w:rsidRPr="00587DE7">
        <w:rPr>
          <w:rFonts w:ascii="Times New Roman" w:hAnsi="Times New Roman" w:cs="Times New Roman"/>
          <w:noProof/>
          <w:color w:val="000000" w:themeColor="text1"/>
          <w:sz w:val="24"/>
          <w:szCs w:val="24"/>
        </w:rPr>
        <w:drawing>
          <wp:inline distT="0" distB="0" distL="0" distR="0">
            <wp:extent cx="5730138" cy="3986276"/>
            <wp:effectExtent l="0" t="0" r="4445" b="0"/>
            <wp:docPr id="7" name="Content Placeholder 4">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66E7B22-3B3E-4B8A-A89B-68684D35C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66E7B22-3B3E-4B8A-A89B-68684D35C34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7411" cy="4012205"/>
                    </a:xfrm>
                    <a:prstGeom prst="rect">
                      <a:avLst/>
                    </a:prstGeom>
                    <a:noFill/>
                    <a:ln>
                      <a:noFill/>
                    </a:ln>
                  </pic:spPr>
                </pic:pic>
              </a:graphicData>
            </a:graphic>
          </wp:inline>
        </w:drawing>
      </w:r>
      <w:r>
        <w:rPr>
          <w:rFonts w:ascii="Times New Roman" w:hAnsi="Times New Roman" w:cs="Times New Roman"/>
          <w:color w:val="000000" w:themeColor="text1"/>
          <w:sz w:val="24"/>
          <w:szCs w:val="24"/>
        </w:rPr>
        <w:t>Figure I: Picture of bean cake (Field Trip)</w:t>
      </w:r>
    </w:p>
    <w:p w:rsidR="00D20D38" w:rsidRPr="00096841" w:rsidRDefault="00D20D38" w:rsidP="00136F67">
      <w:pPr>
        <w:spacing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Determination of Microbial Contamination Level</w:t>
      </w:r>
    </w:p>
    <w:p w:rsidR="00D20D38" w:rsidRDefault="00D20D38" w:rsidP="00136F67">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096841">
        <w:rPr>
          <w:rFonts w:ascii="Times New Roman" w:hAnsi="Times New Roman" w:cs="Times New Roman"/>
          <w:color w:val="000000" w:themeColor="text1"/>
          <w:sz w:val="24"/>
          <w:szCs w:val="24"/>
        </w:rPr>
        <w:t>our pl</w:t>
      </w:r>
      <w:r>
        <w:rPr>
          <w:rFonts w:ascii="Times New Roman" w:hAnsi="Times New Roman" w:cs="Times New Roman"/>
          <w:color w:val="000000" w:themeColor="text1"/>
          <w:sz w:val="24"/>
          <w:szCs w:val="24"/>
        </w:rPr>
        <w:t xml:space="preserve">ate method of </w:t>
      </w:r>
      <w:proofErr w:type="spellStart"/>
      <w:r>
        <w:rPr>
          <w:rFonts w:ascii="Times New Roman" w:hAnsi="Times New Roman" w:cs="Times New Roman"/>
          <w:color w:val="000000" w:themeColor="text1"/>
          <w:sz w:val="24"/>
          <w:szCs w:val="24"/>
        </w:rPr>
        <w:t>Sagar</w:t>
      </w:r>
      <w:proofErr w:type="spellEnd"/>
      <w:r>
        <w:rPr>
          <w:rFonts w:ascii="Times New Roman" w:hAnsi="Times New Roman" w:cs="Times New Roman"/>
          <w:color w:val="000000" w:themeColor="text1"/>
          <w:sz w:val="24"/>
          <w:szCs w:val="24"/>
        </w:rPr>
        <w:t xml:space="preserve"> (2019</w:t>
      </w:r>
      <w:r w:rsidRPr="00096841">
        <w:rPr>
          <w:rFonts w:ascii="Times New Roman" w:hAnsi="Times New Roman" w:cs="Times New Roman"/>
          <w:color w:val="000000" w:themeColor="text1"/>
          <w:sz w:val="24"/>
          <w:szCs w:val="24"/>
        </w:rPr>
        <w:t>) was used for the isolation, enumeration and identification of bacterial and fungal species contaminating the samples. A gram of each of the bean cake samples (mashed) were transferred into 10 ml of sterile distilled water to obtain a stock solution. A milliliter (1 ml) of the stock solution was transferred into 9 ml of sterile distilled water to obtain 10</w:t>
      </w:r>
      <w:r w:rsidRPr="00096841">
        <w:rPr>
          <w:rFonts w:ascii="Times New Roman" w:hAnsi="Times New Roman" w:cs="Times New Roman"/>
          <w:color w:val="000000" w:themeColor="text1"/>
          <w:sz w:val="24"/>
          <w:szCs w:val="24"/>
          <w:vertAlign w:val="superscript"/>
        </w:rPr>
        <w:t>-1</w:t>
      </w:r>
      <w:r w:rsidRPr="00096841">
        <w:rPr>
          <w:rFonts w:ascii="Times New Roman" w:hAnsi="Times New Roman" w:cs="Times New Roman"/>
          <w:color w:val="000000" w:themeColor="text1"/>
          <w:sz w:val="24"/>
          <w:szCs w:val="24"/>
        </w:rPr>
        <w:t xml:space="preserve"> dilution. Further dilution was made to 10</w:t>
      </w:r>
      <w:r w:rsidRPr="00096841">
        <w:rPr>
          <w:rFonts w:ascii="Times New Roman" w:hAnsi="Times New Roman" w:cs="Times New Roman"/>
          <w:color w:val="000000" w:themeColor="text1"/>
          <w:sz w:val="24"/>
          <w:szCs w:val="24"/>
          <w:vertAlign w:val="superscript"/>
        </w:rPr>
        <w:t>-6</w:t>
      </w:r>
      <w:r w:rsidRPr="00096841">
        <w:rPr>
          <w:rFonts w:ascii="Times New Roman" w:hAnsi="Times New Roman" w:cs="Times New Roman"/>
          <w:color w:val="000000" w:themeColor="text1"/>
          <w:sz w:val="24"/>
          <w:szCs w:val="24"/>
        </w:rPr>
        <w:t>. An aliquot (1 ml) of the 4th diluent was aseptically inoculated in triplicate</w:t>
      </w:r>
      <w:r>
        <w:rPr>
          <w:rFonts w:ascii="Times New Roman" w:hAnsi="Times New Roman" w:cs="Times New Roman"/>
          <w:color w:val="000000" w:themeColor="text1"/>
          <w:sz w:val="24"/>
          <w:szCs w:val="24"/>
        </w:rPr>
        <w:t>s</w:t>
      </w:r>
      <w:r w:rsidRPr="00096841">
        <w:rPr>
          <w:rFonts w:ascii="Times New Roman" w:hAnsi="Times New Roman" w:cs="Times New Roman"/>
          <w:color w:val="000000" w:themeColor="text1"/>
          <w:sz w:val="24"/>
          <w:szCs w:val="24"/>
        </w:rPr>
        <w:t xml:space="preserve"> into freshly prepared molten nutrient agar, </w:t>
      </w:r>
      <w:proofErr w:type="spellStart"/>
      <w:r w:rsidRPr="00096841">
        <w:rPr>
          <w:rFonts w:ascii="Times New Roman" w:hAnsi="Times New Roman" w:cs="Times New Roman"/>
          <w:color w:val="000000" w:themeColor="text1"/>
          <w:sz w:val="24"/>
          <w:szCs w:val="24"/>
        </w:rPr>
        <w:t>MacConkey</w:t>
      </w:r>
      <w:proofErr w:type="spellEnd"/>
      <w:r w:rsidRPr="00096841">
        <w:rPr>
          <w:rFonts w:ascii="Times New Roman" w:hAnsi="Times New Roman" w:cs="Times New Roman"/>
          <w:color w:val="000000" w:themeColor="text1"/>
          <w:sz w:val="24"/>
          <w:szCs w:val="24"/>
        </w:rPr>
        <w:t xml:space="preserve"> agar, </w:t>
      </w:r>
      <w:r w:rsidRPr="009465B5">
        <w:rPr>
          <w:rFonts w:ascii="Times New Roman" w:hAnsi="Times New Roman" w:cs="Times New Roman"/>
          <w:i/>
          <w:color w:val="000000" w:themeColor="text1"/>
          <w:sz w:val="24"/>
          <w:szCs w:val="24"/>
        </w:rPr>
        <w:t xml:space="preserve">Salmonella </w:t>
      </w:r>
      <w:proofErr w:type="spellStart"/>
      <w:r w:rsidRPr="009465B5">
        <w:rPr>
          <w:rFonts w:ascii="Times New Roman" w:hAnsi="Times New Roman" w:cs="Times New Roman"/>
          <w:i/>
          <w:color w:val="000000" w:themeColor="text1"/>
          <w:sz w:val="24"/>
          <w:szCs w:val="24"/>
        </w:rPr>
        <w:t>Shigella</w:t>
      </w:r>
      <w:proofErr w:type="spellEnd"/>
      <w:r w:rsidRPr="00096841">
        <w:rPr>
          <w:rFonts w:ascii="Times New Roman" w:hAnsi="Times New Roman" w:cs="Times New Roman"/>
          <w:color w:val="000000" w:themeColor="text1"/>
          <w:sz w:val="24"/>
          <w:szCs w:val="24"/>
        </w:rPr>
        <w:t xml:space="preserve"> agar and </w:t>
      </w:r>
      <w:proofErr w:type="spellStart"/>
      <w:r w:rsidRPr="00096841">
        <w:rPr>
          <w:rFonts w:ascii="Times New Roman" w:hAnsi="Times New Roman" w:cs="Times New Roman"/>
          <w:color w:val="000000" w:themeColor="text1"/>
          <w:sz w:val="24"/>
          <w:szCs w:val="24"/>
        </w:rPr>
        <w:t>Manitol</w:t>
      </w:r>
      <w:proofErr w:type="spellEnd"/>
      <w:r w:rsidRPr="00096841">
        <w:rPr>
          <w:rFonts w:ascii="Times New Roman" w:hAnsi="Times New Roman" w:cs="Times New Roman"/>
          <w:color w:val="000000" w:themeColor="text1"/>
          <w:sz w:val="24"/>
          <w:szCs w:val="24"/>
        </w:rPr>
        <w:t xml:space="preserve"> salt agar for bacterial count and the 3rd diluent was aseptically inoculated in triplicate into </w:t>
      </w:r>
      <w:proofErr w:type="spellStart"/>
      <w:r w:rsidRPr="00096841">
        <w:rPr>
          <w:rFonts w:ascii="Times New Roman" w:hAnsi="Times New Roman" w:cs="Times New Roman"/>
          <w:color w:val="000000" w:themeColor="text1"/>
          <w:sz w:val="24"/>
          <w:szCs w:val="24"/>
        </w:rPr>
        <w:t>Sabouraud</w:t>
      </w:r>
      <w:proofErr w:type="spellEnd"/>
      <w:r w:rsidRPr="00096841">
        <w:rPr>
          <w:rFonts w:ascii="Times New Roman" w:hAnsi="Times New Roman" w:cs="Times New Roman"/>
          <w:color w:val="000000" w:themeColor="text1"/>
          <w:sz w:val="24"/>
          <w:szCs w:val="24"/>
        </w:rPr>
        <w:t xml:space="preserve"> dextro</w:t>
      </w:r>
      <w:r>
        <w:rPr>
          <w:rFonts w:ascii="Times New Roman" w:hAnsi="Times New Roman" w:cs="Times New Roman"/>
          <w:color w:val="000000" w:themeColor="text1"/>
          <w:sz w:val="24"/>
          <w:szCs w:val="24"/>
        </w:rPr>
        <w:t xml:space="preserve">se agar respectively. The </w:t>
      </w:r>
      <w:proofErr w:type="spellStart"/>
      <w:r>
        <w:rPr>
          <w:rFonts w:ascii="Times New Roman" w:hAnsi="Times New Roman" w:cs="Times New Roman"/>
          <w:color w:val="000000" w:themeColor="text1"/>
          <w:sz w:val="24"/>
          <w:szCs w:val="24"/>
        </w:rPr>
        <w:t>innoculated</w:t>
      </w:r>
      <w:proofErr w:type="spellEnd"/>
      <w:r>
        <w:rPr>
          <w:rFonts w:ascii="Times New Roman" w:hAnsi="Times New Roman" w:cs="Times New Roman"/>
          <w:color w:val="000000" w:themeColor="text1"/>
          <w:sz w:val="24"/>
          <w:szCs w:val="24"/>
        </w:rPr>
        <w:t xml:space="preserve"> plates were incubated for </w:t>
      </w:r>
      <w:r w:rsidRPr="00096841">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 xml:space="preserve"> - 48</w:t>
      </w:r>
      <w:r w:rsidRPr="00096841">
        <w:rPr>
          <w:rFonts w:ascii="Times New Roman" w:hAnsi="Times New Roman" w:cs="Times New Roman"/>
          <w:color w:val="000000" w:themeColor="text1"/>
          <w:sz w:val="24"/>
          <w:szCs w:val="24"/>
        </w:rPr>
        <w:t xml:space="preserve"> hours at 37</w:t>
      </w:r>
      <m:oMath>
        <m:r>
          <w:rPr>
            <w:rFonts w:ascii="Cambria Math" w:hAnsi="Cambria Math" w:cs="Times New Roman"/>
            <w:color w:val="000000" w:themeColor="text1"/>
            <w:sz w:val="24"/>
            <w:szCs w:val="24"/>
            <w:vertAlign w:val="superscript"/>
          </w:rPr>
          <m:t>℃</m:t>
        </m:r>
      </m:oMath>
      <w:r w:rsidRPr="00096841">
        <w:rPr>
          <w:rFonts w:ascii="Times New Roman" w:hAnsi="Times New Roman" w:cs="Times New Roman"/>
          <w:color w:val="000000" w:themeColor="text1"/>
          <w:sz w:val="24"/>
          <w:szCs w:val="24"/>
        </w:rPr>
        <w:t xml:space="preserve"> for bacteria and </w:t>
      </w:r>
      <w:r>
        <w:rPr>
          <w:rFonts w:ascii="Times New Roman" w:hAnsi="Times New Roman" w:cs="Times New Roman"/>
          <w:color w:val="000000" w:themeColor="text1"/>
          <w:sz w:val="24"/>
          <w:szCs w:val="24"/>
        </w:rPr>
        <w:t>at room temperature (25</w:t>
      </w:r>
      <m:oMath>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2</w:t>
      </w:r>
      <m:oMath>
        <m:r>
          <w:rPr>
            <w:rFonts w:ascii="Cambria Math" w:hAnsi="Cambria Math" w:cs="Times New Roman"/>
            <w:color w:val="000000" w:themeColor="text1"/>
            <w:sz w:val="24"/>
            <w:szCs w:val="24"/>
            <w:vertAlign w:val="superscript"/>
          </w:rPr>
          <m:t xml:space="preserve">℃ ) </m:t>
        </m:r>
      </m:oMath>
      <w:r>
        <w:rPr>
          <w:rFonts w:ascii="Times New Roman" w:hAnsi="Times New Roman" w:cs="Times New Roman"/>
          <w:color w:val="000000" w:themeColor="text1"/>
          <w:sz w:val="24"/>
          <w:szCs w:val="24"/>
        </w:rPr>
        <w:t xml:space="preserve">for 48-72 h </w:t>
      </w:r>
      <w:r w:rsidRPr="00096841">
        <w:rPr>
          <w:rFonts w:ascii="Times New Roman" w:hAnsi="Times New Roman" w:cs="Times New Roman"/>
          <w:color w:val="000000" w:themeColor="text1"/>
          <w:sz w:val="24"/>
          <w:szCs w:val="24"/>
        </w:rPr>
        <w:t>for fungi</w:t>
      </w:r>
      <w:r>
        <w:rPr>
          <w:rFonts w:ascii="Times New Roman" w:hAnsi="Times New Roman" w:cs="Times New Roman"/>
          <w:color w:val="000000" w:themeColor="text1"/>
          <w:sz w:val="24"/>
          <w:szCs w:val="24"/>
        </w:rPr>
        <w:t xml:space="preserve">. </w:t>
      </w:r>
      <w:r w:rsidRPr="00096841">
        <w:rPr>
          <w:rFonts w:ascii="Times New Roman" w:hAnsi="Times New Roman" w:cs="Times New Roman"/>
          <w:color w:val="000000" w:themeColor="text1"/>
          <w:sz w:val="24"/>
          <w:szCs w:val="24"/>
        </w:rPr>
        <w:t xml:space="preserve">The isolates were further sub-cultured </w:t>
      </w:r>
      <w:r>
        <w:rPr>
          <w:rFonts w:ascii="Times New Roman" w:hAnsi="Times New Roman" w:cs="Times New Roman"/>
          <w:color w:val="000000" w:themeColor="text1"/>
          <w:sz w:val="24"/>
          <w:szCs w:val="24"/>
        </w:rPr>
        <w:t xml:space="preserve">repeatedly </w:t>
      </w:r>
      <w:r w:rsidRPr="00096841">
        <w:rPr>
          <w:rFonts w:ascii="Times New Roman" w:hAnsi="Times New Roman" w:cs="Times New Roman"/>
          <w:color w:val="000000" w:themeColor="text1"/>
          <w:sz w:val="24"/>
          <w:szCs w:val="24"/>
        </w:rPr>
        <w:t xml:space="preserve">onto a fresh Nutrient agar plates for the bacteria and </w:t>
      </w:r>
      <w:proofErr w:type="spellStart"/>
      <w:r w:rsidRPr="00096841">
        <w:rPr>
          <w:rFonts w:ascii="Times New Roman" w:hAnsi="Times New Roman" w:cs="Times New Roman"/>
          <w:color w:val="000000" w:themeColor="text1"/>
          <w:sz w:val="24"/>
          <w:szCs w:val="24"/>
        </w:rPr>
        <w:t>saboraud</w:t>
      </w:r>
      <w:proofErr w:type="spellEnd"/>
      <w:r w:rsidRPr="00096841">
        <w:rPr>
          <w:rFonts w:ascii="Times New Roman" w:hAnsi="Times New Roman" w:cs="Times New Roman"/>
          <w:color w:val="000000" w:themeColor="text1"/>
          <w:sz w:val="24"/>
          <w:szCs w:val="24"/>
        </w:rPr>
        <w:t xml:space="preserve"> dextrose agar for the fungi so as to obtain pure isolates. After sub-culturing, the plates were incubated accordingly. The pure isolates were preserved in slant bottles for further </w:t>
      </w:r>
      <w:r>
        <w:rPr>
          <w:rFonts w:ascii="Times New Roman" w:hAnsi="Times New Roman" w:cs="Times New Roman"/>
          <w:color w:val="000000" w:themeColor="text1"/>
          <w:sz w:val="24"/>
          <w:szCs w:val="24"/>
        </w:rPr>
        <w:t xml:space="preserve">characterization and </w:t>
      </w:r>
      <w:r w:rsidRPr="00096841">
        <w:rPr>
          <w:rFonts w:ascii="Times New Roman" w:hAnsi="Times New Roman" w:cs="Times New Roman"/>
          <w:color w:val="000000" w:themeColor="text1"/>
          <w:sz w:val="24"/>
          <w:szCs w:val="24"/>
        </w:rPr>
        <w:t xml:space="preserve">identification as outlined in </w:t>
      </w:r>
      <w:proofErr w:type="spellStart"/>
      <w:r w:rsidRPr="00096841">
        <w:rPr>
          <w:rFonts w:ascii="Times New Roman" w:hAnsi="Times New Roman" w:cs="Times New Roman"/>
          <w:color w:val="000000" w:themeColor="text1"/>
          <w:sz w:val="24"/>
          <w:szCs w:val="24"/>
        </w:rPr>
        <w:t>Bergey’s</w:t>
      </w:r>
      <w:proofErr w:type="spellEnd"/>
      <w:r w:rsidRPr="00096841">
        <w:rPr>
          <w:rFonts w:ascii="Times New Roman" w:hAnsi="Times New Roman" w:cs="Times New Roman"/>
          <w:color w:val="000000" w:themeColor="text1"/>
          <w:sz w:val="24"/>
          <w:szCs w:val="24"/>
        </w:rPr>
        <w:t xml:space="preserve"> manual of determinative bacteriology.</w:t>
      </w:r>
    </w:p>
    <w:p w:rsidR="00D20D38" w:rsidRPr="00096841" w:rsidRDefault="00D20D38" w:rsidP="00136F67">
      <w:pPr>
        <w:spacing w:after="0" w:line="276" w:lineRule="auto"/>
        <w:jc w:val="both"/>
        <w:rPr>
          <w:rFonts w:ascii="Times New Roman" w:hAnsi="Times New Roman" w:cs="Times New Roman"/>
          <w:color w:val="000000" w:themeColor="text1"/>
          <w:sz w:val="24"/>
          <w:szCs w:val="24"/>
        </w:rPr>
      </w:pPr>
      <w:r w:rsidRPr="00096841">
        <w:rPr>
          <w:rFonts w:ascii="Times New Roman" w:hAnsi="Times New Roman" w:cs="Times New Roman"/>
          <w:color w:val="000000" w:themeColor="text1"/>
          <w:sz w:val="24"/>
          <w:szCs w:val="24"/>
        </w:rPr>
        <w:t>The resulting colonies were counted using coulter counting chamber and calculated using the formula below:</w:t>
      </w:r>
    </w:p>
    <w:p w:rsidR="00D20D38" w:rsidRPr="00096841" w:rsidRDefault="00D20D38" w:rsidP="00136F67">
      <w:pPr>
        <w:spacing w:after="0" w:line="276" w:lineRule="auto"/>
        <w:jc w:val="both"/>
        <w:rPr>
          <w:rFonts w:ascii="Times New Roman" w:hAnsi="Times New Roman" w:cs="Times New Roman"/>
          <w:color w:val="000000" w:themeColor="text1"/>
          <w:sz w:val="24"/>
          <w:szCs w:val="24"/>
        </w:rPr>
      </w:pPr>
      <w:r w:rsidRPr="00096841">
        <w:rPr>
          <w:rFonts w:ascii="Times New Roman" w:hAnsi="Times New Roman" w:cs="Times New Roman"/>
          <w:color w:val="000000" w:themeColor="text1"/>
          <w:sz w:val="24"/>
          <w:szCs w:val="24"/>
        </w:rPr>
        <w:t>Colony forming unit (</w:t>
      </w:r>
      <w:proofErr w:type="spellStart"/>
      <w:r w:rsidRPr="00096841">
        <w:rPr>
          <w:rFonts w:ascii="Times New Roman" w:hAnsi="Times New Roman" w:cs="Times New Roman"/>
          <w:color w:val="000000" w:themeColor="text1"/>
          <w:sz w:val="24"/>
          <w:szCs w:val="24"/>
        </w:rPr>
        <w:t>cfu</w:t>
      </w:r>
      <w:proofErr w:type="spellEnd"/>
      <w:r w:rsidRPr="00096841">
        <w:rPr>
          <w:rFonts w:ascii="Times New Roman" w:hAnsi="Times New Roman" w:cs="Times New Roman"/>
          <w:color w:val="000000" w:themeColor="text1"/>
          <w:sz w:val="24"/>
          <w:szCs w:val="24"/>
        </w:rPr>
        <w:t>) = number of colonies x volume of diluent x reciprocal of dilution</w:t>
      </w:r>
    </w:p>
    <w:p w:rsidR="00D20D38" w:rsidRPr="00096841" w:rsidRDefault="00D20D38" w:rsidP="00136F67">
      <w:pPr>
        <w:spacing w:after="0" w:line="276" w:lineRule="auto"/>
        <w:jc w:val="both"/>
        <w:rPr>
          <w:rFonts w:ascii="Times New Roman" w:hAnsi="Times New Roman" w:cs="Times New Roman"/>
          <w:b/>
          <w:bCs/>
          <w:color w:val="000000" w:themeColor="text1"/>
          <w:sz w:val="24"/>
          <w:szCs w:val="24"/>
        </w:rPr>
      </w:pPr>
    </w:p>
    <w:p w:rsidR="00D20D38" w:rsidRDefault="00D20D38" w:rsidP="00136F67">
      <w:pPr>
        <w:spacing w:after="0" w:line="276" w:lineRule="auto"/>
        <w:jc w:val="both"/>
        <w:rPr>
          <w:rFonts w:ascii="Times New Roman" w:hAnsi="Times New Roman" w:cs="Times New Roman"/>
          <w:b/>
          <w:bCs/>
          <w:color w:val="000000" w:themeColor="text1"/>
          <w:sz w:val="24"/>
          <w:szCs w:val="24"/>
        </w:rPr>
      </w:pPr>
      <w:r w:rsidRPr="00096841">
        <w:rPr>
          <w:rFonts w:ascii="Times New Roman" w:hAnsi="Times New Roman" w:cs="Times New Roman"/>
          <w:b/>
          <w:bCs/>
          <w:color w:val="000000" w:themeColor="text1"/>
          <w:sz w:val="24"/>
          <w:szCs w:val="24"/>
        </w:rPr>
        <w:t>C</w:t>
      </w:r>
      <w:r>
        <w:rPr>
          <w:rFonts w:ascii="Times New Roman" w:hAnsi="Times New Roman" w:cs="Times New Roman"/>
          <w:b/>
          <w:bCs/>
          <w:color w:val="000000" w:themeColor="text1"/>
          <w:sz w:val="24"/>
          <w:szCs w:val="24"/>
        </w:rPr>
        <w:t>haracterization and Identification of Isolates</w:t>
      </w:r>
    </w:p>
    <w:p w:rsidR="00D20D38" w:rsidRDefault="00D20D38" w:rsidP="00136F67">
      <w:pPr>
        <w:spacing w:after="0" w:line="276" w:lineRule="auto"/>
        <w:jc w:val="both"/>
        <w:rPr>
          <w:rFonts w:ascii="Times New Roman" w:hAnsi="Times New Roman" w:cs="Times New Roman"/>
          <w:color w:val="000000" w:themeColor="text1"/>
          <w:sz w:val="24"/>
          <w:szCs w:val="24"/>
        </w:rPr>
      </w:pPr>
      <w:r w:rsidRPr="00096841">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method of </w:t>
      </w:r>
      <w:proofErr w:type="spellStart"/>
      <w:r>
        <w:rPr>
          <w:rFonts w:ascii="Times New Roman" w:hAnsi="Times New Roman" w:cs="Times New Roman"/>
          <w:color w:val="000000" w:themeColor="text1"/>
          <w:sz w:val="24"/>
          <w:szCs w:val="24"/>
        </w:rPr>
        <w:t>Bala</w:t>
      </w:r>
      <w:proofErr w:type="spellEnd"/>
      <w:r w:rsidR="005753DC">
        <w:rPr>
          <w:rFonts w:ascii="Times New Roman" w:hAnsi="Times New Roman" w:cs="Times New Roman"/>
          <w:color w:val="000000" w:themeColor="text1"/>
          <w:sz w:val="24"/>
          <w:szCs w:val="24"/>
        </w:rPr>
        <w:t xml:space="preserve"> </w:t>
      </w:r>
      <w:r w:rsidRPr="00E96280">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 (2011) was employed for the isolation and Characterization of identities of the bacterial isolates. The </w:t>
      </w:r>
      <w:r w:rsidRPr="00096841">
        <w:rPr>
          <w:rFonts w:ascii="Times New Roman" w:hAnsi="Times New Roman" w:cs="Times New Roman"/>
          <w:color w:val="000000" w:themeColor="text1"/>
          <w:sz w:val="24"/>
          <w:szCs w:val="24"/>
        </w:rPr>
        <w:t xml:space="preserve">isolates </w:t>
      </w:r>
      <w:r>
        <w:rPr>
          <w:rFonts w:ascii="Times New Roman" w:hAnsi="Times New Roman" w:cs="Times New Roman"/>
          <w:color w:val="000000" w:themeColor="text1"/>
          <w:sz w:val="24"/>
          <w:szCs w:val="24"/>
        </w:rPr>
        <w:t xml:space="preserve">obtained </w:t>
      </w:r>
      <w:r w:rsidRPr="00096841">
        <w:rPr>
          <w:rFonts w:ascii="Times New Roman" w:hAnsi="Times New Roman" w:cs="Times New Roman"/>
          <w:color w:val="000000" w:themeColor="text1"/>
          <w:sz w:val="24"/>
          <w:szCs w:val="24"/>
        </w:rPr>
        <w:t xml:space="preserve">were subjected to Gram staining, Motility, Oxidase, Catalase, Triple sugar iron agar, </w:t>
      </w:r>
      <w:proofErr w:type="spellStart"/>
      <w:r w:rsidRPr="00096841">
        <w:rPr>
          <w:rFonts w:ascii="Times New Roman" w:hAnsi="Times New Roman" w:cs="Times New Roman"/>
          <w:color w:val="000000" w:themeColor="text1"/>
          <w:sz w:val="24"/>
          <w:szCs w:val="24"/>
        </w:rPr>
        <w:t>Indole</w:t>
      </w:r>
      <w:proofErr w:type="spellEnd"/>
      <w:r w:rsidRPr="00096841">
        <w:rPr>
          <w:rFonts w:ascii="Times New Roman" w:hAnsi="Times New Roman" w:cs="Times New Roman"/>
          <w:color w:val="000000" w:themeColor="text1"/>
          <w:sz w:val="24"/>
          <w:szCs w:val="24"/>
        </w:rPr>
        <w:t xml:space="preserve">, Urease, Hydrogen </w:t>
      </w:r>
      <w:proofErr w:type="spellStart"/>
      <w:r w:rsidRPr="00096841">
        <w:rPr>
          <w:rFonts w:ascii="Times New Roman" w:hAnsi="Times New Roman" w:cs="Times New Roman"/>
          <w:color w:val="000000" w:themeColor="text1"/>
          <w:sz w:val="24"/>
          <w:szCs w:val="24"/>
        </w:rPr>
        <w:t>sulphide</w:t>
      </w:r>
      <w:proofErr w:type="spellEnd"/>
      <w:r w:rsidRPr="00096841">
        <w:rPr>
          <w:rFonts w:ascii="Times New Roman" w:hAnsi="Times New Roman" w:cs="Times New Roman"/>
          <w:color w:val="000000" w:themeColor="text1"/>
          <w:sz w:val="24"/>
          <w:szCs w:val="24"/>
        </w:rPr>
        <w:t xml:space="preserve"> production, Citrate utilization, Methyl r</w:t>
      </w:r>
      <w:r>
        <w:rPr>
          <w:rFonts w:ascii="Times New Roman" w:hAnsi="Times New Roman" w:cs="Times New Roman"/>
          <w:color w:val="000000" w:themeColor="text1"/>
          <w:sz w:val="24"/>
          <w:szCs w:val="24"/>
        </w:rPr>
        <w:t xml:space="preserve">ed and </w:t>
      </w:r>
      <w:proofErr w:type="spellStart"/>
      <w:r>
        <w:rPr>
          <w:rFonts w:ascii="Times New Roman" w:hAnsi="Times New Roman" w:cs="Times New Roman"/>
          <w:color w:val="000000" w:themeColor="text1"/>
          <w:sz w:val="24"/>
          <w:szCs w:val="24"/>
        </w:rPr>
        <w:t>Voges-prokauer</w:t>
      </w:r>
      <w:proofErr w:type="spellEnd"/>
      <w:r>
        <w:rPr>
          <w:rFonts w:ascii="Times New Roman" w:hAnsi="Times New Roman" w:cs="Times New Roman"/>
          <w:color w:val="000000" w:themeColor="text1"/>
          <w:sz w:val="24"/>
          <w:szCs w:val="24"/>
        </w:rPr>
        <w:t xml:space="preserve"> test</w:t>
      </w:r>
      <w:r w:rsidR="00996BB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The fungal isolates were </w:t>
      </w:r>
      <w:r w:rsidRPr="00096841">
        <w:rPr>
          <w:rFonts w:ascii="Times New Roman" w:hAnsi="Times New Roman" w:cs="Times New Roman"/>
          <w:color w:val="000000" w:themeColor="text1"/>
          <w:sz w:val="24"/>
          <w:szCs w:val="24"/>
        </w:rPr>
        <w:t>identified by microscopic and macrosc</w:t>
      </w:r>
      <w:r>
        <w:rPr>
          <w:rFonts w:ascii="Times New Roman" w:hAnsi="Times New Roman" w:cs="Times New Roman"/>
          <w:color w:val="000000" w:themeColor="text1"/>
          <w:sz w:val="24"/>
          <w:szCs w:val="24"/>
        </w:rPr>
        <w:t xml:space="preserve">opic techniques as described by </w:t>
      </w:r>
      <w:proofErr w:type="spellStart"/>
      <w:r>
        <w:rPr>
          <w:rFonts w:ascii="Times New Roman" w:hAnsi="Times New Roman" w:cs="Times New Roman"/>
          <w:color w:val="000000" w:themeColor="text1"/>
          <w:sz w:val="24"/>
          <w:szCs w:val="24"/>
        </w:rPr>
        <w:t>Onyeze</w:t>
      </w:r>
      <w:proofErr w:type="spellEnd"/>
      <w:r w:rsidR="005753DC">
        <w:rPr>
          <w:rFonts w:ascii="Times New Roman" w:hAnsi="Times New Roman" w:cs="Times New Roman"/>
          <w:color w:val="000000" w:themeColor="text1"/>
          <w:sz w:val="24"/>
          <w:szCs w:val="24"/>
        </w:rPr>
        <w:t xml:space="preserve"> </w:t>
      </w:r>
      <w:r w:rsidRPr="00196CFE">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 (2013)</w:t>
      </w:r>
      <w:r w:rsidRPr="00D91C4D">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This was</w:t>
      </w:r>
      <w:r w:rsidRPr="00096841">
        <w:rPr>
          <w:rFonts w:ascii="Times New Roman" w:hAnsi="Times New Roman" w:cs="Times New Roman"/>
          <w:color w:val="000000" w:themeColor="text1"/>
          <w:sz w:val="24"/>
          <w:szCs w:val="24"/>
        </w:rPr>
        <w:t xml:space="preserve"> done by using wet mount technique to view the fungi microscopically and also checking the growth pattern, pigmentation and presence of septa for the </w:t>
      </w:r>
      <w:proofErr w:type="spellStart"/>
      <w:r w:rsidRPr="00096841">
        <w:rPr>
          <w:rFonts w:ascii="Times New Roman" w:hAnsi="Times New Roman" w:cs="Times New Roman"/>
          <w:color w:val="000000" w:themeColor="text1"/>
          <w:sz w:val="24"/>
          <w:szCs w:val="24"/>
        </w:rPr>
        <w:t>macroscopy</w:t>
      </w:r>
      <w:proofErr w:type="spellEnd"/>
      <w:r w:rsidRPr="00096841">
        <w:rPr>
          <w:rFonts w:ascii="Times New Roman" w:hAnsi="Times New Roman" w:cs="Times New Roman"/>
          <w:color w:val="000000" w:themeColor="text1"/>
          <w:sz w:val="24"/>
          <w:szCs w:val="24"/>
        </w:rPr>
        <w:t xml:space="preserve"> of the fungi.</w:t>
      </w:r>
      <w:r>
        <w:rPr>
          <w:rFonts w:ascii="Times New Roman" w:hAnsi="Times New Roman" w:cs="Times New Roman"/>
          <w:color w:val="000000" w:themeColor="text1"/>
          <w:sz w:val="24"/>
          <w:szCs w:val="24"/>
        </w:rPr>
        <w:t xml:space="preserve"> The fungal isolates were identified by comparing their characteristics with those of known taxa using the schemes of </w:t>
      </w:r>
      <w:proofErr w:type="spellStart"/>
      <w:r>
        <w:rPr>
          <w:rFonts w:ascii="Times New Roman" w:hAnsi="Times New Roman" w:cs="Times New Roman"/>
          <w:color w:val="000000" w:themeColor="text1"/>
          <w:sz w:val="24"/>
          <w:szCs w:val="24"/>
        </w:rPr>
        <w:t>Salako</w:t>
      </w:r>
      <w:proofErr w:type="spellEnd"/>
      <w:r>
        <w:rPr>
          <w:rFonts w:ascii="Times New Roman" w:hAnsi="Times New Roman" w:cs="Times New Roman"/>
          <w:color w:val="000000" w:themeColor="text1"/>
          <w:sz w:val="24"/>
          <w:szCs w:val="24"/>
        </w:rPr>
        <w:t xml:space="preserve"> (1994). All the isolates were subjected to molecular characterization.</w:t>
      </w:r>
    </w:p>
    <w:p w:rsidR="00375599" w:rsidRPr="00667FFD" w:rsidRDefault="00375599" w:rsidP="00136F67">
      <w:pPr>
        <w:spacing w:after="0" w:line="276" w:lineRule="auto"/>
        <w:jc w:val="both"/>
        <w:rPr>
          <w:rFonts w:ascii="Times New Roman" w:hAnsi="Times New Roman" w:cs="Times New Roman"/>
          <w:color w:val="000000" w:themeColor="text1"/>
          <w:sz w:val="24"/>
          <w:szCs w:val="24"/>
        </w:rPr>
      </w:pPr>
      <w:r w:rsidRPr="00667FFD">
        <w:rPr>
          <w:rFonts w:ascii="Times New Roman" w:hAnsi="Times New Roman" w:cs="Times New Roman"/>
          <w:b/>
          <w:bCs/>
          <w:color w:val="000000" w:themeColor="text1"/>
          <w:sz w:val="24"/>
          <w:szCs w:val="24"/>
        </w:rPr>
        <w:t>Molecular Identification of Isolates</w:t>
      </w:r>
    </w:p>
    <w:p w:rsidR="00375599" w:rsidRPr="00667FFD" w:rsidRDefault="00375599" w:rsidP="00136F67">
      <w:pPr>
        <w:spacing w:after="0" w:line="276" w:lineRule="auto"/>
        <w:jc w:val="both"/>
        <w:rPr>
          <w:rFonts w:ascii="Times New Roman" w:hAnsi="Times New Roman" w:cs="Times New Roman"/>
          <w:color w:val="000000" w:themeColor="text1"/>
          <w:sz w:val="24"/>
          <w:szCs w:val="24"/>
        </w:rPr>
      </w:pPr>
      <w:r w:rsidRPr="00667FFD">
        <w:rPr>
          <w:rFonts w:ascii="Times New Roman" w:hAnsi="Times New Roman" w:cs="Times New Roman"/>
          <w:color w:val="000000" w:themeColor="text1"/>
          <w:sz w:val="24"/>
          <w:szCs w:val="24"/>
        </w:rPr>
        <w:t xml:space="preserve">DNA was extracted using the protocol stated by Tamura and </w:t>
      </w:r>
      <w:proofErr w:type="spellStart"/>
      <w:r w:rsidRPr="00667FFD">
        <w:rPr>
          <w:rFonts w:ascii="Times New Roman" w:hAnsi="Times New Roman" w:cs="Times New Roman"/>
          <w:color w:val="000000" w:themeColor="text1"/>
          <w:sz w:val="24"/>
          <w:szCs w:val="24"/>
        </w:rPr>
        <w:t>Nei</w:t>
      </w:r>
      <w:proofErr w:type="spellEnd"/>
      <w:r w:rsidRPr="00667FFD">
        <w:rPr>
          <w:rFonts w:ascii="Times New Roman" w:hAnsi="Times New Roman" w:cs="Times New Roman"/>
          <w:color w:val="000000" w:themeColor="text1"/>
          <w:sz w:val="24"/>
          <w:szCs w:val="24"/>
        </w:rPr>
        <w:t xml:space="preserve"> (1993). Briefly, Single colonies grown on medium were transferred to 1.5 ml of liquid medium and cultures were grown on a shaker for 48 h at 28 ºC. After this period, cultures were centrifuged at 4600 revolution per minute (rpm) for 5 minutes. The resulting pellets were re-suspended in 520-μl of TE buffer (10 </w:t>
      </w:r>
      <w:proofErr w:type="spellStart"/>
      <w:r w:rsidRPr="00667FFD">
        <w:rPr>
          <w:rFonts w:ascii="Times New Roman" w:hAnsi="Times New Roman" w:cs="Times New Roman"/>
          <w:color w:val="000000" w:themeColor="text1"/>
          <w:sz w:val="24"/>
          <w:szCs w:val="24"/>
        </w:rPr>
        <w:t>mMTrisHCl</w:t>
      </w:r>
      <w:proofErr w:type="spellEnd"/>
      <w:r w:rsidRPr="00667FFD">
        <w:rPr>
          <w:rFonts w:ascii="Times New Roman" w:hAnsi="Times New Roman" w:cs="Times New Roman"/>
          <w:color w:val="000000" w:themeColor="text1"/>
          <w:sz w:val="24"/>
          <w:szCs w:val="24"/>
        </w:rPr>
        <w:t xml:space="preserve">, 1mM EDTA, pH 8.0). Fifteen microliters of 20% SDS and 3μl of Proteinase K (20 mg/ml) were then added. The mixture was incubated for 1 hour at 37 ºC, then 100μl of 5 M </w:t>
      </w:r>
      <w:proofErr w:type="spellStart"/>
      <w:r w:rsidRPr="00667FFD">
        <w:rPr>
          <w:rFonts w:ascii="Times New Roman" w:hAnsi="Times New Roman" w:cs="Times New Roman"/>
          <w:color w:val="000000" w:themeColor="text1"/>
          <w:sz w:val="24"/>
          <w:szCs w:val="24"/>
        </w:rPr>
        <w:t>NaCl</w:t>
      </w:r>
      <w:proofErr w:type="spellEnd"/>
      <w:r w:rsidRPr="00667FFD">
        <w:rPr>
          <w:rFonts w:ascii="Times New Roman" w:hAnsi="Times New Roman" w:cs="Times New Roman"/>
          <w:color w:val="000000" w:themeColor="text1"/>
          <w:sz w:val="24"/>
          <w:szCs w:val="24"/>
        </w:rPr>
        <w:t xml:space="preserve"> and 80-μL of a 10% CTAB solution in 0.7 M </w:t>
      </w:r>
      <w:proofErr w:type="spellStart"/>
      <w:r w:rsidRPr="00667FFD">
        <w:rPr>
          <w:rFonts w:ascii="Times New Roman" w:hAnsi="Times New Roman" w:cs="Times New Roman"/>
          <w:color w:val="000000" w:themeColor="text1"/>
          <w:sz w:val="24"/>
          <w:szCs w:val="24"/>
        </w:rPr>
        <w:t>NaCl</w:t>
      </w:r>
      <w:proofErr w:type="spellEnd"/>
      <w:r w:rsidRPr="00667FFD">
        <w:rPr>
          <w:rFonts w:ascii="Times New Roman" w:hAnsi="Times New Roman" w:cs="Times New Roman"/>
          <w:color w:val="000000" w:themeColor="text1"/>
          <w:sz w:val="24"/>
          <w:szCs w:val="24"/>
        </w:rPr>
        <w:t xml:space="preserve"> were added and </w:t>
      </w:r>
      <w:proofErr w:type="spellStart"/>
      <w:r w:rsidRPr="00667FFD">
        <w:rPr>
          <w:rFonts w:ascii="Times New Roman" w:hAnsi="Times New Roman" w:cs="Times New Roman"/>
          <w:color w:val="000000" w:themeColor="text1"/>
          <w:sz w:val="24"/>
          <w:szCs w:val="24"/>
        </w:rPr>
        <w:t>votexed</w:t>
      </w:r>
      <w:proofErr w:type="spellEnd"/>
      <w:r w:rsidRPr="00667FFD">
        <w:rPr>
          <w:rFonts w:ascii="Times New Roman" w:hAnsi="Times New Roman" w:cs="Times New Roman"/>
          <w:color w:val="000000" w:themeColor="text1"/>
          <w:sz w:val="24"/>
          <w:szCs w:val="24"/>
        </w:rPr>
        <w:t xml:space="preserve">.  The suspension was incubated for 10 min at 65 ºC and kept on ice for 15 minutes.  An equal volume of chloroform: </w:t>
      </w:r>
      <w:proofErr w:type="spellStart"/>
      <w:r w:rsidRPr="00667FFD">
        <w:rPr>
          <w:rFonts w:ascii="Times New Roman" w:hAnsi="Times New Roman" w:cs="Times New Roman"/>
          <w:color w:val="000000" w:themeColor="text1"/>
          <w:sz w:val="24"/>
          <w:szCs w:val="24"/>
        </w:rPr>
        <w:t>isoamyl</w:t>
      </w:r>
      <w:proofErr w:type="spellEnd"/>
      <w:r w:rsidRPr="00667FFD">
        <w:rPr>
          <w:rFonts w:ascii="Times New Roman" w:hAnsi="Times New Roman" w:cs="Times New Roman"/>
          <w:color w:val="000000" w:themeColor="text1"/>
          <w:sz w:val="24"/>
          <w:szCs w:val="24"/>
        </w:rPr>
        <w:t xml:space="preserve"> alcohol (24:1) was added, followed by incubation on ice for 5 minutes and </w:t>
      </w:r>
      <w:proofErr w:type="spellStart"/>
      <w:r w:rsidRPr="00667FFD">
        <w:rPr>
          <w:rFonts w:ascii="Times New Roman" w:hAnsi="Times New Roman" w:cs="Times New Roman"/>
          <w:color w:val="000000" w:themeColor="text1"/>
          <w:sz w:val="24"/>
          <w:szCs w:val="24"/>
        </w:rPr>
        <w:t>centrifugated</w:t>
      </w:r>
      <w:proofErr w:type="spellEnd"/>
      <w:r w:rsidRPr="00667FFD">
        <w:rPr>
          <w:rFonts w:ascii="Times New Roman" w:hAnsi="Times New Roman" w:cs="Times New Roman"/>
          <w:color w:val="000000" w:themeColor="text1"/>
          <w:sz w:val="24"/>
          <w:szCs w:val="24"/>
        </w:rPr>
        <w:t xml:space="preserve"> at 7200rpm for 20 minutes. The aqueous phase was then transferred into a new tube and isopropanol (1: 0.6) was added and DNA precipitated at –20 ºC for 16 h. The DNA was collected by centrifugation at 13000rpm for 10 minutes, washed </w:t>
      </w:r>
      <w:r w:rsidRPr="00667FFD">
        <w:rPr>
          <w:rFonts w:ascii="Times New Roman" w:hAnsi="Times New Roman" w:cs="Times New Roman"/>
          <w:color w:val="000000" w:themeColor="text1"/>
          <w:sz w:val="24"/>
          <w:szCs w:val="24"/>
        </w:rPr>
        <w:lastRenderedPageBreak/>
        <w:t>with 500-μl of 70% ethanol, air dried at room temperature for approximately three hours and finally dissolved in 50-μl of TE buffer.</w:t>
      </w:r>
    </w:p>
    <w:p w:rsidR="00375599" w:rsidRPr="00667FFD" w:rsidRDefault="00375599" w:rsidP="00136F67">
      <w:pPr>
        <w:spacing w:after="0" w:line="276" w:lineRule="auto"/>
        <w:jc w:val="both"/>
        <w:rPr>
          <w:rFonts w:ascii="Times New Roman" w:hAnsi="Times New Roman" w:cs="Times New Roman"/>
          <w:color w:val="000000" w:themeColor="text1"/>
          <w:sz w:val="24"/>
          <w:szCs w:val="24"/>
        </w:rPr>
      </w:pPr>
      <w:r w:rsidRPr="00667FFD">
        <w:rPr>
          <w:rFonts w:ascii="Times New Roman" w:hAnsi="Times New Roman" w:cs="Times New Roman"/>
          <w:color w:val="000000" w:themeColor="text1"/>
          <w:sz w:val="24"/>
          <w:szCs w:val="24"/>
        </w:rPr>
        <w:t xml:space="preserve">The PCR sequencing preparation cocktail consisted of 10µl of 5x </w:t>
      </w:r>
      <w:proofErr w:type="spellStart"/>
      <w:r w:rsidRPr="00667FFD">
        <w:rPr>
          <w:rFonts w:ascii="Times New Roman" w:hAnsi="Times New Roman" w:cs="Times New Roman"/>
          <w:color w:val="000000" w:themeColor="text1"/>
          <w:sz w:val="24"/>
          <w:szCs w:val="24"/>
        </w:rPr>
        <w:t>GoTaqcolourless</w:t>
      </w:r>
      <w:proofErr w:type="spellEnd"/>
      <w:r w:rsidRPr="00667FFD">
        <w:rPr>
          <w:rFonts w:ascii="Times New Roman" w:hAnsi="Times New Roman" w:cs="Times New Roman"/>
          <w:color w:val="000000" w:themeColor="text1"/>
          <w:sz w:val="24"/>
          <w:szCs w:val="24"/>
        </w:rPr>
        <w:t xml:space="preserve"> reaction, 3µl of 25mM MgCl2, 1-µl of 10 </w:t>
      </w:r>
      <w:proofErr w:type="spellStart"/>
      <w:r w:rsidRPr="00667FFD">
        <w:rPr>
          <w:rFonts w:ascii="Times New Roman" w:hAnsi="Times New Roman" w:cs="Times New Roman"/>
          <w:color w:val="000000" w:themeColor="text1"/>
          <w:sz w:val="24"/>
          <w:szCs w:val="24"/>
        </w:rPr>
        <w:t>mM</w:t>
      </w:r>
      <w:proofErr w:type="spellEnd"/>
      <w:r w:rsidRPr="00667FFD">
        <w:rPr>
          <w:rFonts w:ascii="Times New Roman" w:hAnsi="Times New Roman" w:cs="Times New Roman"/>
          <w:color w:val="000000" w:themeColor="text1"/>
          <w:sz w:val="24"/>
          <w:szCs w:val="24"/>
        </w:rPr>
        <w:t xml:space="preserve"> of </w:t>
      </w:r>
      <w:proofErr w:type="spellStart"/>
      <w:r w:rsidRPr="00667FFD">
        <w:rPr>
          <w:rFonts w:ascii="Times New Roman" w:hAnsi="Times New Roman" w:cs="Times New Roman"/>
          <w:color w:val="000000" w:themeColor="text1"/>
          <w:sz w:val="24"/>
          <w:szCs w:val="24"/>
        </w:rPr>
        <w:t>dNTPs</w:t>
      </w:r>
      <w:proofErr w:type="spellEnd"/>
      <w:r w:rsidRPr="00667FFD">
        <w:rPr>
          <w:rFonts w:ascii="Times New Roman" w:hAnsi="Times New Roman" w:cs="Times New Roman"/>
          <w:color w:val="000000" w:themeColor="text1"/>
          <w:sz w:val="24"/>
          <w:szCs w:val="24"/>
        </w:rPr>
        <w:t xml:space="preserve"> mix, 1µl of 10 </w:t>
      </w:r>
      <w:proofErr w:type="spellStart"/>
      <w:r w:rsidRPr="00667FFD">
        <w:rPr>
          <w:rFonts w:ascii="Times New Roman" w:hAnsi="Times New Roman" w:cs="Times New Roman"/>
          <w:color w:val="000000" w:themeColor="text1"/>
          <w:sz w:val="24"/>
          <w:szCs w:val="24"/>
        </w:rPr>
        <w:t>pmol</w:t>
      </w:r>
      <w:proofErr w:type="spellEnd"/>
      <w:r w:rsidRPr="00667FFD">
        <w:rPr>
          <w:rFonts w:ascii="Times New Roman" w:hAnsi="Times New Roman" w:cs="Times New Roman"/>
          <w:color w:val="000000" w:themeColor="text1"/>
          <w:sz w:val="24"/>
          <w:szCs w:val="24"/>
        </w:rPr>
        <w:t xml:space="preserve"> each 27F 5’ AGA GTT TGA TCM TGG CTC AG3’ and 1525R, 5′AAGGAGGTGATCCAGCC3′ primers and 0.3units of </w:t>
      </w:r>
      <w:proofErr w:type="spellStart"/>
      <w:r w:rsidRPr="00667FFD">
        <w:rPr>
          <w:rFonts w:ascii="Times New Roman" w:hAnsi="Times New Roman" w:cs="Times New Roman"/>
          <w:color w:val="000000" w:themeColor="text1"/>
          <w:sz w:val="24"/>
          <w:szCs w:val="24"/>
        </w:rPr>
        <w:t>Taq</w:t>
      </w:r>
      <w:proofErr w:type="spellEnd"/>
      <w:r w:rsidRPr="00667FFD">
        <w:rPr>
          <w:rFonts w:ascii="Times New Roman" w:hAnsi="Times New Roman" w:cs="Times New Roman"/>
          <w:color w:val="000000" w:themeColor="text1"/>
          <w:sz w:val="24"/>
          <w:szCs w:val="24"/>
        </w:rPr>
        <w:t xml:space="preserve"> DNA polymerase (</w:t>
      </w:r>
      <w:proofErr w:type="spellStart"/>
      <w:r w:rsidRPr="00667FFD">
        <w:rPr>
          <w:rFonts w:ascii="Times New Roman" w:hAnsi="Times New Roman" w:cs="Times New Roman"/>
          <w:color w:val="000000" w:themeColor="text1"/>
          <w:sz w:val="24"/>
          <w:szCs w:val="24"/>
        </w:rPr>
        <w:t>Promega</w:t>
      </w:r>
      <w:proofErr w:type="spellEnd"/>
      <w:r w:rsidRPr="00667FFD">
        <w:rPr>
          <w:rFonts w:ascii="Times New Roman" w:hAnsi="Times New Roman" w:cs="Times New Roman"/>
          <w:color w:val="000000" w:themeColor="text1"/>
          <w:sz w:val="24"/>
          <w:szCs w:val="24"/>
        </w:rPr>
        <w:t xml:space="preserve">, USA) made up to 42-µl with sterile distilled water 8μl DNA template. The PCR was carried out in a </w:t>
      </w:r>
      <w:proofErr w:type="spellStart"/>
      <w:r w:rsidRPr="00667FFD">
        <w:rPr>
          <w:rFonts w:ascii="Times New Roman" w:hAnsi="Times New Roman" w:cs="Times New Roman"/>
          <w:color w:val="000000" w:themeColor="text1"/>
          <w:sz w:val="24"/>
          <w:szCs w:val="24"/>
        </w:rPr>
        <w:t>GeneAmp</w:t>
      </w:r>
      <w:proofErr w:type="spellEnd"/>
      <w:r w:rsidRPr="00667FFD">
        <w:rPr>
          <w:rFonts w:ascii="Times New Roman" w:hAnsi="Times New Roman" w:cs="Times New Roman"/>
          <w:color w:val="000000" w:themeColor="text1"/>
          <w:sz w:val="24"/>
          <w:szCs w:val="24"/>
        </w:rPr>
        <w:t xml:space="preserve"> 9700 PCR System </w:t>
      </w:r>
      <w:proofErr w:type="spellStart"/>
      <w:r w:rsidRPr="00667FFD">
        <w:rPr>
          <w:rFonts w:ascii="Times New Roman" w:hAnsi="Times New Roman" w:cs="Times New Roman"/>
          <w:color w:val="000000" w:themeColor="text1"/>
          <w:sz w:val="24"/>
          <w:szCs w:val="24"/>
        </w:rPr>
        <w:t>Thermalcycler</w:t>
      </w:r>
      <w:proofErr w:type="spellEnd"/>
      <w:r w:rsidRPr="00667FFD">
        <w:rPr>
          <w:rFonts w:ascii="Times New Roman" w:hAnsi="Times New Roman" w:cs="Times New Roman"/>
          <w:color w:val="000000" w:themeColor="text1"/>
          <w:sz w:val="24"/>
          <w:szCs w:val="24"/>
        </w:rPr>
        <w:t xml:space="preserve"> (Applied </w:t>
      </w:r>
      <w:proofErr w:type="spellStart"/>
      <w:r w:rsidRPr="00667FFD">
        <w:rPr>
          <w:rFonts w:ascii="Times New Roman" w:hAnsi="Times New Roman" w:cs="Times New Roman"/>
          <w:color w:val="000000" w:themeColor="text1"/>
          <w:sz w:val="24"/>
          <w:szCs w:val="24"/>
        </w:rPr>
        <w:t>Biosystem</w:t>
      </w:r>
      <w:proofErr w:type="spellEnd"/>
      <w:r w:rsidRPr="00667FFD">
        <w:rPr>
          <w:rFonts w:ascii="Times New Roman" w:hAnsi="Times New Roman" w:cs="Times New Roman"/>
          <w:color w:val="000000" w:themeColor="text1"/>
          <w:sz w:val="24"/>
          <w:szCs w:val="24"/>
        </w:rPr>
        <w:t xml:space="preserve"> Inc., USA) with a PCR profile consisting of an initial denaturation at 94°C for 5 min; followed by 30 cycles consisting of 94°C for 30 s, 50°C for 60s and 72°C for 1 minute 30 seconds; and a final termination at 72°C for 10 </w:t>
      </w:r>
      <w:proofErr w:type="spellStart"/>
      <w:r w:rsidRPr="00667FFD">
        <w:rPr>
          <w:rFonts w:ascii="Times New Roman" w:hAnsi="Times New Roman" w:cs="Times New Roman"/>
          <w:color w:val="000000" w:themeColor="text1"/>
          <w:sz w:val="24"/>
          <w:szCs w:val="24"/>
        </w:rPr>
        <w:t>mins</w:t>
      </w:r>
      <w:proofErr w:type="spellEnd"/>
      <w:r w:rsidRPr="00667FFD">
        <w:rPr>
          <w:rFonts w:ascii="Times New Roman" w:hAnsi="Times New Roman" w:cs="Times New Roman"/>
          <w:color w:val="000000" w:themeColor="text1"/>
          <w:sz w:val="24"/>
          <w:szCs w:val="24"/>
        </w:rPr>
        <w:t xml:space="preserve">. </w:t>
      </w:r>
      <w:proofErr w:type="gramStart"/>
      <w:r w:rsidRPr="00667FFD">
        <w:rPr>
          <w:rFonts w:ascii="Times New Roman" w:hAnsi="Times New Roman" w:cs="Times New Roman"/>
          <w:color w:val="000000" w:themeColor="text1"/>
          <w:sz w:val="24"/>
          <w:szCs w:val="24"/>
        </w:rPr>
        <w:t>and</w:t>
      </w:r>
      <w:proofErr w:type="gramEnd"/>
      <w:r w:rsidRPr="00667FFD">
        <w:rPr>
          <w:rFonts w:ascii="Times New Roman" w:hAnsi="Times New Roman" w:cs="Times New Roman"/>
          <w:color w:val="000000" w:themeColor="text1"/>
          <w:sz w:val="24"/>
          <w:szCs w:val="24"/>
        </w:rPr>
        <w:t xml:space="preserve"> chilled at 4</w:t>
      </w:r>
      <w:r w:rsidRPr="00667FFD">
        <w:rPr>
          <w:rFonts w:ascii="Times New Roman" w:hAnsi="Times New Roman" w:cs="Times New Roman"/>
          <w:color w:val="000000" w:themeColor="text1"/>
          <w:sz w:val="24"/>
          <w:szCs w:val="24"/>
          <w:vertAlign w:val="superscript"/>
        </w:rPr>
        <w:t>o</w:t>
      </w:r>
      <w:r w:rsidRPr="00667FFD">
        <w:rPr>
          <w:rFonts w:ascii="Times New Roman" w:hAnsi="Times New Roman" w:cs="Times New Roman"/>
          <w:color w:val="000000" w:themeColor="text1"/>
          <w:sz w:val="24"/>
          <w:szCs w:val="24"/>
        </w:rPr>
        <w:t>C.GEL (2,3)</w:t>
      </w:r>
      <w:r w:rsidR="005753DC">
        <w:rPr>
          <w:rFonts w:ascii="Times New Roman" w:hAnsi="Times New Roman" w:cs="Times New Roman"/>
          <w:color w:val="000000" w:themeColor="text1"/>
          <w:sz w:val="24"/>
          <w:szCs w:val="24"/>
        </w:rPr>
        <w:t>.</w:t>
      </w:r>
    </w:p>
    <w:p w:rsidR="00375599" w:rsidRPr="00667FFD" w:rsidRDefault="00375599" w:rsidP="00136F67">
      <w:pPr>
        <w:spacing w:after="0" w:line="276" w:lineRule="auto"/>
        <w:jc w:val="both"/>
        <w:rPr>
          <w:rFonts w:ascii="Times New Roman" w:hAnsi="Times New Roman" w:cs="Times New Roman"/>
          <w:color w:val="000000" w:themeColor="text1"/>
          <w:sz w:val="24"/>
          <w:szCs w:val="24"/>
        </w:rPr>
      </w:pPr>
      <w:r w:rsidRPr="00667FFD">
        <w:rPr>
          <w:rFonts w:ascii="Times New Roman" w:hAnsi="Times New Roman" w:cs="Times New Roman"/>
          <w:color w:val="000000" w:themeColor="text1"/>
          <w:sz w:val="24"/>
          <w:szCs w:val="24"/>
        </w:rPr>
        <w:t xml:space="preserve">The integrity of the amplified 1.5Mb gene fragment was checked on a 1% </w:t>
      </w:r>
      <w:proofErr w:type="spellStart"/>
      <w:r w:rsidRPr="00667FFD">
        <w:rPr>
          <w:rFonts w:ascii="Times New Roman" w:hAnsi="Times New Roman" w:cs="Times New Roman"/>
          <w:color w:val="000000" w:themeColor="text1"/>
          <w:sz w:val="24"/>
          <w:szCs w:val="24"/>
        </w:rPr>
        <w:t>Agarose</w:t>
      </w:r>
      <w:proofErr w:type="spellEnd"/>
      <w:r w:rsidRPr="00667FFD">
        <w:rPr>
          <w:rFonts w:ascii="Times New Roman" w:hAnsi="Times New Roman" w:cs="Times New Roman"/>
          <w:color w:val="000000" w:themeColor="text1"/>
          <w:sz w:val="24"/>
          <w:szCs w:val="24"/>
        </w:rPr>
        <w:t xml:space="preserve"> gel done to confirm amplification.  The buffer (1XTAE buffer) was prepared and subsequently used to prepare 1.5% </w:t>
      </w:r>
      <w:proofErr w:type="spellStart"/>
      <w:r w:rsidRPr="00667FFD">
        <w:rPr>
          <w:rFonts w:ascii="Times New Roman" w:hAnsi="Times New Roman" w:cs="Times New Roman"/>
          <w:color w:val="000000" w:themeColor="text1"/>
          <w:sz w:val="24"/>
          <w:szCs w:val="24"/>
        </w:rPr>
        <w:t>agarose</w:t>
      </w:r>
      <w:proofErr w:type="spellEnd"/>
      <w:r w:rsidRPr="00667FFD">
        <w:rPr>
          <w:rFonts w:ascii="Times New Roman" w:hAnsi="Times New Roman" w:cs="Times New Roman"/>
          <w:color w:val="000000" w:themeColor="text1"/>
          <w:sz w:val="24"/>
          <w:szCs w:val="24"/>
        </w:rPr>
        <w:t xml:space="preserve"> gel. The suspension was boiled in a microwave for 5 min. The molten </w:t>
      </w:r>
      <w:proofErr w:type="spellStart"/>
      <w:r w:rsidRPr="00667FFD">
        <w:rPr>
          <w:rFonts w:ascii="Times New Roman" w:hAnsi="Times New Roman" w:cs="Times New Roman"/>
          <w:color w:val="000000" w:themeColor="text1"/>
          <w:sz w:val="24"/>
          <w:szCs w:val="24"/>
        </w:rPr>
        <w:t>agarose</w:t>
      </w:r>
      <w:proofErr w:type="spellEnd"/>
      <w:r w:rsidRPr="00667FFD">
        <w:rPr>
          <w:rFonts w:ascii="Times New Roman" w:hAnsi="Times New Roman" w:cs="Times New Roman"/>
          <w:color w:val="000000" w:themeColor="text1"/>
          <w:sz w:val="24"/>
          <w:szCs w:val="24"/>
        </w:rPr>
        <w:t xml:space="preserve"> was allowed to cool to 60°C and stained with 3-µl of 0.5 g/ml </w:t>
      </w:r>
      <w:proofErr w:type="spellStart"/>
      <w:r w:rsidRPr="00667FFD">
        <w:rPr>
          <w:rFonts w:ascii="Times New Roman" w:hAnsi="Times New Roman" w:cs="Times New Roman"/>
          <w:color w:val="000000" w:themeColor="text1"/>
          <w:sz w:val="24"/>
          <w:szCs w:val="24"/>
        </w:rPr>
        <w:t>ethidium</w:t>
      </w:r>
      <w:proofErr w:type="spellEnd"/>
      <w:r w:rsidRPr="00667FFD">
        <w:rPr>
          <w:rFonts w:ascii="Times New Roman" w:hAnsi="Times New Roman" w:cs="Times New Roman"/>
          <w:color w:val="000000" w:themeColor="text1"/>
          <w:sz w:val="24"/>
          <w:szCs w:val="24"/>
        </w:rPr>
        <w:t xml:space="preserve"> bromide (which absorbed invisible UV light and transmits the energy as visible orange light). A comb was inserted into the slots of the casting tray and the molten </w:t>
      </w:r>
      <w:proofErr w:type="spellStart"/>
      <w:r w:rsidRPr="00667FFD">
        <w:rPr>
          <w:rFonts w:ascii="Times New Roman" w:hAnsi="Times New Roman" w:cs="Times New Roman"/>
          <w:color w:val="000000" w:themeColor="text1"/>
          <w:sz w:val="24"/>
          <w:szCs w:val="24"/>
        </w:rPr>
        <w:t>agarose</w:t>
      </w:r>
      <w:proofErr w:type="spellEnd"/>
      <w:r w:rsidRPr="00667FFD">
        <w:rPr>
          <w:rFonts w:ascii="Times New Roman" w:hAnsi="Times New Roman" w:cs="Times New Roman"/>
          <w:color w:val="000000" w:themeColor="text1"/>
          <w:sz w:val="24"/>
          <w:szCs w:val="24"/>
        </w:rPr>
        <w:t xml:space="preserve"> was poured into the tray. The gel was allowed to solidify for 20 min to form the wells. The 1XTAE buffer was poured into the gel tank to barely submerge the gel. Two microliter (2-μl) of 10X blue gel loading dye (which gives </w:t>
      </w:r>
      <w:proofErr w:type="spellStart"/>
      <w:r w:rsidRPr="00667FFD">
        <w:rPr>
          <w:rFonts w:ascii="Times New Roman" w:hAnsi="Times New Roman" w:cs="Times New Roman"/>
          <w:color w:val="000000" w:themeColor="text1"/>
          <w:sz w:val="24"/>
          <w:szCs w:val="24"/>
        </w:rPr>
        <w:t>colour</w:t>
      </w:r>
      <w:proofErr w:type="spellEnd"/>
      <w:r w:rsidRPr="00667FFD">
        <w:rPr>
          <w:rFonts w:ascii="Times New Roman" w:hAnsi="Times New Roman" w:cs="Times New Roman"/>
          <w:color w:val="000000" w:themeColor="text1"/>
          <w:sz w:val="24"/>
          <w:szCs w:val="24"/>
        </w:rPr>
        <w:t xml:space="preserve"> and density to the samples to make it easy to load into the wells and monitor the progress of the gel) was added to 4-µl of each PCR product and loaded into the wells after the 100bp DNA ladder was loaded into well 1. The gel was electrophoresed at 120V for 45 min visualized by ultraviolet trans-illumination and photographed. The sizes of the PCR products were estimated by comparison with the mobility of a 100bp molecular weight ladder that was ran alongside experimental samples in the gel.</w:t>
      </w:r>
    </w:p>
    <w:p w:rsidR="00375599" w:rsidRPr="00667FFD" w:rsidRDefault="00375599" w:rsidP="00136F67">
      <w:pPr>
        <w:spacing w:after="0" w:line="276" w:lineRule="auto"/>
        <w:jc w:val="both"/>
        <w:rPr>
          <w:rFonts w:ascii="Times New Roman" w:hAnsi="Times New Roman" w:cs="Times New Roman"/>
          <w:color w:val="000000" w:themeColor="text1"/>
          <w:sz w:val="24"/>
          <w:szCs w:val="24"/>
        </w:rPr>
      </w:pPr>
      <w:r w:rsidRPr="00667FFD">
        <w:rPr>
          <w:rFonts w:ascii="Times New Roman" w:hAnsi="Times New Roman" w:cs="Times New Roman"/>
          <w:color w:val="000000" w:themeColor="text1"/>
          <w:sz w:val="24"/>
          <w:szCs w:val="24"/>
        </w:rPr>
        <w:t xml:space="preserve">The amplified fragments were ethanol purified in order to remove the PCR reagents. Briefly, 7.6-µl of Sodium acetate 3M and 240-µl of 95% ethanol were added to about 40-µl PCR amplified product in a new sterile 1.5µl tube </w:t>
      </w:r>
      <w:proofErr w:type="spellStart"/>
      <w:r w:rsidRPr="00667FFD">
        <w:rPr>
          <w:rFonts w:ascii="Times New Roman" w:hAnsi="Times New Roman" w:cs="Times New Roman"/>
          <w:color w:val="000000" w:themeColor="text1"/>
          <w:sz w:val="24"/>
          <w:szCs w:val="24"/>
        </w:rPr>
        <w:t>eppendorf</w:t>
      </w:r>
      <w:proofErr w:type="spellEnd"/>
      <w:r w:rsidRPr="00667FFD">
        <w:rPr>
          <w:rFonts w:ascii="Times New Roman" w:hAnsi="Times New Roman" w:cs="Times New Roman"/>
          <w:color w:val="000000" w:themeColor="text1"/>
          <w:sz w:val="24"/>
          <w:szCs w:val="24"/>
        </w:rPr>
        <w:t xml:space="preserve">, mixed thoroughly by </w:t>
      </w:r>
      <w:proofErr w:type="spellStart"/>
      <w:r w:rsidRPr="00667FFD">
        <w:rPr>
          <w:rFonts w:ascii="Times New Roman" w:hAnsi="Times New Roman" w:cs="Times New Roman"/>
          <w:color w:val="000000" w:themeColor="text1"/>
          <w:sz w:val="24"/>
          <w:szCs w:val="24"/>
        </w:rPr>
        <w:t>vortexing</w:t>
      </w:r>
      <w:proofErr w:type="spellEnd"/>
      <w:r w:rsidRPr="00667FFD">
        <w:rPr>
          <w:rFonts w:ascii="Times New Roman" w:hAnsi="Times New Roman" w:cs="Times New Roman"/>
          <w:color w:val="000000" w:themeColor="text1"/>
          <w:sz w:val="24"/>
          <w:szCs w:val="24"/>
        </w:rPr>
        <w:t xml:space="preserve"> and kept at 20°C for at least 30 min. Centrifugation for 10 min at 13000 g and 4°C followed by removal of supernatant (invert tube on trash once) after which the pellet were washed by adding 150 µl of 70% ethanol and homogenized then centrifuged for 15 min at 7500</w:t>
      </w:r>
      <w:r w:rsidR="005753DC">
        <w:rPr>
          <w:rFonts w:ascii="Times New Roman" w:hAnsi="Times New Roman" w:cs="Times New Roman"/>
          <w:color w:val="000000" w:themeColor="text1"/>
          <w:sz w:val="24"/>
          <w:szCs w:val="24"/>
        </w:rPr>
        <w:t xml:space="preserve"> </w:t>
      </w:r>
      <w:r w:rsidRPr="00667FFD">
        <w:rPr>
          <w:rFonts w:ascii="Times New Roman" w:hAnsi="Times New Roman" w:cs="Times New Roman"/>
          <w:color w:val="000000" w:themeColor="text1"/>
          <w:sz w:val="24"/>
          <w:szCs w:val="24"/>
        </w:rPr>
        <w:t>rpm and 4°C. All supernatant was removed (by inverting tube on trash) and inverting tube on paper tissue and allowed to dry in the fume hood at room temperature for 10-15 min. Then re-suspended with 20-µl of sterile distilled water and kept at 20</w:t>
      </w:r>
      <w:r w:rsidRPr="00667FFD">
        <w:rPr>
          <w:rFonts w:ascii="Times New Roman" w:hAnsi="Times New Roman" w:cs="Times New Roman"/>
          <w:color w:val="000000" w:themeColor="text1"/>
          <w:sz w:val="24"/>
          <w:szCs w:val="24"/>
          <w:vertAlign w:val="superscript"/>
        </w:rPr>
        <w:t>o</w:t>
      </w:r>
      <w:r w:rsidRPr="00667FFD">
        <w:rPr>
          <w:rFonts w:ascii="Times New Roman" w:hAnsi="Times New Roman" w:cs="Times New Roman"/>
          <w:color w:val="000000" w:themeColor="text1"/>
          <w:sz w:val="24"/>
          <w:szCs w:val="24"/>
        </w:rPr>
        <w:t xml:space="preserve">C prior to sequencing. The purified fragment was checked on a 1.5% </w:t>
      </w:r>
      <w:proofErr w:type="spellStart"/>
      <w:r w:rsidRPr="00667FFD">
        <w:rPr>
          <w:rFonts w:ascii="Times New Roman" w:hAnsi="Times New Roman" w:cs="Times New Roman"/>
          <w:color w:val="000000" w:themeColor="text1"/>
          <w:sz w:val="24"/>
          <w:szCs w:val="24"/>
        </w:rPr>
        <w:t>Agarose</w:t>
      </w:r>
      <w:proofErr w:type="spellEnd"/>
      <w:r w:rsidRPr="00667FFD">
        <w:rPr>
          <w:rFonts w:ascii="Times New Roman" w:hAnsi="Times New Roman" w:cs="Times New Roman"/>
          <w:color w:val="000000" w:themeColor="text1"/>
          <w:sz w:val="24"/>
          <w:szCs w:val="24"/>
        </w:rPr>
        <w:t xml:space="preserve"> gel ran on a voltage of 110V for about 1h as previous, to confirm the presence of the purified and quantified product using a </w:t>
      </w:r>
      <w:proofErr w:type="spellStart"/>
      <w:r w:rsidRPr="00667FFD">
        <w:rPr>
          <w:rFonts w:ascii="Times New Roman" w:hAnsi="Times New Roman" w:cs="Times New Roman"/>
          <w:color w:val="000000" w:themeColor="text1"/>
          <w:sz w:val="24"/>
          <w:szCs w:val="24"/>
        </w:rPr>
        <w:t>nano</w:t>
      </w:r>
      <w:proofErr w:type="spellEnd"/>
      <w:r w:rsidRPr="00667FFD">
        <w:rPr>
          <w:rFonts w:ascii="Times New Roman" w:hAnsi="Times New Roman" w:cs="Times New Roman"/>
          <w:color w:val="000000" w:themeColor="text1"/>
          <w:sz w:val="24"/>
          <w:szCs w:val="24"/>
        </w:rPr>
        <w:t xml:space="preserve"> drop of model 2000 from thermo scientific.</w:t>
      </w:r>
    </w:p>
    <w:p w:rsidR="00375599" w:rsidRPr="00667FFD" w:rsidRDefault="00375599" w:rsidP="00136F67">
      <w:pPr>
        <w:spacing w:after="0" w:line="276" w:lineRule="auto"/>
        <w:jc w:val="both"/>
        <w:rPr>
          <w:rFonts w:ascii="Times New Roman" w:hAnsi="Times New Roman" w:cs="Times New Roman"/>
          <w:color w:val="000000" w:themeColor="text1"/>
          <w:sz w:val="24"/>
          <w:szCs w:val="24"/>
        </w:rPr>
      </w:pPr>
      <w:r w:rsidRPr="00667FFD">
        <w:rPr>
          <w:rFonts w:ascii="Times New Roman" w:hAnsi="Times New Roman" w:cs="Times New Roman"/>
          <w:color w:val="000000" w:themeColor="text1"/>
          <w:sz w:val="24"/>
          <w:szCs w:val="24"/>
        </w:rPr>
        <w:t xml:space="preserve">The amplified fragments were sequenced using a Genetic Analyzer 3130xl sequencer from Applied </w:t>
      </w:r>
      <w:proofErr w:type="spellStart"/>
      <w:r w:rsidRPr="00667FFD">
        <w:rPr>
          <w:rFonts w:ascii="Times New Roman" w:hAnsi="Times New Roman" w:cs="Times New Roman"/>
          <w:color w:val="000000" w:themeColor="text1"/>
          <w:sz w:val="24"/>
          <w:szCs w:val="24"/>
        </w:rPr>
        <w:t>Biosystems</w:t>
      </w:r>
      <w:proofErr w:type="spellEnd"/>
      <w:r w:rsidRPr="00667FFD">
        <w:rPr>
          <w:rFonts w:ascii="Times New Roman" w:hAnsi="Times New Roman" w:cs="Times New Roman"/>
          <w:color w:val="000000" w:themeColor="text1"/>
          <w:sz w:val="24"/>
          <w:szCs w:val="24"/>
        </w:rPr>
        <w:t xml:space="preserve"> using manufacturers’ manual while the sequencing kit used was that of </w:t>
      </w:r>
      <w:proofErr w:type="spellStart"/>
      <w:r w:rsidRPr="00667FFD">
        <w:rPr>
          <w:rFonts w:ascii="Times New Roman" w:hAnsi="Times New Roman" w:cs="Times New Roman"/>
          <w:color w:val="000000" w:themeColor="text1"/>
          <w:sz w:val="24"/>
          <w:szCs w:val="24"/>
        </w:rPr>
        <w:t>BigDye</w:t>
      </w:r>
      <w:proofErr w:type="spellEnd"/>
      <w:r w:rsidRPr="00667FFD">
        <w:rPr>
          <w:rFonts w:ascii="Times New Roman" w:hAnsi="Times New Roman" w:cs="Times New Roman"/>
          <w:color w:val="000000" w:themeColor="text1"/>
          <w:sz w:val="24"/>
          <w:szCs w:val="24"/>
        </w:rPr>
        <w:t xml:space="preserve"> terminator v3.1 cycle sequencing kit. Bio Edit software and MEGA 6 were used for all genetic analysis.</w:t>
      </w:r>
    </w:p>
    <w:p w:rsidR="00375599" w:rsidRDefault="00375599" w:rsidP="00136F67">
      <w:pPr>
        <w:spacing w:after="0" w:line="276" w:lineRule="auto"/>
        <w:jc w:val="both"/>
        <w:rPr>
          <w:rFonts w:ascii="Times New Roman" w:hAnsi="Times New Roman" w:cs="Times New Roman"/>
          <w:color w:val="000000" w:themeColor="text1"/>
          <w:sz w:val="24"/>
          <w:szCs w:val="24"/>
        </w:rPr>
      </w:pPr>
    </w:p>
    <w:p w:rsidR="00D20D38" w:rsidRPr="00096841" w:rsidRDefault="00D20D38" w:rsidP="00136F67">
      <w:pPr>
        <w:spacing w:after="0" w:line="276" w:lineRule="auto"/>
        <w:jc w:val="both"/>
        <w:rPr>
          <w:rFonts w:ascii="Times New Roman" w:hAnsi="Times New Roman" w:cs="Times New Roman"/>
          <w:b/>
          <w:bCs/>
          <w:color w:val="000000" w:themeColor="text1"/>
          <w:sz w:val="24"/>
          <w:szCs w:val="24"/>
        </w:rPr>
      </w:pPr>
      <w:r w:rsidRPr="00096841">
        <w:rPr>
          <w:rFonts w:ascii="Times New Roman" w:hAnsi="Times New Roman" w:cs="Times New Roman"/>
          <w:b/>
          <w:bCs/>
          <w:color w:val="000000" w:themeColor="text1"/>
          <w:sz w:val="24"/>
          <w:szCs w:val="24"/>
        </w:rPr>
        <w:t>Aseptic Preparation of Bean Cake</w:t>
      </w:r>
      <w:r>
        <w:rPr>
          <w:rFonts w:ascii="Times New Roman" w:hAnsi="Times New Roman" w:cs="Times New Roman"/>
          <w:b/>
          <w:bCs/>
          <w:color w:val="000000" w:themeColor="text1"/>
          <w:sz w:val="24"/>
          <w:szCs w:val="24"/>
        </w:rPr>
        <w:t xml:space="preserve"> in the Laboratory</w:t>
      </w:r>
    </w:p>
    <w:p w:rsidR="00D20D38" w:rsidRDefault="00D20D38" w:rsidP="00136F67">
      <w:pPr>
        <w:spacing w:after="0" w:line="276" w:lineRule="auto"/>
        <w:jc w:val="both"/>
        <w:rPr>
          <w:rFonts w:ascii="Times New Roman" w:hAnsi="Times New Roman" w:cs="Times New Roman"/>
          <w:color w:val="000000" w:themeColor="text1"/>
          <w:sz w:val="24"/>
          <w:szCs w:val="24"/>
        </w:rPr>
        <w:sectPr w:rsidR="00D20D38" w:rsidSect="004E3539">
          <w:pgSz w:w="11906" w:h="16838"/>
          <w:pgMar w:top="1440" w:right="1440" w:bottom="1440" w:left="1440" w:header="708" w:footer="708" w:gutter="0"/>
          <w:cols w:space="708"/>
          <w:docGrid w:linePitch="360"/>
        </w:sectPr>
      </w:pPr>
      <w:r w:rsidRPr="00096841">
        <w:rPr>
          <w:rFonts w:ascii="Times New Roman" w:hAnsi="Times New Roman" w:cs="Times New Roman"/>
          <w:color w:val="000000" w:themeColor="text1"/>
          <w:sz w:val="24"/>
          <w:szCs w:val="24"/>
        </w:rPr>
        <w:t>Bean cake was prepared aseptically</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About </w:t>
      </w:r>
      <w:r w:rsidR="005753DC">
        <w:rPr>
          <w:rFonts w:ascii="Times New Roman" w:hAnsi="Times New Roman" w:cs="Times New Roman"/>
          <w:color w:val="000000" w:themeColor="text1"/>
          <w:sz w:val="24"/>
          <w:szCs w:val="24"/>
        </w:rPr>
        <w:t xml:space="preserve"> </w:t>
      </w:r>
      <w:r w:rsidRPr="00096841">
        <w:rPr>
          <w:rFonts w:ascii="Times New Roman" w:hAnsi="Times New Roman" w:cs="Times New Roman"/>
          <w:color w:val="000000" w:themeColor="text1"/>
          <w:sz w:val="24"/>
          <w:szCs w:val="24"/>
        </w:rPr>
        <w:t>200</w:t>
      </w:r>
      <w:proofErr w:type="gramEnd"/>
      <w:r w:rsidR="005753DC">
        <w:rPr>
          <w:rFonts w:ascii="Times New Roman" w:hAnsi="Times New Roman" w:cs="Times New Roman"/>
          <w:color w:val="000000" w:themeColor="text1"/>
          <w:sz w:val="24"/>
          <w:szCs w:val="24"/>
        </w:rPr>
        <w:t xml:space="preserve"> </w:t>
      </w:r>
      <w:r w:rsidRPr="00096841">
        <w:rPr>
          <w:rFonts w:ascii="Times New Roman" w:hAnsi="Times New Roman" w:cs="Times New Roman"/>
          <w:color w:val="000000" w:themeColor="text1"/>
          <w:sz w:val="24"/>
          <w:szCs w:val="24"/>
        </w:rPr>
        <w:t>grams of Beans</w:t>
      </w:r>
      <w:r>
        <w:rPr>
          <w:rFonts w:ascii="Times New Roman" w:hAnsi="Times New Roman" w:cs="Times New Roman"/>
          <w:color w:val="000000" w:themeColor="text1"/>
          <w:sz w:val="24"/>
          <w:szCs w:val="24"/>
        </w:rPr>
        <w:t xml:space="preserve"> obtained from K</w:t>
      </w:r>
      <w:r w:rsidRPr="00096841">
        <w:rPr>
          <w:rFonts w:ascii="Times New Roman" w:hAnsi="Times New Roman" w:cs="Times New Roman"/>
          <w:color w:val="000000" w:themeColor="text1"/>
          <w:sz w:val="24"/>
          <w:szCs w:val="24"/>
        </w:rPr>
        <w:t>ure market</w:t>
      </w:r>
      <w:r>
        <w:rPr>
          <w:rFonts w:ascii="Times New Roman" w:hAnsi="Times New Roman" w:cs="Times New Roman"/>
          <w:color w:val="000000" w:themeColor="text1"/>
          <w:sz w:val="24"/>
          <w:szCs w:val="24"/>
        </w:rPr>
        <w:t xml:space="preserve">, </w:t>
      </w:r>
      <w:proofErr w:type="spellStart"/>
      <w:r w:rsidRPr="00096841">
        <w:rPr>
          <w:rFonts w:ascii="Times New Roman" w:hAnsi="Times New Roman" w:cs="Times New Roman"/>
          <w:color w:val="000000" w:themeColor="text1"/>
          <w:sz w:val="24"/>
          <w:szCs w:val="24"/>
        </w:rPr>
        <w:t>Minna</w:t>
      </w:r>
      <w:proofErr w:type="spellEnd"/>
      <w:r w:rsidRPr="00096841">
        <w:rPr>
          <w:rFonts w:ascii="Times New Roman" w:hAnsi="Times New Roman" w:cs="Times New Roman"/>
          <w:color w:val="000000" w:themeColor="text1"/>
          <w:sz w:val="24"/>
          <w:szCs w:val="24"/>
        </w:rPr>
        <w:t xml:space="preserve">, was washed to remove dirt and coat. Washed pepper and onions were added to it and </w:t>
      </w:r>
      <w:r w:rsidRPr="00096841">
        <w:rPr>
          <w:rFonts w:ascii="Times New Roman" w:hAnsi="Times New Roman" w:cs="Times New Roman"/>
          <w:color w:val="000000" w:themeColor="text1"/>
          <w:sz w:val="24"/>
          <w:szCs w:val="24"/>
        </w:rPr>
        <w:lastRenderedPageBreak/>
        <w:t>blended using a sterile blender</w:t>
      </w:r>
      <w:r w:rsidR="00375599">
        <w:rPr>
          <w:rFonts w:ascii="Times New Roman" w:hAnsi="Times New Roman" w:cs="Times New Roman"/>
          <w:color w:val="000000" w:themeColor="text1"/>
          <w:sz w:val="24"/>
          <w:szCs w:val="24"/>
        </w:rPr>
        <w:t xml:space="preserve"> (VTCL Solitaire multipurpose mixer)</w:t>
      </w:r>
      <w:r w:rsidRPr="00096841">
        <w:rPr>
          <w:rFonts w:ascii="Times New Roman" w:hAnsi="Times New Roman" w:cs="Times New Roman"/>
          <w:color w:val="000000" w:themeColor="text1"/>
          <w:sz w:val="24"/>
          <w:szCs w:val="24"/>
        </w:rPr>
        <w:t>. The blended bean paste was transferred into a clean bowl and stirred in a continuous circular pattern, salt was added (to taste). Oil of about 3 inches deep was heated and the paste was then scooped with a table spoon into the hot oil and was allowed to fry till light brown, it was then flipped to enable the top to fry too. Clean basket was used to collect the bean cake and allowed to drain, which was later transferred into a sterile container. Isolation of micr</w:t>
      </w:r>
      <w:r w:rsidR="005753DC">
        <w:rPr>
          <w:rFonts w:ascii="Times New Roman" w:hAnsi="Times New Roman" w:cs="Times New Roman"/>
          <w:color w:val="000000" w:themeColor="text1"/>
          <w:sz w:val="24"/>
          <w:szCs w:val="24"/>
        </w:rPr>
        <w:t xml:space="preserve">oorganisms from the aseptically </w:t>
      </w:r>
      <w:r w:rsidRPr="00096841">
        <w:rPr>
          <w:rFonts w:ascii="Times New Roman" w:hAnsi="Times New Roman" w:cs="Times New Roman"/>
          <w:color w:val="000000" w:themeColor="text1"/>
          <w:sz w:val="24"/>
          <w:szCs w:val="24"/>
        </w:rPr>
        <w:t>prepared bean cake was carried out.</w:t>
      </w:r>
      <w:r>
        <w:rPr>
          <w:rFonts w:ascii="Times New Roman" w:hAnsi="Times New Roman" w:cs="Times New Roman"/>
          <w:color w:val="000000" w:themeColor="text1"/>
          <w:sz w:val="24"/>
          <w:szCs w:val="24"/>
        </w:rPr>
        <w:t xml:space="preserve"> Figure II shows the flowchart for the preparation of fried bean cake (</w:t>
      </w:r>
      <w:proofErr w:type="spellStart"/>
      <w:r>
        <w:rPr>
          <w:rFonts w:ascii="Times New Roman" w:hAnsi="Times New Roman" w:cs="Times New Roman"/>
          <w:color w:val="000000" w:themeColor="text1"/>
          <w:sz w:val="24"/>
          <w:szCs w:val="24"/>
        </w:rPr>
        <w:t>Akara</w:t>
      </w:r>
      <w:proofErr w:type="spellEnd"/>
      <w:r>
        <w:rPr>
          <w:rFonts w:ascii="Times New Roman" w:hAnsi="Times New Roman" w:cs="Times New Roman"/>
          <w:color w:val="000000" w:themeColor="text1"/>
          <w:sz w:val="24"/>
          <w:szCs w:val="24"/>
        </w:rPr>
        <w:t xml:space="preserve">). </w:t>
      </w:r>
    </w:p>
    <w:p w:rsidR="00D20D38" w:rsidRDefault="00D20D38" w:rsidP="00136F67">
      <w:pPr>
        <w:spacing w:after="0" w:line="276" w:lineRule="auto"/>
        <w:jc w:val="both"/>
        <w:rPr>
          <w:rFonts w:ascii="Times New Roman" w:hAnsi="Times New Roman" w:cs="Times New Roman"/>
          <w:color w:val="000000" w:themeColor="text1"/>
          <w:sz w:val="24"/>
          <w:szCs w:val="24"/>
        </w:rPr>
      </w:pPr>
    </w:p>
    <w:p w:rsidR="00D20D38" w:rsidRPr="00096841" w:rsidRDefault="00D20D38" w:rsidP="00136F67">
      <w:pPr>
        <w:spacing w:after="0" w:line="276" w:lineRule="auto"/>
        <w:jc w:val="both"/>
        <w:rPr>
          <w:rFonts w:ascii="Times New Roman" w:hAnsi="Times New Roman" w:cs="Times New Roman"/>
          <w:color w:val="000000" w:themeColor="text1"/>
          <w:sz w:val="24"/>
          <w:szCs w:val="24"/>
        </w:rPr>
      </w:pPr>
      <w:r w:rsidRPr="00B52C6A">
        <w:rPr>
          <w:rFonts w:ascii="Times New Roman" w:hAnsi="Times New Roman" w:cs="Times New Roman"/>
          <w:noProof/>
          <w:color w:val="000000" w:themeColor="text1"/>
          <w:sz w:val="24"/>
          <w:szCs w:val="24"/>
        </w:rPr>
        <w:drawing>
          <wp:inline distT="0" distB="0" distL="0" distR="0">
            <wp:extent cx="9436100" cy="4523232"/>
            <wp:effectExtent l="0" t="0" r="0" b="0"/>
            <wp:docPr id="9" name="Diagram 9">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A6122FF-3827-4A1E-A610-48BD164779B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20D38" w:rsidRPr="00B52C6A" w:rsidRDefault="00D20D38" w:rsidP="00136F67">
      <w:pPr>
        <w:spacing w:after="0" w:line="276" w:lineRule="auto"/>
        <w:rPr>
          <w:rFonts w:ascii="Times New Roman" w:hAnsi="Times New Roman" w:cs="Times New Roman"/>
          <w:bCs/>
          <w:color w:val="000000" w:themeColor="text1"/>
          <w:sz w:val="24"/>
          <w:szCs w:val="24"/>
        </w:rPr>
        <w:sectPr w:rsidR="00D20D38" w:rsidRPr="00B52C6A" w:rsidSect="003E09CE">
          <w:pgSz w:w="16838" w:h="11906" w:orient="landscape"/>
          <w:pgMar w:top="1440" w:right="1440" w:bottom="1440" w:left="1440" w:header="708" w:footer="708" w:gutter="0"/>
          <w:cols w:space="708"/>
          <w:docGrid w:linePitch="360"/>
        </w:sectPr>
      </w:pPr>
      <w:r>
        <w:rPr>
          <w:rFonts w:ascii="Times New Roman" w:hAnsi="Times New Roman" w:cs="Times New Roman"/>
          <w:bCs/>
          <w:color w:val="000000" w:themeColor="text1"/>
          <w:sz w:val="24"/>
          <w:szCs w:val="24"/>
        </w:rPr>
        <w:t>Fig II:</w:t>
      </w:r>
      <w:r w:rsidRPr="00B52C6A">
        <w:rPr>
          <w:rFonts w:ascii="Times New Roman" w:hAnsi="Times New Roman" w:cs="Times New Roman"/>
          <w:bCs/>
          <w:color w:val="000000" w:themeColor="text1"/>
          <w:sz w:val="24"/>
          <w:szCs w:val="24"/>
        </w:rPr>
        <w:t xml:space="preserve"> Flowchart for the preparation of fried Bean cake</w:t>
      </w:r>
    </w:p>
    <w:p w:rsidR="00D20D38" w:rsidRPr="00096841" w:rsidRDefault="00D20D38" w:rsidP="00136F67">
      <w:pPr>
        <w:spacing w:after="0" w:line="276" w:lineRule="auto"/>
        <w:jc w:val="both"/>
        <w:rPr>
          <w:rFonts w:ascii="Times New Roman" w:hAnsi="Times New Roman" w:cs="Times New Roman"/>
          <w:b/>
          <w:color w:val="000000" w:themeColor="text1"/>
          <w:sz w:val="24"/>
          <w:szCs w:val="24"/>
        </w:rPr>
      </w:pPr>
      <w:r w:rsidRPr="00096841">
        <w:rPr>
          <w:rFonts w:ascii="Times New Roman" w:hAnsi="Times New Roman" w:cs="Times New Roman"/>
          <w:b/>
          <w:color w:val="000000" w:themeColor="text1"/>
          <w:sz w:val="24"/>
          <w:szCs w:val="24"/>
        </w:rPr>
        <w:lastRenderedPageBreak/>
        <w:t>Determination of Frequency of Occ</w:t>
      </w:r>
      <w:r>
        <w:rPr>
          <w:rFonts w:ascii="Times New Roman" w:hAnsi="Times New Roman" w:cs="Times New Roman"/>
          <w:b/>
          <w:color w:val="000000" w:themeColor="text1"/>
          <w:sz w:val="24"/>
          <w:szCs w:val="24"/>
        </w:rPr>
        <w:t>urrence of Microbial Isolates from</w:t>
      </w:r>
      <w:r w:rsidRPr="00096841">
        <w:rPr>
          <w:rFonts w:ascii="Times New Roman" w:hAnsi="Times New Roman" w:cs="Times New Roman"/>
          <w:b/>
          <w:color w:val="000000" w:themeColor="text1"/>
          <w:sz w:val="24"/>
          <w:szCs w:val="24"/>
        </w:rPr>
        <w:t xml:space="preserve"> Bean Cake</w:t>
      </w:r>
    </w:p>
    <w:p w:rsidR="00D20D38" w:rsidRDefault="00D20D38" w:rsidP="00136F67">
      <w:pPr>
        <w:spacing w:after="0" w:line="276" w:lineRule="auto"/>
        <w:jc w:val="both"/>
        <w:rPr>
          <w:rFonts w:ascii="Times New Roman" w:hAnsi="Times New Roman" w:cs="Times New Roman"/>
          <w:color w:val="000000" w:themeColor="text1"/>
          <w:sz w:val="24"/>
          <w:szCs w:val="24"/>
        </w:rPr>
      </w:pPr>
      <w:r w:rsidRPr="00096841">
        <w:rPr>
          <w:rFonts w:ascii="Times New Roman" w:hAnsi="Times New Roman" w:cs="Times New Roman"/>
          <w:color w:val="000000" w:themeColor="text1"/>
          <w:sz w:val="24"/>
          <w:szCs w:val="24"/>
        </w:rPr>
        <w:t>The frequency of occurrence</w:t>
      </w:r>
      <w:r>
        <w:rPr>
          <w:rFonts w:ascii="Times New Roman" w:hAnsi="Times New Roman" w:cs="Times New Roman"/>
          <w:color w:val="000000" w:themeColor="text1"/>
          <w:sz w:val="24"/>
          <w:szCs w:val="24"/>
        </w:rPr>
        <w:t xml:space="preserve"> of the isolates</w:t>
      </w:r>
      <w:r w:rsidRPr="00096841">
        <w:rPr>
          <w:rFonts w:ascii="Times New Roman" w:hAnsi="Times New Roman" w:cs="Times New Roman"/>
          <w:color w:val="000000" w:themeColor="text1"/>
          <w:sz w:val="24"/>
          <w:szCs w:val="24"/>
        </w:rPr>
        <w:t xml:space="preserve"> was determined by counting the number of occurrence of a particular organism compared to the total organisms isolated from all the bean cake samples.</w:t>
      </w:r>
    </w:p>
    <w:p w:rsidR="00D20D38" w:rsidRPr="00096841" w:rsidRDefault="00D20D38" w:rsidP="00136F67">
      <w:pPr>
        <w:spacing w:after="0" w:line="276" w:lineRule="auto"/>
        <w:jc w:val="both"/>
        <w:rPr>
          <w:rFonts w:ascii="Times New Roman" w:hAnsi="Times New Roman" w:cs="Times New Roman"/>
          <w:color w:val="000000" w:themeColor="text1"/>
          <w:sz w:val="24"/>
          <w:szCs w:val="24"/>
        </w:rPr>
      </w:pPr>
    </w:p>
    <w:p w:rsidR="00D20D38" w:rsidRPr="00096841" w:rsidRDefault="00D20D38" w:rsidP="00136F67">
      <w:pPr>
        <w:spacing w:after="0" w:line="276" w:lineRule="auto"/>
        <w:ind w:left="-851" w:firstLine="851"/>
        <w:jc w:val="both"/>
        <w:rPr>
          <w:rFonts w:ascii="Times New Roman" w:hAnsi="Times New Roman" w:cs="Times New Roman"/>
          <w:color w:val="000000" w:themeColor="text1"/>
          <w:sz w:val="24"/>
          <w:szCs w:val="24"/>
        </w:rPr>
      </w:pPr>
      <w:r w:rsidRPr="00096841">
        <w:rPr>
          <w:rFonts w:ascii="Times New Roman" w:hAnsi="Times New Roman" w:cs="Times New Roman"/>
          <w:b/>
          <w:iCs/>
          <w:color w:val="000000" w:themeColor="text1"/>
          <w:sz w:val="24"/>
          <w:szCs w:val="24"/>
        </w:rPr>
        <w:t>Statistical Analysis</w:t>
      </w:r>
    </w:p>
    <w:p w:rsidR="00D20D38" w:rsidRPr="00096841" w:rsidRDefault="00D20D38" w:rsidP="00136F67">
      <w:pPr>
        <w:spacing w:after="0" w:line="276" w:lineRule="auto"/>
        <w:jc w:val="both"/>
        <w:rPr>
          <w:rFonts w:ascii="Times New Roman" w:hAnsi="Times New Roman" w:cs="Times New Roman"/>
          <w:color w:val="000000" w:themeColor="text1"/>
          <w:sz w:val="24"/>
          <w:szCs w:val="24"/>
        </w:rPr>
      </w:pPr>
      <w:r w:rsidRPr="00096841">
        <w:rPr>
          <w:rFonts w:ascii="Times New Roman" w:hAnsi="Times New Roman" w:cs="Times New Roman"/>
          <w:color w:val="000000" w:themeColor="text1"/>
          <w:sz w:val="24"/>
          <w:szCs w:val="24"/>
        </w:rPr>
        <w:t>Results were expressed as the mean values ± standard error of mean (SEM) by measuring three independent replicates. Analysis of variance (ANOVA) using one-way was done and Duncan’s test was performed to test the significance difference between mea</w:t>
      </w:r>
      <w:r w:rsidR="0086585D">
        <w:rPr>
          <w:rFonts w:ascii="Times New Roman" w:hAnsi="Times New Roman" w:cs="Times New Roman"/>
          <w:color w:val="000000" w:themeColor="text1"/>
          <w:sz w:val="24"/>
          <w:szCs w:val="24"/>
        </w:rPr>
        <w:t>n</w:t>
      </w:r>
      <w:r w:rsidRPr="00096841">
        <w:rPr>
          <w:rFonts w:ascii="Times New Roman" w:hAnsi="Times New Roman" w:cs="Times New Roman"/>
          <w:color w:val="000000" w:themeColor="text1"/>
          <w:sz w:val="24"/>
          <w:szCs w:val="24"/>
        </w:rPr>
        <w:t xml:space="preserve"> values obtained among the treatments at the 5% level of significance using SPSS software (version 21, IBM SPSS). Differences were considered significant at p&lt;0.05.</w:t>
      </w:r>
    </w:p>
    <w:p w:rsidR="00D20D38" w:rsidRDefault="00D20D38" w:rsidP="00136F67">
      <w:pPr>
        <w:spacing w:after="0" w:line="276" w:lineRule="auto"/>
      </w:pPr>
    </w:p>
    <w:p w:rsidR="00D20D38" w:rsidRDefault="00D20D38" w:rsidP="00136F6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RESULT</w:t>
      </w:r>
      <w:r w:rsidR="00224580">
        <w:rPr>
          <w:rFonts w:ascii="Times New Roman" w:hAnsi="Times New Roman" w:cs="Times New Roman"/>
          <w:b/>
          <w:sz w:val="24"/>
          <w:szCs w:val="24"/>
        </w:rPr>
        <w:t>S</w:t>
      </w:r>
      <w:r>
        <w:rPr>
          <w:rFonts w:ascii="Times New Roman" w:hAnsi="Times New Roman" w:cs="Times New Roman"/>
          <w:b/>
          <w:sz w:val="24"/>
          <w:szCs w:val="24"/>
        </w:rPr>
        <w:t xml:space="preserve"> AND DISCUSSION</w:t>
      </w:r>
    </w:p>
    <w:p w:rsidR="00D20D38" w:rsidRPr="00096841" w:rsidRDefault="00D20D38" w:rsidP="00136F67">
      <w:pPr>
        <w:spacing w:after="0" w:line="276" w:lineRule="auto"/>
        <w:jc w:val="both"/>
        <w:rPr>
          <w:rFonts w:ascii="Times New Roman" w:hAnsi="Times New Roman" w:cs="Times New Roman"/>
          <w:b/>
          <w:sz w:val="24"/>
          <w:szCs w:val="24"/>
        </w:rPr>
      </w:pPr>
      <w:r w:rsidRPr="00096841">
        <w:rPr>
          <w:rFonts w:ascii="Times New Roman" w:hAnsi="Times New Roman" w:cs="Times New Roman"/>
          <w:b/>
          <w:sz w:val="24"/>
          <w:szCs w:val="24"/>
        </w:rPr>
        <w:t>Bacterial load of Bean Cake</w:t>
      </w:r>
      <w:r>
        <w:rPr>
          <w:rFonts w:ascii="Times New Roman" w:hAnsi="Times New Roman" w:cs="Times New Roman"/>
          <w:b/>
          <w:sz w:val="24"/>
          <w:szCs w:val="24"/>
        </w:rPr>
        <w:t>s</w:t>
      </w:r>
      <w:r w:rsidRPr="00096841">
        <w:rPr>
          <w:rFonts w:ascii="Times New Roman" w:hAnsi="Times New Roman" w:cs="Times New Roman"/>
          <w:b/>
          <w:sz w:val="24"/>
          <w:szCs w:val="24"/>
        </w:rPr>
        <w:t xml:space="preserve"> Sold in </w:t>
      </w:r>
      <w:proofErr w:type="spellStart"/>
      <w:r w:rsidRPr="00096841">
        <w:rPr>
          <w:rFonts w:ascii="Times New Roman" w:hAnsi="Times New Roman" w:cs="Times New Roman"/>
          <w:b/>
          <w:sz w:val="24"/>
          <w:szCs w:val="24"/>
        </w:rPr>
        <w:t>Minna</w:t>
      </w:r>
      <w:proofErr w:type="spellEnd"/>
      <w:r w:rsidRPr="00096841">
        <w:rPr>
          <w:rFonts w:ascii="Times New Roman" w:hAnsi="Times New Roman" w:cs="Times New Roman"/>
          <w:b/>
          <w:sz w:val="24"/>
          <w:szCs w:val="24"/>
        </w:rPr>
        <w:t xml:space="preserve"> Metropolis</w:t>
      </w:r>
    </w:p>
    <w:p w:rsidR="00D20D38" w:rsidRPr="00EE0FF0" w:rsidRDefault="00D20D38" w:rsidP="00136F67">
      <w:pPr>
        <w:spacing w:after="0" w:line="276" w:lineRule="auto"/>
        <w:jc w:val="both"/>
        <w:rPr>
          <w:rFonts w:ascii="Times New Roman" w:hAnsi="Times New Roman" w:cs="Times New Roman"/>
          <w:sz w:val="24"/>
          <w:szCs w:val="24"/>
        </w:rPr>
      </w:pPr>
      <w:r w:rsidRPr="00EE0FF0">
        <w:rPr>
          <w:rFonts w:ascii="Times New Roman" w:hAnsi="Times New Roman" w:cs="Times New Roman"/>
          <w:sz w:val="24"/>
          <w:szCs w:val="24"/>
        </w:rPr>
        <w:t xml:space="preserve">Table 1 shows the effects of </w:t>
      </w:r>
      <w:r>
        <w:rPr>
          <w:rFonts w:ascii="Times New Roman" w:hAnsi="Times New Roman"/>
          <w:sz w:val="24"/>
          <w:szCs w:val="24"/>
        </w:rPr>
        <w:t xml:space="preserve">the </w:t>
      </w:r>
      <w:r w:rsidRPr="00EE0FF0">
        <w:rPr>
          <w:rFonts w:ascii="Times New Roman" w:hAnsi="Times New Roman" w:cs="Times New Roman"/>
          <w:sz w:val="24"/>
          <w:szCs w:val="24"/>
        </w:rPr>
        <w:t xml:space="preserve">different collection methods </w:t>
      </w:r>
      <w:r>
        <w:rPr>
          <w:rFonts w:ascii="Times New Roman" w:hAnsi="Times New Roman" w:cs="Times New Roman"/>
          <w:sz w:val="24"/>
          <w:szCs w:val="24"/>
        </w:rPr>
        <w:t xml:space="preserve">(namely, bare hand + nylon, bare hand + clean container, fork + clean container) </w:t>
      </w:r>
      <w:r>
        <w:rPr>
          <w:rFonts w:ascii="Times New Roman" w:hAnsi="Times New Roman"/>
          <w:sz w:val="24"/>
          <w:szCs w:val="24"/>
        </w:rPr>
        <w:t xml:space="preserve">on the bacterial counts of bean cakes sold in </w:t>
      </w:r>
      <w:proofErr w:type="spellStart"/>
      <w:r>
        <w:rPr>
          <w:rFonts w:ascii="Times New Roman" w:hAnsi="Times New Roman"/>
          <w:sz w:val="24"/>
          <w:szCs w:val="24"/>
        </w:rPr>
        <w:t>Minna</w:t>
      </w:r>
      <w:proofErr w:type="spellEnd"/>
      <w:r>
        <w:rPr>
          <w:rFonts w:ascii="Times New Roman" w:hAnsi="Times New Roman"/>
          <w:sz w:val="24"/>
          <w:szCs w:val="24"/>
        </w:rPr>
        <w:t xml:space="preserve"> metropolis. T</w:t>
      </w:r>
      <w:r w:rsidRPr="00EE0FF0">
        <w:rPr>
          <w:rFonts w:ascii="Times New Roman" w:hAnsi="Times New Roman" w:cs="Times New Roman"/>
          <w:sz w:val="24"/>
          <w:szCs w:val="24"/>
        </w:rPr>
        <w:t>he bacteria</w:t>
      </w:r>
      <w:r>
        <w:rPr>
          <w:rFonts w:ascii="Times New Roman" w:hAnsi="Times New Roman"/>
          <w:sz w:val="24"/>
          <w:szCs w:val="24"/>
        </w:rPr>
        <w:t xml:space="preserve">l counts of bean cakes sold in </w:t>
      </w:r>
      <w:proofErr w:type="spellStart"/>
      <w:r>
        <w:rPr>
          <w:rFonts w:ascii="Times New Roman" w:hAnsi="Times New Roman"/>
          <w:sz w:val="24"/>
          <w:szCs w:val="24"/>
        </w:rPr>
        <w:t>T</w:t>
      </w:r>
      <w:r w:rsidRPr="00EE0FF0">
        <w:rPr>
          <w:rFonts w:ascii="Times New Roman" w:hAnsi="Times New Roman" w:cs="Times New Roman"/>
          <w:sz w:val="24"/>
          <w:szCs w:val="24"/>
        </w:rPr>
        <w:t>unga</w:t>
      </w:r>
      <w:proofErr w:type="spellEnd"/>
      <w:r w:rsidRPr="00EE0FF0">
        <w:rPr>
          <w:rFonts w:ascii="Times New Roman" w:hAnsi="Times New Roman" w:cs="Times New Roman"/>
          <w:sz w:val="24"/>
          <w:szCs w:val="24"/>
        </w:rPr>
        <w:t xml:space="preserve"> market were not significantly </w:t>
      </w:r>
      <w:r>
        <w:rPr>
          <w:rFonts w:ascii="Times New Roman" w:hAnsi="Times New Roman"/>
          <w:sz w:val="24"/>
          <w:szCs w:val="24"/>
        </w:rPr>
        <w:t xml:space="preserve">(P≥0.05) </w:t>
      </w:r>
      <w:r w:rsidRPr="00EE0FF0">
        <w:rPr>
          <w:rFonts w:ascii="Times New Roman" w:hAnsi="Times New Roman" w:cs="Times New Roman"/>
          <w:sz w:val="24"/>
          <w:szCs w:val="24"/>
        </w:rPr>
        <w:t>different from each other</w:t>
      </w:r>
      <w:r>
        <w:rPr>
          <w:rFonts w:ascii="Times New Roman" w:hAnsi="Times New Roman"/>
          <w:sz w:val="24"/>
          <w:szCs w:val="24"/>
        </w:rPr>
        <w:t>.</w:t>
      </w:r>
      <w:r>
        <w:rPr>
          <w:rFonts w:ascii="Times New Roman" w:hAnsi="Times New Roman" w:cs="Times New Roman"/>
          <w:sz w:val="24"/>
          <w:szCs w:val="24"/>
        </w:rPr>
        <w:t xml:space="preserve"> At </w:t>
      </w:r>
      <w:proofErr w:type="spellStart"/>
      <w:r>
        <w:rPr>
          <w:rFonts w:ascii="Times New Roman" w:hAnsi="Times New Roman"/>
          <w:sz w:val="24"/>
          <w:szCs w:val="24"/>
        </w:rPr>
        <w:t>B</w:t>
      </w:r>
      <w:r w:rsidRPr="00EE0FF0">
        <w:rPr>
          <w:rFonts w:ascii="Times New Roman" w:hAnsi="Times New Roman" w:cs="Times New Roman"/>
          <w:sz w:val="24"/>
          <w:szCs w:val="24"/>
        </w:rPr>
        <w:t>osso</w:t>
      </w:r>
      <w:proofErr w:type="spellEnd"/>
      <w:r>
        <w:rPr>
          <w:rFonts w:ascii="Times New Roman" w:hAnsi="Times New Roman" w:cs="Times New Roman"/>
          <w:sz w:val="24"/>
          <w:szCs w:val="24"/>
        </w:rPr>
        <w:t xml:space="preserve">, the bacterial load of the bean cakes collected with fork + clean container was the least while the bacterial counts of bean cakes collected with bare hand + nylon and bare hand + clean container </w:t>
      </w:r>
      <w:r w:rsidRPr="00EE0FF0">
        <w:rPr>
          <w:rFonts w:ascii="Times New Roman" w:hAnsi="Times New Roman" w:cs="Times New Roman"/>
          <w:sz w:val="24"/>
          <w:szCs w:val="24"/>
        </w:rPr>
        <w:t xml:space="preserve"> were not significantly </w:t>
      </w:r>
      <w:r>
        <w:rPr>
          <w:rFonts w:ascii="Times New Roman" w:hAnsi="Times New Roman"/>
          <w:sz w:val="24"/>
          <w:szCs w:val="24"/>
        </w:rPr>
        <w:t xml:space="preserve">(P≥0.05) </w:t>
      </w:r>
      <w:r w:rsidRPr="00EE0FF0">
        <w:rPr>
          <w:rFonts w:ascii="Times New Roman" w:hAnsi="Times New Roman" w:cs="Times New Roman"/>
          <w:sz w:val="24"/>
          <w:szCs w:val="24"/>
        </w:rPr>
        <w:t>different from each other.</w:t>
      </w:r>
    </w:p>
    <w:p w:rsidR="00D20D38" w:rsidRDefault="00D20D38" w:rsidP="00136F67">
      <w:pPr>
        <w:spacing w:after="0" w:line="276" w:lineRule="auto"/>
        <w:jc w:val="both"/>
        <w:rPr>
          <w:rFonts w:ascii="Times New Roman" w:hAnsi="Times New Roman"/>
          <w:sz w:val="24"/>
          <w:szCs w:val="24"/>
        </w:rPr>
      </w:pPr>
      <w:r>
        <w:rPr>
          <w:rFonts w:ascii="Times New Roman" w:hAnsi="Times New Roman"/>
          <w:sz w:val="24"/>
          <w:szCs w:val="24"/>
        </w:rPr>
        <w:t xml:space="preserve">In </w:t>
      </w:r>
      <w:proofErr w:type="spellStart"/>
      <w:r>
        <w:rPr>
          <w:rFonts w:ascii="Times New Roman" w:hAnsi="Times New Roman"/>
          <w:sz w:val="24"/>
          <w:szCs w:val="24"/>
        </w:rPr>
        <w:t>Dutsenkura</w:t>
      </w:r>
      <w:proofErr w:type="spellEnd"/>
      <w:r>
        <w:rPr>
          <w:rFonts w:ascii="Times New Roman" w:hAnsi="Times New Roman"/>
          <w:sz w:val="24"/>
          <w:szCs w:val="24"/>
        </w:rPr>
        <w:t>, t</w:t>
      </w:r>
      <w:r w:rsidRPr="00EE0FF0">
        <w:rPr>
          <w:rFonts w:ascii="Times New Roman" w:hAnsi="Times New Roman" w:cs="Times New Roman"/>
          <w:sz w:val="24"/>
          <w:szCs w:val="24"/>
        </w:rPr>
        <w:t>here was no bacterial growth in the bean cake</w:t>
      </w:r>
      <w:r>
        <w:rPr>
          <w:rFonts w:ascii="Times New Roman" w:hAnsi="Times New Roman" w:cs="Times New Roman"/>
          <w:sz w:val="24"/>
          <w:szCs w:val="24"/>
        </w:rPr>
        <w:t>s</w:t>
      </w:r>
      <w:r w:rsidRPr="00EE0FF0">
        <w:rPr>
          <w:rFonts w:ascii="Times New Roman" w:hAnsi="Times New Roman" w:cs="Times New Roman"/>
          <w:sz w:val="24"/>
          <w:szCs w:val="24"/>
        </w:rPr>
        <w:t xml:space="preserve"> coll</w:t>
      </w:r>
      <w:r>
        <w:rPr>
          <w:rFonts w:ascii="Times New Roman" w:hAnsi="Times New Roman"/>
          <w:sz w:val="24"/>
          <w:szCs w:val="24"/>
        </w:rPr>
        <w:t xml:space="preserve">ected with fork + </w:t>
      </w:r>
      <w:r w:rsidRPr="00EE0FF0">
        <w:rPr>
          <w:rFonts w:ascii="Times New Roman" w:hAnsi="Times New Roman" w:cs="Times New Roman"/>
          <w:sz w:val="24"/>
          <w:szCs w:val="24"/>
        </w:rPr>
        <w:t>clean container while the bean cake</w:t>
      </w:r>
      <w:r>
        <w:rPr>
          <w:rFonts w:ascii="Times New Roman" w:hAnsi="Times New Roman"/>
          <w:sz w:val="24"/>
          <w:szCs w:val="24"/>
        </w:rPr>
        <w:t>s collected with bare hand + nylon and bare hand +</w:t>
      </w:r>
      <w:r>
        <w:rPr>
          <w:rFonts w:ascii="Times New Roman" w:hAnsi="Times New Roman" w:cs="Times New Roman"/>
          <w:sz w:val="24"/>
          <w:szCs w:val="24"/>
        </w:rPr>
        <w:t xml:space="preserve"> clean container w</w:t>
      </w:r>
      <w:r w:rsidRPr="00EE0FF0">
        <w:rPr>
          <w:rFonts w:ascii="Times New Roman" w:hAnsi="Times New Roman" w:cs="Times New Roman"/>
          <w:sz w:val="24"/>
          <w:szCs w:val="24"/>
        </w:rPr>
        <w:t xml:space="preserve">ere not significantly </w:t>
      </w:r>
      <w:r>
        <w:rPr>
          <w:rFonts w:ascii="Times New Roman" w:hAnsi="Times New Roman"/>
          <w:sz w:val="24"/>
          <w:szCs w:val="24"/>
        </w:rPr>
        <w:t xml:space="preserve">(P≥0.05) </w:t>
      </w:r>
      <w:r>
        <w:rPr>
          <w:rFonts w:ascii="Times New Roman" w:hAnsi="Times New Roman" w:cs="Times New Roman"/>
          <w:sz w:val="24"/>
          <w:szCs w:val="24"/>
        </w:rPr>
        <w:t>different</w:t>
      </w:r>
      <w:r w:rsidRPr="00EE0FF0">
        <w:rPr>
          <w:rFonts w:ascii="Times New Roman" w:hAnsi="Times New Roman" w:cs="Times New Roman"/>
          <w:sz w:val="24"/>
          <w:szCs w:val="24"/>
        </w:rPr>
        <w:t xml:space="preserve"> from each other</w:t>
      </w:r>
      <w:r>
        <w:rPr>
          <w:rFonts w:ascii="Times New Roman" w:hAnsi="Times New Roman" w:cs="Times New Roman"/>
          <w:sz w:val="24"/>
          <w:szCs w:val="24"/>
        </w:rPr>
        <w:t xml:space="preserve"> but higher than that collected with fork + clean container</w:t>
      </w:r>
      <w:r>
        <w:rPr>
          <w:rFonts w:ascii="Times New Roman" w:hAnsi="Times New Roman"/>
          <w:sz w:val="24"/>
          <w:szCs w:val="24"/>
        </w:rPr>
        <w:t xml:space="preserve">. The bacterial counts of bean </w:t>
      </w:r>
      <w:proofErr w:type="spellStart"/>
      <w:r>
        <w:rPr>
          <w:rFonts w:ascii="Times New Roman" w:hAnsi="Times New Roman"/>
          <w:sz w:val="24"/>
          <w:szCs w:val="24"/>
        </w:rPr>
        <w:t>cakesagainst</w:t>
      </w:r>
      <w:proofErr w:type="spellEnd"/>
      <w:r>
        <w:rPr>
          <w:rFonts w:ascii="Times New Roman" w:hAnsi="Times New Roman"/>
          <w:sz w:val="24"/>
          <w:szCs w:val="24"/>
        </w:rPr>
        <w:t xml:space="preserve"> the mode of collection for Mobil</w:t>
      </w:r>
      <w:r w:rsidRPr="00EE0FF0">
        <w:rPr>
          <w:rFonts w:ascii="Times New Roman" w:hAnsi="Times New Roman" w:cs="Times New Roman"/>
          <w:sz w:val="24"/>
          <w:szCs w:val="24"/>
        </w:rPr>
        <w:t xml:space="preserve"> were not significantly</w:t>
      </w:r>
      <w:r>
        <w:rPr>
          <w:rFonts w:ascii="Times New Roman" w:hAnsi="Times New Roman"/>
          <w:sz w:val="24"/>
          <w:szCs w:val="24"/>
        </w:rPr>
        <w:t xml:space="preserve"> (P≥0.05)</w:t>
      </w:r>
      <w:r w:rsidRPr="00EE0FF0">
        <w:rPr>
          <w:rFonts w:ascii="Times New Roman" w:hAnsi="Times New Roman" w:cs="Times New Roman"/>
          <w:sz w:val="24"/>
          <w:szCs w:val="24"/>
        </w:rPr>
        <w:t xml:space="preserve"> different from each other but they were higher than the control</w:t>
      </w:r>
      <w:r>
        <w:rPr>
          <w:rFonts w:ascii="Times New Roman" w:hAnsi="Times New Roman"/>
          <w:sz w:val="24"/>
          <w:szCs w:val="24"/>
        </w:rPr>
        <w:t xml:space="preserve">. </w:t>
      </w:r>
    </w:p>
    <w:p w:rsidR="00D20D38" w:rsidRDefault="00D20D38" w:rsidP="00136F67">
      <w:pPr>
        <w:spacing w:after="0" w:line="276" w:lineRule="auto"/>
        <w:jc w:val="both"/>
        <w:rPr>
          <w:rFonts w:ascii="Times New Roman" w:hAnsi="Times New Roman" w:cs="Times New Roman"/>
          <w:sz w:val="24"/>
          <w:szCs w:val="24"/>
        </w:rPr>
      </w:pPr>
      <w:r>
        <w:rPr>
          <w:rFonts w:ascii="Times New Roman" w:hAnsi="Times New Roman"/>
          <w:sz w:val="24"/>
          <w:szCs w:val="24"/>
        </w:rPr>
        <w:t xml:space="preserve">At </w:t>
      </w:r>
      <w:proofErr w:type="spellStart"/>
      <w:r>
        <w:rPr>
          <w:rFonts w:ascii="Times New Roman" w:hAnsi="Times New Roman"/>
          <w:sz w:val="24"/>
          <w:szCs w:val="24"/>
        </w:rPr>
        <w:t>Kpakungu</w:t>
      </w:r>
      <w:proofErr w:type="spellEnd"/>
      <w:r>
        <w:rPr>
          <w:rFonts w:ascii="Times New Roman" w:hAnsi="Times New Roman"/>
          <w:sz w:val="24"/>
          <w:szCs w:val="24"/>
        </w:rPr>
        <w:t xml:space="preserve">, </w:t>
      </w:r>
      <w:r>
        <w:rPr>
          <w:rFonts w:ascii="Times New Roman" w:hAnsi="Times New Roman" w:cs="Times New Roman"/>
          <w:sz w:val="24"/>
          <w:szCs w:val="24"/>
        </w:rPr>
        <w:t xml:space="preserve">the bacterial counts of  the </w:t>
      </w:r>
      <w:r w:rsidRPr="00EE0FF0">
        <w:rPr>
          <w:rFonts w:ascii="Times New Roman" w:hAnsi="Times New Roman" w:cs="Times New Roman"/>
          <w:sz w:val="24"/>
          <w:szCs w:val="24"/>
        </w:rPr>
        <w:t>bean cakes collected wit</w:t>
      </w:r>
      <w:r>
        <w:rPr>
          <w:rFonts w:ascii="Times New Roman" w:hAnsi="Times New Roman"/>
          <w:sz w:val="24"/>
          <w:szCs w:val="24"/>
        </w:rPr>
        <w:t>h bare hand + nylon and bare hand +</w:t>
      </w:r>
      <w:r w:rsidRPr="00EE0FF0">
        <w:rPr>
          <w:rFonts w:ascii="Times New Roman" w:hAnsi="Times New Roman" w:cs="Times New Roman"/>
          <w:sz w:val="24"/>
          <w:szCs w:val="24"/>
        </w:rPr>
        <w:t xml:space="preserve"> clean container were not significantly </w:t>
      </w:r>
      <w:r>
        <w:rPr>
          <w:rFonts w:ascii="Times New Roman" w:hAnsi="Times New Roman"/>
          <w:sz w:val="24"/>
          <w:szCs w:val="24"/>
        </w:rPr>
        <w:t xml:space="preserve">(P≥0.05) </w:t>
      </w:r>
      <w:r w:rsidRPr="00EE0FF0">
        <w:rPr>
          <w:rFonts w:ascii="Times New Roman" w:hAnsi="Times New Roman" w:cs="Times New Roman"/>
          <w:sz w:val="24"/>
          <w:szCs w:val="24"/>
        </w:rPr>
        <w:t>different from each other but they were higher t</w:t>
      </w:r>
      <w:r>
        <w:rPr>
          <w:rFonts w:ascii="Times New Roman" w:hAnsi="Times New Roman"/>
          <w:sz w:val="24"/>
          <w:szCs w:val="24"/>
        </w:rPr>
        <w:t>han the bacterial counts of bean cakes collected with fork +</w:t>
      </w:r>
      <w:r w:rsidRPr="00EE0FF0">
        <w:rPr>
          <w:rFonts w:ascii="Times New Roman" w:hAnsi="Times New Roman" w:cs="Times New Roman"/>
          <w:sz w:val="24"/>
          <w:szCs w:val="24"/>
        </w:rPr>
        <w:t xml:space="preserve"> clean </w:t>
      </w:r>
      <w:proofErr w:type="spellStart"/>
      <w:r w:rsidRPr="00EE0FF0">
        <w:rPr>
          <w:rFonts w:ascii="Times New Roman" w:hAnsi="Times New Roman" w:cs="Times New Roman"/>
          <w:sz w:val="24"/>
          <w:szCs w:val="24"/>
        </w:rPr>
        <w:t>container</w:t>
      </w:r>
      <w:r>
        <w:rPr>
          <w:rFonts w:ascii="Times New Roman" w:hAnsi="Times New Roman"/>
          <w:sz w:val="24"/>
          <w:szCs w:val="24"/>
        </w:rPr>
        <w:t>.</w:t>
      </w:r>
      <w:r>
        <w:rPr>
          <w:rFonts w:ascii="Times New Roman" w:hAnsi="Times New Roman" w:cs="Times New Roman"/>
          <w:sz w:val="24"/>
          <w:szCs w:val="24"/>
        </w:rPr>
        <w:t>At</w:t>
      </w:r>
      <w:proofErr w:type="spellEnd"/>
      <w:r>
        <w:rPr>
          <w:rFonts w:ascii="Times New Roman" w:hAnsi="Times New Roman" w:cs="Times New Roman"/>
          <w:sz w:val="24"/>
          <w:szCs w:val="24"/>
        </w:rPr>
        <w:t xml:space="preserve"> F-layout, the bacterial counts of the bean cakes collected with bare hand + nylon and bare hand + clean container were not </w:t>
      </w:r>
      <w:proofErr w:type="spellStart"/>
      <w:r>
        <w:rPr>
          <w:rFonts w:ascii="Times New Roman" w:hAnsi="Times New Roman" w:cs="Times New Roman"/>
          <w:sz w:val="24"/>
          <w:szCs w:val="24"/>
        </w:rPr>
        <w:t>significantlydifferent</w:t>
      </w:r>
      <w:proofErr w:type="spellEnd"/>
      <w:r>
        <w:rPr>
          <w:rFonts w:ascii="Times New Roman" w:hAnsi="Times New Roman" w:cs="Times New Roman"/>
          <w:sz w:val="24"/>
          <w:szCs w:val="24"/>
        </w:rPr>
        <w:t xml:space="preserve"> at  P ≥ 0.05 from each other, but higher  than the counts for bean cakes collected with fork + clean containers. The bacterial counts of bean cakes collected from </w:t>
      </w:r>
      <w:proofErr w:type="spellStart"/>
      <w:r>
        <w:rPr>
          <w:rFonts w:ascii="Times New Roman" w:hAnsi="Times New Roman" w:cs="Times New Roman"/>
          <w:sz w:val="24"/>
          <w:szCs w:val="24"/>
        </w:rPr>
        <w:t>Maitumbi</w:t>
      </w:r>
      <w:proofErr w:type="spellEnd"/>
      <w:r>
        <w:rPr>
          <w:rFonts w:ascii="Times New Roman" w:hAnsi="Times New Roman" w:cs="Times New Roman"/>
          <w:sz w:val="24"/>
          <w:szCs w:val="24"/>
        </w:rPr>
        <w:t xml:space="preserve"> were significantly (P ≤ 0.05) different from each other. The bean cakes collected  with fork + clean containers had the lowest bacterial counts, followed by the bean cakes collected with bare hand + clean container while the cakes collected with bare hand + nylon had the highest bacterial count. </w:t>
      </w:r>
    </w:p>
    <w:p w:rsidR="00D20D38" w:rsidRPr="00CE2067" w:rsidRDefault="00D20D38" w:rsidP="00136F67">
      <w:pPr>
        <w:spacing w:after="0" w:line="276" w:lineRule="auto"/>
        <w:jc w:val="both"/>
        <w:rPr>
          <w:rFonts w:ascii="Times New Roman" w:hAnsi="Times New Roman" w:cs="Times New Roman"/>
          <w:sz w:val="24"/>
          <w:szCs w:val="24"/>
        </w:rPr>
      </w:pPr>
      <w:r>
        <w:rPr>
          <w:rFonts w:ascii="Times New Roman" w:hAnsi="Times New Roman"/>
          <w:sz w:val="24"/>
          <w:szCs w:val="24"/>
        </w:rPr>
        <w:t xml:space="preserve">The </w:t>
      </w:r>
      <w:r>
        <w:rPr>
          <w:rFonts w:ascii="Times New Roman" w:hAnsi="Times New Roman" w:cs="Times New Roman"/>
          <w:sz w:val="24"/>
          <w:szCs w:val="24"/>
        </w:rPr>
        <w:t>bacteri</w:t>
      </w:r>
      <w:r>
        <w:rPr>
          <w:rFonts w:ascii="Times New Roman" w:hAnsi="Times New Roman"/>
          <w:sz w:val="24"/>
          <w:szCs w:val="24"/>
        </w:rPr>
        <w:t xml:space="preserve">al </w:t>
      </w:r>
      <w:proofErr w:type="spellStart"/>
      <w:r>
        <w:rPr>
          <w:rFonts w:ascii="Times New Roman" w:hAnsi="Times New Roman"/>
          <w:sz w:val="24"/>
          <w:szCs w:val="24"/>
        </w:rPr>
        <w:t>loadof</w:t>
      </w:r>
      <w:proofErr w:type="spellEnd"/>
      <w:r>
        <w:rPr>
          <w:rFonts w:ascii="Times New Roman" w:hAnsi="Times New Roman"/>
          <w:sz w:val="24"/>
          <w:szCs w:val="24"/>
        </w:rPr>
        <w:t xml:space="preserve"> bean</w:t>
      </w:r>
      <w:r w:rsidRPr="00EE0FF0">
        <w:rPr>
          <w:rFonts w:ascii="Times New Roman" w:hAnsi="Times New Roman" w:cs="Times New Roman"/>
          <w:sz w:val="24"/>
          <w:szCs w:val="24"/>
        </w:rPr>
        <w:t xml:space="preserve"> ca</w:t>
      </w:r>
      <w:r>
        <w:rPr>
          <w:rFonts w:ascii="Times New Roman" w:hAnsi="Times New Roman"/>
          <w:sz w:val="24"/>
          <w:szCs w:val="24"/>
        </w:rPr>
        <w:t>kes collected with bare hand +</w:t>
      </w:r>
      <w:r w:rsidRPr="00EE0FF0">
        <w:rPr>
          <w:rFonts w:ascii="Times New Roman" w:hAnsi="Times New Roman" w:cs="Times New Roman"/>
          <w:sz w:val="24"/>
          <w:szCs w:val="24"/>
        </w:rPr>
        <w:t xml:space="preserve"> nylon </w:t>
      </w:r>
      <w:r>
        <w:rPr>
          <w:rFonts w:ascii="Times New Roman" w:hAnsi="Times New Roman"/>
          <w:sz w:val="24"/>
          <w:szCs w:val="24"/>
        </w:rPr>
        <w:t xml:space="preserve">from </w:t>
      </w:r>
      <w:proofErr w:type="spellStart"/>
      <w:r>
        <w:rPr>
          <w:rFonts w:ascii="Times New Roman" w:hAnsi="Times New Roman"/>
          <w:sz w:val="24"/>
          <w:szCs w:val="24"/>
        </w:rPr>
        <w:t>Tunga</w:t>
      </w:r>
      <w:proofErr w:type="spellEnd"/>
      <w:r>
        <w:rPr>
          <w:rFonts w:ascii="Times New Roman" w:hAnsi="Times New Roman"/>
          <w:sz w:val="24"/>
          <w:szCs w:val="24"/>
        </w:rPr>
        <w:t xml:space="preserve"> and M</w:t>
      </w:r>
      <w:r>
        <w:rPr>
          <w:rFonts w:ascii="Times New Roman" w:hAnsi="Times New Roman" w:cs="Times New Roman"/>
          <w:sz w:val="24"/>
          <w:szCs w:val="24"/>
        </w:rPr>
        <w:t xml:space="preserve">obil </w:t>
      </w:r>
      <w:r>
        <w:rPr>
          <w:rFonts w:ascii="Times New Roman" w:hAnsi="Times New Roman"/>
          <w:sz w:val="24"/>
          <w:szCs w:val="24"/>
        </w:rPr>
        <w:t xml:space="preserve">were the least when compared with the other areas and the control while that of </w:t>
      </w:r>
      <w:proofErr w:type="spellStart"/>
      <w:r>
        <w:rPr>
          <w:rFonts w:ascii="Times New Roman" w:hAnsi="Times New Roman"/>
          <w:sz w:val="24"/>
          <w:szCs w:val="24"/>
        </w:rPr>
        <w:t>Bosso</w:t>
      </w:r>
      <w:proofErr w:type="spellEnd"/>
      <w:r>
        <w:rPr>
          <w:rFonts w:ascii="Times New Roman" w:hAnsi="Times New Roman"/>
          <w:sz w:val="24"/>
          <w:szCs w:val="24"/>
        </w:rPr>
        <w:t xml:space="preserve">, </w:t>
      </w:r>
      <w:proofErr w:type="spellStart"/>
      <w:r>
        <w:rPr>
          <w:rFonts w:ascii="Times New Roman" w:hAnsi="Times New Roman"/>
          <w:sz w:val="24"/>
          <w:szCs w:val="24"/>
        </w:rPr>
        <w:t>Dutsen</w:t>
      </w:r>
      <w:proofErr w:type="spellEnd"/>
      <w:r>
        <w:rPr>
          <w:rFonts w:ascii="Times New Roman" w:hAnsi="Times New Roman"/>
          <w:sz w:val="24"/>
          <w:szCs w:val="24"/>
        </w:rPr>
        <w:t xml:space="preserve"> Kura,</w:t>
      </w:r>
      <w:r w:rsidR="005753DC">
        <w:rPr>
          <w:rFonts w:ascii="Times New Roman" w:hAnsi="Times New Roman"/>
          <w:sz w:val="24"/>
          <w:szCs w:val="24"/>
        </w:rPr>
        <w:t xml:space="preserve"> </w:t>
      </w:r>
      <w:proofErr w:type="spellStart"/>
      <w:r>
        <w:rPr>
          <w:rFonts w:ascii="Times New Roman" w:hAnsi="Times New Roman"/>
          <w:sz w:val="24"/>
          <w:szCs w:val="24"/>
        </w:rPr>
        <w:t>Kpakungu</w:t>
      </w:r>
      <w:proofErr w:type="spellEnd"/>
      <w:r>
        <w:rPr>
          <w:rFonts w:ascii="Times New Roman" w:hAnsi="Times New Roman"/>
          <w:sz w:val="24"/>
          <w:szCs w:val="24"/>
        </w:rPr>
        <w:t xml:space="preserve"> and F-layout were</w:t>
      </w:r>
      <w:r w:rsidRPr="00EE0FF0">
        <w:rPr>
          <w:rFonts w:ascii="Times New Roman" w:hAnsi="Times New Roman" w:cs="Times New Roman"/>
          <w:sz w:val="24"/>
          <w:szCs w:val="24"/>
        </w:rPr>
        <w:t xml:space="preserve"> not significantly </w:t>
      </w:r>
      <w:r>
        <w:rPr>
          <w:rFonts w:ascii="Times New Roman" w:hAnsi="Times New Roman"/>
          <w:sz w:val="24"/>
          <w:szCs w:val="24"/>
        </w:rPr>
        <w:t xml:space="preserve">(P≥0.05) </w:t>
      </w:r>
      <w:r>
        <w:rPr>
          <w:rFonts w:ascii="Times New Roman" w:hAnsi="Times New Roman" w:cs="Times New Roman"/>
          <w:sz w:val="24"/>
          <w:szCs w:val="24"/>
        </w:rPr>
        <w:t>different</w:t>
      </w:r>
      <w:r w:rsidRPr="00EE0FF0">
        <w:rPr>
          <w:rFonts w:ascii="Times New Roman" w:hAnsi="Times New Roman" w:cs="Times New Roman"/>
          <w:sz w:val="24"/>
          <w:szCs w:val="24"/>
        </w:rPr>
        <w:t xml:space="preserve"> from each other but higher tha</w:t>
      </w:r>
      <w:r>
        <w:rPr>
          <w:rFonts w:ascii="Times New Roman" w:hAnsi="Times New Roman"/>
          <w:sz w:val="24"/>
          <w:szCs w:val="24"/>
        </w:rPr>
        <w:t xml:space="preserve">n that of </w:t>
      </w:r>
      <w:proofErr w:type="spellStart"/>
      <w:r>
        <w:rPr>
          <w:rFonts w:ascii="Times New Roman" w:hAnsi="Times New Roman"/>
          <w:sz w:val="24"/>
          <w:szCs w:val="24"/>
        </w:rPr>
        <w:t>Tunga</w:t>
      </w:r>
      <w:proofErr w:type="spellEnd"/>
      <w:r>
        <w:rPr>
          <w:rFonts w:ascii="Times New Roman" w:hAnsi="Times New Roman"/>
          <w:sz w:val="24"/>
          <w:szCs w:val="24"/>
        </w:rPr>
        <w:t xml:space="preserve"> and Mobil. T</w:t>
      </w:r>
      <w:r>
        <w:rPr>
          <w:rFonts w:ascii="Times New Roman" w:hAnsi="Times New Roman" w:cs="Times New Roman"/>
          <w:sz w:val="24"/>
          <w:szCs w:val="24"/>
        </w:rPr>
        <w:t>he microbial load of bean</w:t>
      </w:r>
      <w:r>
        <w:rPr>
          <w:rFonts w:ascii="Times New Roman" w:hAnsi="Times New Roman"/>
          <w:sz w:val="24"/>
          <w:szCs w:val="24"/>
        </w:rPr>
        <w:t xml:space="preserve"> cakes collected with bare hand + nylon was highest in </w:t>
      </w:r>
      <w:proofErr w:type="spellStart"/>
      <w:r>
        <w:rPr>
          <w:rFonts w:ascii="Times New Roman" w:hAnsi="Times New Roman"/>
          <w:sz w:val="24"/>
          <w:szCs w:val="24"/>
        </w:rPr>
        <w:t>Maitumbi</w:t>
      </w:r>
      <w:proofErr w:type="spellEnd"/>
      <w:r>
        <w:rPr>
          <w:rFonts w:ascii="Times New Roman" w:hAnsi="Times New Roman" w:cs="Times New Roman"/>
          <w:sz w:val="24"/>
          <w:szCs w:val="24"/>
        </w:rPr>
        <w:t xml:space="preserve"> when compared with that of other areas</w:t>
      </w:r>
      <w:r w:rsidRPr="00EE0FF0">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EE0FF0">
        <w:rPr>
          <w:rFonts w:ascii="Times New Roman" w:hAnsi="Times New Roman" w:cs="Times New Roman"/>
          <w:sz w:val="24"/>
          <w:szCs w:val="24"/>
        </w:rPr>
        <w:t>control</w:t>
      </w:r>
      <w:r>
        <w:rPr>
          <w:rFonts w:ascii="Times New Roman" w:hAnsi="Times New Roman"/>
          <w:sz w:val="24"/>
          <w:szCs w:val="24"/>
        </w:rPr>
        <w:t>.</w:t>
      </w:r>
      <w:r>
        <w:rPr>
          <w:rFonts w:ascii="Times New Roman" w:hAnsi="Times New Roman" w:cs="Times New Roman"/>
          <w:sz w:val="24"/>
          <w:szCs w:val="24"/>
        </w:rPr>
        <w:t xml:space="preserve"> The bacterial counts of bean cakes for </w:t>
      </w:r>
      <w:proofErr w:type="spellStart"/>
      <w:r>
        <w:rPr>
          <w:rFonts w:ascii="Times New Roman" w:hAnsi="Times New Roman" w:cs="Times New Roman"/>
          <w:sz w:val="24"/>
          <w:szCs w:val="24"/>
        </w:rPr>
        <w:t>Kpakungu</w:t>
      </w:r>
      <w:proofErr w:type="spellEnd"/>
      <w:r>
        <w:rPr>
          <w:rFonts w:ascii="Times New Roman" w:hAnsi="Times New Roman" w:cs="Times New Roman"/>
          <w:sz w:val="24"/>
          <w:szCs w:val="24"/>
        </w:rPr>
        <w:t xml:space="preserve"> were significantly (P ≤ 0.05) different from each other. The bacterial counts of the bean cakes collected with bare hand + nylon and bare hand + </w:t>
      </w:r>
      <w:r>
        <w:rPr>
          <w:rFonts w:ascii="Times New Roman" w:hAnsi="Times New Roman" w:cs="Times New Roman"/>
          <w:sz w:val="24"/>
          <w:szCs w:val="24"/>
        </w:rPr>
        <w:lastRenderedPageBreak/>
        <w:t>clean container were not significantly(P ≥ 0.05) different from each other, but higher  than the bean cakes collected with fork + clean containers.</w:t>
      </w:r>
    </w:p>
    <w:p w:rsidR="00D20D38" w:rsidRPr="00EE0FF0" w:rsidRDefault="00D20D38" w:rsidP="00136F67">
      <w:pPr>
        <w:spacing w:after="0" w:line="276" w:lineRule="auto"/>
        <w:jc w:val="both"/>
        <w:rPr>
          <w:rFonts w:ascii="Times New Roman" w:hAnsi="Times New Roman" w:cs="Times New Roman"/>
          <w:sz w:val="24"/>
          <w:szCs w:val="24"/>
        </w:rPr>
      </w:pPr>
      <w:r>
        <w:rPr>
          <w:rFonts w:ascii="Times New Roman" w:hAnsi="Times New Roman"/>
          <w:sz w:val="24"/>
          <w:szCs w:val="24"/>
        </w:rPr>
        <w:t>The bacterial load of bean</w:t>
      </w:r>
      <w:r w:rsidRPr="00EE0FF0">
        <w:rPr>
          <w:rFonts w:ascii="Times New Roman" w:hAnsi="Times New Roman" w:cs="Times New Roman"/>
          <w:sz w:val="24"/>
          <w:szCs w:val="24"/>
        </w:rPr>
        <w:t xml:space="preserve"> ca</w:t>
      </w:r>
      <w:r>
        <w:rPr>
          <w:rFonts w:ascii="Times New Roman" w:hAnsi="Times New Roman"/>
          <w:sz w:val="24"/>
          <w:szCs w:val="24"/>
        </w:rPr>
        <w:t xml:space="preserve">kes collected with bare hand + clean </w:t>
      </w:r>
      <w:r w:rsidRPr="00EE0FF0">
        <w:rPr>
          <w:rFonts w:ascii="Times New Roman" w:hAnsi="Times New Roman" w:cs="Times New Roman"/>
          <w:sz w:val="24"/>
          <w:szCs w:val="24"/>
        </w:rPr>
        <w:t xml:space="preserve">container </w:t>
      </w:r>
      <w:proofErr w:type="spellStart"/>
      <w:r>
        <w:rPr>
          <w:rFonts w:ascii="Times New Roman" w:hAnsi="Times New Roman"/>
          <w:sz w:val="24"/>
          <w:szCs w:val="24"/>
        </w:rPr>
        <w:t>i</w:t>
      </w:r>
      <w:r w:rsidRPr="00EE0FF0">
        <w:rPr>
          <w:rFonts w:ascii="Times New Roman" w:hAnsi="Times New Roman" w:cs="Times New Roman"/>
          <w:sz w:val="24"/>
          <w:szCs w:val="24"/>
        </w:rPr>
        <w:t>n</w:t>
      </w:r>
      <w:r>
        <w:rPr>
          <w:rFonts w:ascii="Times New Roman" w:hAnsi="Times New Roman"/>
          <w:sz w:val="24"/>
          <w:szCs w:val="24"/>
        </w:rPr>
        <w:t>Tunga</w:t>
      </w:r>
      <w:proofErr w:type="spellEnd"/>
      <w:r>
        <w:rPr>
          <w:rFonts w:ascii="Times New Roman" w:hAnsi="Times New Roman"/>
          <w:sz w:val="24"/>
          <w:szCs w:val="24"/>
        </w:rPr>
        <w:t xml:space="preserve"> and Mobil were the least</w:t>
      </w:r>
      <w:r>
        <w:rPr>
          <w:rFonts w:ascii="Times New Roman" w:hAnsi="Times New Roman" w:cs="Times New Roman"/>
          <w:sz w:val="24"/>
          <w:szCs w:val="24"/>
        </w:rPr>
        <w:t xml:space="preserve"> when compared with other area</w:t>
      </w:r>
      <w:r>
        <w:rPr>
          <w:rFonts w:ascii="Times New Roman" w:hAnsi="Times New Roman"/>
          <w:sz w:val="24"/>
          <w:szCs w:val="24"/>
        </w:rPr>
        <w:t xml:space="preserve">s and the control while that of </w:t>
      </w:r>
      <w:proofErr w:type="spellStart"/>
      <w:r>
        <w:rPr>
          <w:rFonts w:ascii="Times New Roman" w:hAnsi="Times New Roman"/>
          <w:sz w:val="24"/>
          <w:szCs w:val="24"/>
        </w:rPr>
        <w:t>Bosso</w:t>
      </w:r>
      <w:proofErr w:type="spellEnd"/>
      <w:r>
        <w:rPr>
          <w:rFonts w:ascii="Times New Roman" w:hAnsi="Times New Roman"/>
          <w:sz w:val="24"/>
          <w:szCs w:val="24"/>
        </w:rPr>
        <w:t xml:space="preserve">, </w:t>
      </w:r>
      <w:proofErr w:type="spellStart"/>
      <w:r>
        <w:rPr>
          <w:rFonts w:ascii="Times New Roman" w:hAnsi="Times New Roman"/>
          <w:sz w:val="24"/>
          <w:szCs w:val="24"/>
        </w:rPr>
        <w:t>Dutsenkura</w:t>
      </w:r>
      <w:proofErr w:type="spellEnd"/>
      <w:r>
        <w:rPr>
          <w:rFonts w:ascii="Times New Roman" w:hAnsi="Times New Roman"/>
          <w:sz w:val="24"/>
          <w:szCs w:val="24"/>
        </w:rPr>
        <w:t xml:space="preserve">, </w:t>
      </w:r>
      <w:proofErr w:type="spellStart"/>
      <w:r>
        <w:rPr>
          <w:rFonts w:ascii="Times New Roman" w:hAnsi="Times New Roman"/>
          <w:sz w:val="24"/>
          <w:szCs w:val="24"/>
        </w:rPr>
        <w:t>Kpakungu</w:t>
      </w:r>
      <w:proofErr w:type="spellEnd"/>
      <w:r>
        <w:rPr>
          <w:rFonts w:ascii="Times New Roman" w:hAnsi="Times New Roman"/>
          <w:sz w:val="24"/>
          <w:szCs w:val="24"/>
        </w:rPr>
        <w:t xml:space="preserve"> F-layout and </w:t>
      </w:r>
      <w:proofErr w:type="spellStart"/>
      <w:r>
        <w:rPr>
          <w:rFonts w:ascii="Times New Roman" w:hAnsi="Times New Roman"/>
          <w:sz w:val="24"/>
          <w:szCs w:val="24"/>
        </w:rPr>
        <w:t>Maitumbi</w:t>
      </w:r>
      <w:proofErr w:type="spellEnd"/>
      <w:r w:rsidRPr="00EE0FF0">
        <w:rPr>
          <w:rFonts w:ascii="Times New Roman" w:hAnsi="Times New Roman" w:cs="Times New Roman"/>
          <w:sz w:val="24"/>
          <w:szCs w:val="24"/>
        </w:rPr>
        <w:t xml:space="preserve"> were not significantly</w:t>
      </w:r>
      <w:r>
        <w:rPr>
          <w:rFonts w:ascii="Times New Roman" w:hAnsi="Times New Roman"/>
          <w:sz w:val="24"/>
          <w:szCs w:val="24"/>
        </w:rPr>
        <w:t xml:space="preserve"> (P≥0.05) </w:t>
      </w:r>
      <w:r w:rsidRPr="00EE0FF0">
        <w:rPr>
          <w:rFonts w:ascii="Times New Roman" w:hAnsi="Times New Roman" w:cs="Times New Roman"/>
          <w:sz w:val="24"/>
          <w:szCs w:val="24"/>
        </w:rPr>
        <w:t xml:space="preserve"> different from each other but significantly</w:t>
      </w:r>
      <w:r>
        <w:rPr>
          <w:rFonts w:ascii="Times New Roman" w:hAnsi="Times New Roman"/>
          <w:sz w:val="24"/>
          <w:szCs w:val="24"/>
        </w:rPr>
        <w:t xml:space="preserve"> (P≤0.05)  higher than that of </w:t>
      </w:r>
      <w:proofErr w:type="spellStart"/>
      <w:r>
        <w:rPr>
          <w:rFonts w:ascii="Times New Roman" w:hAnsi="Times New Roman"/>
          <w:sz w:val="24"/>
          <w:szCs w:val="24"/>
        </w:rPr>
        <w:t>Tunga</w:t>
      </w:r>
      <w:proofErr w:type="spellEnd"/>
      <w:r>
        <w:rPr>
          <w:rFonts w:ascii="Times New Roman" w:hAnsi="Times New Roman"/>
          <w:sz w:val="24"/>
          <w:szCs w:val="24"/>
        </w:rPr>
        <w:t>, M</w:t>
      </w:r>
      <w:r>
        <w:rPr>
          <w:rFonts w:ascii="Times New Roman" w:hAnsi="Times New Roman" w:cs="Times New Roman"/>
          <w:sz w:val="24"/>
          <w:szCs w:val="24"/>
        </w:rPr>
        <w:t>obil</w:t>
      </w:r>
      <w:r w:rsidRPr="00EE0FF0">
        <w:rPr>
          <w:rFonts w:ascii="Times New Roman" w:hAnsi="Times New Roman" w:cs="Times New Roman"/>
          <w:sz w:val="24"/>
          <w:szCs w:val="24"/>
        </w:rPr>
        <w:t xml:space="preserve"> and the control</w:t>
      </w:r>
      <w:r>
        <w:rPr>
          <w:rFonts w:ascii="Times New Roman" w:hAnsi="Times New Roman"/>
          <w:sz w:val="24"/>
          <w:szCs w:val="24"/>
        </w:rPr>
        <w:t>.</w:t>
      </w:r>
    </w:p>
    <w:p w:rsidR="00D20D38" w:rsidRDefault="00D20D38" w:rsidP="00136F67">
      <w:pPr>
        <w:spacing w:after="0" w:line="276" w:lineRule="auto"/>
        <w:jc w:val="both"/>
        <w:rPr>
          <w:rFonts w:ascii="Times New Roman" w:hAnsi="Times New Roman"/>
          <w:sz w:val="24"/>
          <w:szCs w:val="24"/>
        </w:rPr>
      </w:pPr>
      <w:r w:rsidRPr="00EE0FF0">
        <w:rPr>
          <w:rFonts w:ascii="Times New Roman" w:hAnsi="Times New Roman" w:cs="Times New Roman"/>
          <w:sz w:val="24"/>
          <w:szCs w:val="24"/>
        </w:rPr>
        <w:t xml:space="preserve">There </w:t>
      </w:r>
      <w:r>
        <w:rPr>
          <w:rFonts w:ascii="Times New Roman" w:hAnsi="Times New Roman"/>
          <w:sz w:val="24"/>
          <w:szCs w:val="24"/>
        </w:rPr>
        <w:t xml:space="preserve">was no bacterial growth in bean cakes collected with fork + clean containers from </w:t>
      </w:r>
      <w:proofErr w:type="spellStart"/>
      <w:r>
        <w:rPr>
          <w:rFonts w:ascii="Times New Roman" w:hAnsi="Times New Roman"/>
          <w:sz w:val="24"/>
          <w:szCs w:val="24"/>
        </w:rPr>
        <w:t>Dutsen</w:t>
      </w:r>
      <w:proofErr w:type="spellEnd"/>
      <w:r w:rsidR="005753DC">
        <w:rPr>
          <w:rFonts w:ascii="Times New Roman" w:hAnsi="Times New Roman"/>
          <w:sz w:val="24"/>
          <w:szCs w:val="24"/>
        </w:rPr>
        <w:t xml:space="preserve"> </w:t>
      </w:r>
      <w:proofErr w:type="spellStart"/>
      <w:proofErr w:type="gramStart"/>
      <w:r>
        <w:rPr>
          <w:rFonts w:ascii="Times New Roman" w:hAnsi="Times New Roman"/>
          <w:sz w:val="24"/>
          <w:szCs w:val="24"/>
        </w:rPr>
        <w:t>kura</w:t>
      </w:r>
      <w:proofErr w:type="spellEnd"/>
      <w:proofErr w:type="gramEnd"/>
      <w:r w:rsidR="005753DC">
        <w:rPr>
          <w:rFonts w:ascii="Times New Roman" w:hAnsi="Times New Roman"/>
          <w:sz w:val="24"/>
          <w:szCs w:val="24"/>
        </w:rPr>
        <w:t xml:space="preserve"> </w:t>
      </w:r>
      <w:r w:rsidRPr="00EE0FF0">
        <w:rPr>
          <w:rFonts w:ascii="Times New Roman" w:hAnsi="Times New Roman" w:cs="Times New Roman"/>
          <w:sz w:val="24"/>
          <w:szCs w:val="24"/>
        </w:rPr>
        <w:t xml:space="preserve">when compared with other </w:t>
      </w:r>
      <w:r>
        <w:rPr>
          <w:rFonts w:ascii="Times New Roman" w:hAnsi="Times New Roman" w:cs="Times New Roman"/>
          <w:sz w:val="24"/>
          <w:szCs w:val="24"/>
        </w:rPr>
        <w:t>area</w:t>
      </w:r>
      <w:r w:rsidRPr="00EE0FF0">
        <w:rPr>
          <w:rFonts w:ascii="Times New Roman" w:hAnsi="Times New Roman" w:cs="Times New Roman"/>
          <w:sz w:val="24"/>
          <w:szCs w:val="24"/>
        </w:rPr>
        <w:t>s</w:t>
      </w:r>
      <w:r>
        <w:rPr>
          <w:rFonts w:ascii="Times New Roman" w:hAnsi="Times New Roman"/>
          <w:sz w:val="24"/>
          <w:szCs w:val="24"/>
        </w:rPr>
        <w:t xml:space="preserve">. The bacterial load in bean cakes collected from </w:t>
      </w:r>
      <w:proofErr w:type="spellStart"/>
      <w:r>
        <w:rPr>
          <w:rFonts w:ascii="Times New Roman" w:hAnsi="Times New Roman"/>
          <w:sz w:val="24"/>
          <w:szCs w:val="24"/>
        </w:rPr>
        <w:t>Dutsen</w:t>
      </w:r>
      <w:proofErr w:type="spellEnd"/>
      <w:r w:rsidR="005753DC">
        <w:rPr>
          <w:rFonts w:ascii="Times New Roman" w:hAnsi="Times New Roman"/>
          <w:sz w:val="24"/>
          <w:szCs w:val="24"/>
        </w:rPr>
        <w:t xml:space="preserve"> </w:t>
      </w:r>
      <w:proofErr w:type="spellStart"/>
      <w:proofErr w:type="gramStart"/>
      <w:r>
        <w:rPr>
          <w:rFonts w:ascii="Times New Roman" w:hAnsi="Times New Roman"/>
          <w:sz w:val="24"/>
          <w:szCs w:val="24"/>
        </w:rPr>
        <w:t>kura</w:t>
      </w:r>
      <w:proofErr w:type="spellEnd"/>
      <w:proofErr w:type="gramEnd"/>
      <w:r w:rsidRPr="00EE0FF0">
        <w:rPr>
          <w:rFonts w:ascii="Times New Roman" w:hAnsi="Times New Roman" w:cs="Times New Roman"/>
          <w:sz w:val="24"/>
          <w:szCs w:val="24"/>
        </w:rPr>
        <w:t xml:space="preserve"> and the control are comparable to each other</w:t>
      </w:r>
      <w:r>
        <w:rPr>
          <w:rFonts w:ascii="Times New Roman" w:hAnsi="Times New Roman"/>
          <w:sz w:val="24"/>
          <w:szCs w:val="24"/>
        </w:rPr>
        <w:t>. Generally, bean</w:t>
      </w:r>
      <w:r w:rsidRPr="00EE0FF0">
        <w:rPr>
          <w:rFonts w:ascii="Times New Roman" w:hAnsi="Times New Roman" w:cs="Times New Roman"/>
          <w:sz w:val="24"/>
          <w:szCs w:val="24"/>
        </w:rPr>
        <w:t xml:space="preserve"> cake</w:t>
      </w:r>
      <w:r>
        <w:rPr>
          <w:rFonts w:ascii="Times New Roman" w:hAnsi="Times New Roman"/>
          <w:sz w:val="24"/>
          <w:szCs w:val="24"/>
        </w:rPr>
        <w:t xml:space="preserve">s collected with fork + clean container </w:t>
      </w:r>
      <w:r w:rsidRPr="00EE0FF0">
        <w:rPr>
          <w:rFonts w:ascii="Times New Roman" w:hAnsi="Times New Roman" w:cs="Times New Roman"/>
          <w:sz w:val="24"/>
          <w:szCs w:val="24"/>
        </w:rPr>
        <w:t>had the least bacterial load when compared with other mode of collection</w:t>
      </w:r>
      <w:r>
        <w:rPr>
          <w:rFonts w:ascii="Times New Roman" w:hAnsi="Times New Roman"/>
          <w:sz w:val="24"/>
          <w:szCs w:val="24"/>
        </w:rPr>
        <w:t xml:space="preserve">. </w:t>
      </w: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color w:val="000000"/>
          <w:sz w:val="24"/>
          <w:szCs w:val="24"/>
        </w:rPr>
      </w:pPr>
    </w:p>
    <w:p w:rsidR="00D20D38" w:rsidRDefault="00D20D38" w:rsidP="00136F67">
      <w:pPr>
        <w:spacing w:after="0" w:line="276" w:lineRule="auto"/>
        <w:jc w:val="both"/>
        <w:rPr>
          <w:rFonts w:ascii="Times New Roman" w:hAnsi="Times New Roman" w:cs="Times New Roman"/>
          <w:sz w:val="24"/>
          <w:szCs w:val="24"/>
        </w:rPr>
      </w:pPr>
    </w:p>
    <w:p w:rsidR="00D20D38" w:rsidRDefault="00D20D38" w:rsidP="00136F67">
      <w:pPr>
        <w:spacing w:after="0" w:line="276" w:lineRule="auto"/>
        <w:jc w:val="both"/>
        <w:rPr>
          <w:rFonts w:ascii="Times New Roman" w:hAnsi="Times New Roman" w:cs="Times New Roman"/>
          <w:sz w:val="24"/>
          <w:szCs w:val="24"/>
        </w:rPr>
      </w:pPr>
    </w:p>
    <w:p w:rsidR="00D20D38" w:rsidRDefault="00D20D38" w:rsidP="00136F67">
      <w:pPr>
        <w:spacing w:after="0" w:line="276" w:lineRule="auto"/>
        <w:jc w:val="both"/>
        <w:rPr>
          <w:rFonts w:ascii="Times New Roman" w:hAnsi="Times New Roman" w:cs="Times New Roman"/>
          <w:sz w:val="24"/>
          <w:szCs w:val="24"/>
        </w:rPr>
      </w:pPr>
    </w:p>
    <w:p w:rsidR="00D20D38" w:rsidRDefault="00D20D38" w:rsidP="00136F67">
      <w:pPr>
        <w:spacing w:after="0" w:line="276" w:lineRule="auto"/>
        <w:jc w:val="both"/>
        <w:rPr>
          <w:rFonts w:ascii="Times New Roman" w:hAnsi="Times New Roman" w:cs="Times New Roman"/>
          <w:sz w:val="24"/>
          <w:szCs w:val="24"/>
        </w:rPr>
      </w:pPr>
    </w:p>
    <w:p w:rsidR="00D20D38" w:rsidRDefault="00D20D38" w:rsidP="00136F67">
      <w:pPr>
        <w:spacing w:after="0" w:line="276" w:lineRule="auto"/>
        <w:jc w:val="both"/>
        <w:rPr>
          <w:rFonts w:ascii="Times New Roman" w:hAnsi="Times New Roman" w:cs="Times New Roman"/>
          <w:sz w:val="24"/>
          <w:szCs w:val="24"/>
        </w:rPr>
      </w:pPr>
    </w:p>
    <w:p w:rsidR="00D20D38" w:rsidRDefault="00D20D38" w:rsidP="00136F67">
      <w:pPr>
        <w:spacing w:after="0" w:line="276" w:lineRule="auto"/>
        <w:jc w:val="both"/>
        <w:rPr>
          <w:rFonts w:ascii="Times New Roman" w:hAnsi="Times New Roman" w:cs="Times New Roman"/>
          <w:sz w:val="24"/>
          <w:szCs w:val="24"/>
        </w:rPr>
      </w:pPr>
    </w:p>
    <w:p w:rsidR="00D20D38" w:rsidRDefault="00D20D38" w:rsidP="00136F67">
      <w:pPr>
        <w:spacing w:after="0" w:line="276" w:lineRule="auto"/>
        <w:jc w:val="both"/>
        <w:rPr>
          <w:rFonts w:ascii="Times New Roman" w:hAnsi="Times New Roman" w:cs="Times New Roman"/>
          <w:sz w:val="24"/>
          <w:szCs w:val="24"/>
        </w:rPr>
        <w:sectPr w:rsidR="00D20D38" w:rsidSect="004E3539">
          <w:pgSz w:w="11906" w:h="16838"/>
          <w:pgMar w:top="1440" w:right="1440" w:bottom="1440" w:left="1440" w:header="708" w:footer="708" w:gutter="0"/>
          <w:cols w:space="708"/>
          <w:docGrid w:linePitch="360"/>
        </w:sectPr>
      </w:pPr>
    </w:p>
    <w:p w:rsidR="000601A4" w:rsidRPr="00667FFD" w:rsidRDefault="000601A4" w:rsidP="00136F6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Pr="00667FFD">
        <w:rPr>
          <w:rFonts w:ascii="Times New Roman" w:hAnsi="Times New Roman" w:cs="Times New Roman"/>
          <w:b/>
          <w:sz w:val="24"/>
          <w:szCs w:val="24"/>
        </w:rPr>
        <w:t>1</w:t>
      </w:r>
      <w:r>
        <w:rPr>
          <w:rFonts w:ascii="Times New Roman" w:hAnsi="Times New Roman" w:cs="Times New Roman"/>
          <w:b/>
          <w:sz w:val="24"/>
          <w:szCs w:val="24"/>
        </w:rPr>
        <w:t>:</w:t>
      </w:r>
      <w:r w:rsidRPr="00667FFD">
        <w:rPr>
          <w:rFonts w:ascii="Times New Roman" w:hAnsi="Times New Roman" w:cs="Times New Roman"/>
          <w:b/>
          <w:sz w:val="24"/>
          <w:szCs w:val="24"/>
        </w:rPr>
        <w:tab/>
        <w:t xml:space="preserve">Bacterial load of Bean Cakes Sold in </w:t>
      </w:r>
      <w:proofErr w:type="spellStart"/>
      <w:r w:rsidRPr="00667FFD">
        <w:rPr>
          <w:rFonts w:ascii="Times New Roman" w:hAnsi="Times New Roman" w:cs="Times New Roman"/>
          <w:b/>
          <w:sz w:val="24"/>
          <w:szCs w:val="24"/>
        </w:rPr>
        <w:t>Minna</w:t>
      </w:r>
      <w:proofErr w:type="spellEnd"/>
      <w:r w:rsidRPr="00667FFD">
        <w:rPr>
          <w:rFonts w:ascii="Times New Roman" w:hAnsi="Times New Roman" w:cs="Times New Roman"/>
          <w:b/>
          <w:sz w:val="24"/>
          <w:szCs w:val="24"/>
        </w:rPr>
        <w:t xml:space="preserve"> Metropolis, Nigeria</w:t>
      </w:r>
    </w:p>
    <w:tbl>
      <w:tblPr>
        <w:tblStyle w:val="TableGrid"/>
        <w:tblW w:w="16419" w:type="dxa"/>
        <w:tblInd w:w="-12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1515"/>
        <w:gridCol w:w="1526"/>
        <w:gridCol w:w="1857"/>
        <w:gridCol w:w="1515"/>
        <w:gridCol w:w="1578"/>
        <w:gridCol w:w="1526"/>
        <w:gridCol w:w="1526"/>
        <w:gridCol w:w="1680"/>
      </w:tblGrid>
      <w:tr w:rsidR="000601A4" w:rsidRPr="00667FFD" w:rsidTr="004F7B83">
        <w:trPr>
          <w:trHeight w:val="89"/>
        </w:trPr>
        <w:tc>
          <w:tcPr>
            <w:tcW w:w="0" w:type="auto"/>
            <w:vMerge w:val="restart"/>
            <w:tcBorders>
              <w:top w:val="single" w:sz="4" w:space="0" w:color="auto"/>
              <w:bottom w:val="single" w:sz="4" w:space="0" w:color="auto"/>
            </w:tcBorders>
            <w:noWrap/>
            <w:vAlign w:val="center"/>
            <w:hideMark/>
          </w:tcPr>
          <w:p w:rsidR="000601A4" w:rsidRPr="00667FFD" w:rsidRDefault="000601A4" w:rsidP="00136F67">
            <w:pPr>
              <w:spacing w:line="276" w:lineRule="auto"/>
              <w:rPr>
                <w:rFonts w:ascii="Times New Roman" w:hAnsi="Times New Roman" w:cs="Times New Roman"/>
                <w:b/>
                <w:sz w:val="24"/>
                <w:szCs w:val="24"/>
              </w:rPr>
            </w:pPr>
          </w:p>
          <w:p w:rsidR="000601A4" w:rsidRPr="00667FFD" w:rsidRDefault="000601A4" w:rsidP="00136F67">
            <w:pPr>
              <w:spacing w:line="276" w:lineRule="auto"/>
              <w:rPr>
                <w:rFonts w:ascii="Times New Roman" w:hAnsi="Times New Roman" w:cs="Times New Roman"/>
                <w:b/>
                <w:sz w:val="24"/>
                <w:szCs w:val="24"/>
              </w:rPr>
            </w:pPr>
            <w:r w:rsidRPr="00667FFD">
              <w:rPr>
                <w:rFonts w:ascii="Times New Roman" w:hAnsi="Times New Roman" w:cs="Times New Roman"/>
                <w:b/>
                <w:sz w:val="24"/>
                <w:szCs w:val="24"/>
              </w:rPr>
              <w:t>Mode of Collection</w:t>
            </w:r>
          </w:p>
        </w:tc>
        <w:tc>
          <w:tcPr>
            <w:tcW w:w="0" w:type="auto"/>
            <w:gridSpan w:val="8"/>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Bacterial Count (</w:t>
            </w:r>
            <w:proofErr w:type="spellStart"/>
            <w:r w:rsidRPr="00667FFD">
              <w:rPr>
                <w:rFonts w:ascii="Times New Roman" w:hAnsi="Times New Roman" w:cs="Times New Roman"/>
                <w:b/>
                <w:sz w:val="24"/>
                <w:szCs w:val="24"/>
              </w:rPr>
              <w:t>cfu</w:t>
            </w:r>
            <w:proofErr w:type="spellEnd"/>
            <w:r w:rsidRPr="00667FFD">
              <w:rPr>
                <w:rFonts w:ascii="Times New Roman" w:hAnsi="Times New Roman" w:cs="Times New Roman"/>
                <w:b/>
                <w:sz w:val="24"/>
                <w:szCs w:val="24"/>
              </w:rPr>
              <w:t>/g) x10</w:t>
            </w:r>
            <w:r w:rsidRPr="00667FFD">
              <w:rPr>
                <w:rFonts w:ascii="Times New Roman" w:hAnsi="Times New Roman" w:cs="Times New Roman"/>
                <w:b/>
                <w:sz w:val="24"/>
                <w:szCs w:val="24"/>
                <w:vertAlign w:val="superscript"/>
              </w:rPr>
              <w:t>5</w:t>
            </w:r>
            <w:r w:rsidRPr="00667FFD">
              <w:rPr>
                <w:rFonts w:ascii="Times New Roman" w:hAnsi="Times New Roman" w:cs="Times New Roman"/>
                <w:b/>
                <w:sz w:val="24"/>
                <w:szCs w:val="24"/>
              </w:rPr>
              <w:t xml:space="preserve"> of bean cakes from various sale points</w:t>
            </w:r>
          </w:p>
        </w:tc>
      </w:tr>
      <w:tr w:rsidR="000601A4" w:rsidRPr="00667FFD" w:rsidTr="004F7B83">
        <w:trPr>
          <w:trHeight w:val="582"/>
        </w:trPr>
        <w:tc>
          <w:tcPr>
            <w:tcW w:w="0" w:type="auto"/>
            <w:vMerge/>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Tunga</w:t>
            </w:r>
            <w:proofErr w:type="spellEnd"/>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Bosso</w:t>
            </w:r>
            <w:proofErr w:type="spellEnd"/>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Dutsen</w:t>
            </w:r>
            <w:proofErr w:type="spellEnd"/>
            <w:r w:rsidRPr="00667FFD">
              <w:rPr>
                <w:rFonts w:ascii="Times New Roman" w:hAnsi="Times New Roman" w:cs="Times New Roman"/>
                <w:b/>
                <w:sz w:val="24"/>
                <w:szCs w:val="24"/>
              </w:rPr>
              <w:t xml:space="preserve"> Kura </w:t>
            </w:r>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Mobil</w:t>
            </w:r>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Kpakungu</w:t>
            </w:r>
            <w:proofErr w:type="spellEnd"/>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F-Layout</w:t>
            </w:r>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Maitumbi</w:t>
            </w:r>
            <w:proofErr w:type="spellEnd"/>
          </w:p>
        </w:tc>
        <w:tc>
          <w:tcPr>
            <w:tcW w:w="0" w:type="auto"/>
            <w:tcBorders>
              <w:top w:val="single" w:sz="4" w:space="0" w:color="auto"/>
              <w:bottom w:val="single" w:sz="4" w:space="0" w:color="auto"/>
            </w:tcBorders>
            <w:noWrap/>
            <w:vAlign w:val="center"/>
            <w:hideMark/>
          </w:tcPr>
          <w:p w:rsidR="000601A4" w:rsidRPr="00667FFD" w:rsidRDefault="000601A4"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Control (L)</w:t>
            </w:r>
          </w:p>
        </w:tc>
      </w:tr>
      <w:tr w:rsidR="000601A4" w:rsidRPr="00667FFD" w:rsidTr="004F7B83">
        <w:trPr>
          <w:trHeight w:val="395"/>
        </w:trPr>
        <w:tc>
          <w:tcPr>
            <w:tcW w:w="0" w:type="auto"/>
            <w:tcBorders>
              <w:top w:val="single" w:sz="4" w:space="0" w:color="auto"/>
              <w:bottom w:val="nil"/>
            </w:tcBorders>
            <w:noWrap/>
            <w:vAlign w:val="center"/>
            <w:hideMark/>
          </w:tcPr>
          <w:p w:rsidR="000601A4" w:rsidRPr="00667FFD" w:rsidRDefault="000601A4" w:rsidP="00136F67">
            <w:pPr>
              <w:spacing w:line="276" w:lineRule="auto"/>
              <w:rPr>
                <w:rFonts w:ascii="Times New Roman" w:hAnsi="Times New Roman" w:cs="Times New Roman"/>
                <w:sz w:val="24"/>
                <w:szCs w:val="24"/>
              </w:rPr>
            </w:pPr>
            <w:r w:rsidRPr="00667FFD">
              <w:rPr>
                <w:rFonts w:ascii="Times New Roman" w:hAnsi="Times New Roman" w:cs="Times New Roman"/>
                <w:sz w:val="24"/>
                <w:szCs w:val="24"/>
              </w:rPr>
              <w:t>Bare Hand + Nylon</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1.75±0.15</w:t>
            </w:r>
            <w:r w:rsidRPr="00667FFD">
              <w:rPr>
                <w:rFonts w:ascii="Times New Roman" w:hAnsi="Times New Roman" w:cs="Times New Roman"/>
                <w:sz w:val="24"/>
                <w:szCs w:val="24"/>
                <w:vertAlign w:val="superscript"/>
              </w:rPr>
              <w:t>a</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2.54±0.13</w:t>
            </w:r>
            <w:r w:rsidRPr="00667FFD">
              <w:rPr>
                <w:rFonts w:ascii="Times New Roman" w:hAnsi="Times New Roman" w:cs="Times New Roman"/>
                <w:sz w:val="24"/>
                <w:szCs w:val="24"/>
                <w:vertAlign w:val="superscript"/>
              </w:rPr>
              <w:t>b</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1.75±0.19</w:t>
            </w:r>
            <w:r w:rsidRPr="00667FFD">
              <w:rPr>
                <w:rFonts w:ascii="Times New Roman" w:hAnsi="Times New Roman" w:cs="Times New Roman"/>
                <w:sz w:val="24"/>
                <w:szCs w:val="24"/>
                <w:vertAlign w:val="superscript"/>
              </w:rPr>
              <w:t>b</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1.55±0.18</w:t>
            </w:r>
            <w:r w:rsidRPr="00667FFD">
              <w:rPr>
                <w:rFonts w:ascii="Times New Roman" w:hAnsi="Times New Roman" w:cs="Times New Roman"/>
                <w:sz w:val="24"/>
                <w:szCs w:val="24"/>
                <w:vertAlign w:val="superscript"/>
              </w:rPr>
              <w:t>a</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1.83±0.17</w:t>
            </w:r>
            <w:r w:rsidRPr="00667FFD">
              <w:rPr>
                <w:rFonts w:ascii="Times New Roman" w:hAnsi="Times New Roman" w:cs="Times New Roman"/>
                <w:sz w:val="24"/>
                <w:szCs w:val="24"/>
                <w:vertAlign w:val="superscript"/>
              </w:rPr>
              <w:t>b</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2.58±0.10</w:t>
            </w:r>
            <w:r w:rsidRPr="00667FFD">
              <w:rPr>
                <w:rFonts w:ascii="Times New Roman" w:hAnsi="Times New Roman" w:cs="Times New Roman"/>
                <w:sz w:val="24"/>
                <w:szCs w:val="24"/>
                <w:vertAlign w:val="superscript"/>
              </w:rPr>
              <w:t>b</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2.46±0.17</w:t>
            </w:r>
            <w:r w:rsidRPr="00667FFD">
              <w:rPr>
                <w:rFonts w:ascii="Times New Roman" w:hAnsi="Times New Roman" w:cs="Times New Roman"/>
                <w:sz w:val="24"/>
                <w:szCs w:val="24"/>
                <w:vertAlign w:val="superscript"/>
              </w:rPr>
              <w:t>c</w:t>
            </w:r>
          </w:p>
        </w:tc>
        <w:tc>
          <w:tcPr>
            <w:tcW w:w="0" w:type="auto"/>
            <w:tcBorders>
              <w:top w:val="single" w:sz="4" w:space="0" w:color="auto"/>
              <w:bottom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r>
      <w:tr w:rsidR="000601A4" w:rsidRPr="00667FFD" w:rsidTr="004F7B83">
        <w:trPr>
          <w:trHeight w:val="395"/>
        </w:trPr>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Bare Hand + Clean Container</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1.33±0.16</w:t>
            </w:r>
            <w:r w:rsidRPr="00667FFD">
              <w:rPr>
                <w:rFonts w:ascii="Times New Roman" w:hAnsi="Times New Roman" w:cs="Times New Roman"/>
                <w:sz w:val="24"/>
                <w:szCs w:val="24"/>
                <w:vertAlign w:val="superscript"/>
              </w:rPr>
              <w:t>a</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2.16±0.15</w:t>
            </w:r>
            <w:r w:rsidRPr="00667FFD">
              <w:rPr>
                <w:rFonts w:ascii="Times New Roman" w:hAnsi="Times New Roman" w:cs="Times New Roman"/>
                <w:sz w:val="24"/>
                <w:szCs w:val="24"/>
                <w:vertAlign w:val="superscript"/>
              </w:rPr>
              <w:t>b</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1.54±0.10</w:t>
            </w:r>
            <w:r w:rsidRPr="00667FFD">
              <w:rPr>
                <w:rFonts w:ascii="Times New Roman" w:hAnsi="Times New Roman" w:cs="Times New Roman"/>
                <w:sz w:val="24"/>
                <w:szCs w:val="24"/>
                <w:vertAlign w:val="superscript"/>
              </w:rPr>
              <w:t>b</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1.16±0.14</w:t>
            </w:r>
            <w:r w:rsidRPr="00667FFD">
              <w:rPr>
                <w:rFonts w:ascii="Times New Roman" w:hAnsi="Times New Roman" w:cs="Times New Roman"/>
                <w:sz w:val="24"/>
                <w:szCs w:val="24"/>
                <w:vertAlign w:val="superscript"/>
              </w:rPr>
              <w:t>a</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2.75±0.15</w:t>
            </w:r>
            <w:r w:rsidRPr="00667FFD">
              <w:rPr>
                <w:rFonts w:ascii="Times New Roman" w:hAnsi="Times New Roman" w:cs="Times New Roman"/>
                <w:sz w:val="24"/>
                <w:szCs w:val="24"/>
                <w:vertAlign w:val="superscript"/>
              </w:rPr>
              <w:t>b</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1.75±0.19</w:t>
            </w:r>
            <w:r w:rsidRPr="00667FFD">
              <w:rPr>
                <w:rFonts w:ascii="Times New Roman" w:hAnsi="Times New Roman" w:cs="Times New Roman"/>
                <w:sz w:val="24"/>
                <w:szCs w:val="24"/>
                <w:vertAlign w:val="superscript"/>
              </w:rPr>
              <w:t>b</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1.33±0.17</w:t>
            </w:r>
            <w:r w:rsidRPr="00667FFD">
              <w:rPr>
                <w:rFonts w:ascii="Times New Roman" w:hAnsi="Times New Roman" w:cs="Times New Roman"/>
                <w:sz w:val="24"/>
                <w:szCs w:val="24"/>
                <w:vertAlign w:val="superscript"/>
              </w:rPr>
              <w:t>b</w:t>
            </w:r>
          </w:p>
        </w:tc>
        <w:tc>
          <w:tcPr>
            <w:tcW w:w="0" w:type="auto"/>
            <w:tcBorders>
              <w:top w:val="nil"/>
            </w:tcBorders>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r>
      <w:tr w:rsidR="000601A4" w:rsidRPr="00667FFD" w:rsidTr="004F7B83">
        <w:trPr>
          <w:trHeight w:val="395"/>
        </w:trPr>
        <w:tc>
          <w:tcPr>
            <w:tcW w:w="0" w:type="auto"/>
            <w:noWrap/>
            <w:vAlign w:val="center"/>
            <w:hideMark/>
          </w:tcPr>
          <w:p w:rsidR="000601A4" w:rsidRPr="00667FFD" w:rsidRDefault="000601A4" w:rsidP="00136F67">
            <w:pPr>
              <w:spacing w:line="276" w:lineRule="auto"/>
              <w:rPr>
                <w:rFonts w:ascii="Times New Roman" w:hAnsi="Times New Roman" w:cs="Times New Roman"/>
                <w:sz w:val="24"/>
                <w:szCs w:val="24"/>
              </w:rPr>
            </w:pPr>
            <w:r w:rsidRPr="00667FFD">
              <w:rPr>
                <w:rFonts w:ascii="Times New Roman" w:hAnsi="Times New Roman" w:cs="Times New Roman"/>
                <w:sz w:val="24"/>
                <w:szCs w:val="24"/>
              </w:rPr>
              <w:t>Fork +  Clean Container</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1.70±0.11</w:t>
            </w:r>
            <w:r w:rsidRPr="00667FFD">
              <w:rPr>
                <w:rFonts w:ascii="Times New Roman" w:hAnsi="Times New Roman" w:cs="Times New Roman"/>
                <w:sz w:val="24"/>
                <w:szCs w:val="24"/>
                <w:vertAlign w:val="superscript"/>
              </w:rPr>
              <w:t>a</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1.66±0.11</w:t>
            </w:r>
            <w:r w:rsidRPr="00667FFD">
              <w:rPr>
                <w:rFonts w:ascii="Times New Roman" w:hAnsi="Times New Roman" w:cs="Times New Roman"/>
                <w:sz w:val="24"/>
                <w:szCs w:val="24"/>
                <w:vertAlign w:val="superscript"/>
              </w:rPr>
              <w:t>a</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0.42±0.14</w:t>
            </w:r>
            <w:r w:rsidRPr="00667FFD">
              <w:rPr>
                <w:rFonts w:ascii="Times New Roman" w:hAnsi="Times New Roman" w:cs="Times New Roman"/>
                <w:sz w:val="24"/>
                <w:szCs w:val="24"/>
                <w:vertAlign w:val="superscript"/>
              </w:rPr>
              <w:t>a</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0.08±0.00</w:t>
            </w:r>
            <w:r w:rsidRPr="00667FFD">
              <w:rPr>
                <w:rFonts w:ascii="Times New Roman" w:hAnsi="Times New Roman" w:cs="Times New Roman"/>
                <w:sz w:val="24"/>
                <w:szCs w:val="24"/>
                <w:vertAlign w:val="superscript"/>
              </w:rPr>
              <w:t>a</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0.33±0.12</w:t>
            </w:r>
            <w:r w:rsidRPr="00667FFD">
              <w:rPr>
                <w:rFonts w:ascii="Times New Roman" w:hAnsi="Times New Roman" w:cs="Times New Roman"/>
                <w:sz w:val="24"/>
                <w:szCs w:val="24"/>
                <w:vertAlign w:val="superscript"/>
              </w:rPr>
              <w:t>a</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0.25±0.15</w:t>
            </w:r>
            <w:r w:rsidRPr="00667FFD">
              <w:rPr>
                <w:rFonts w:ascii="Times New Roman" w:hAnsi="Times New Roman" w:cs="Times New Roman"/>
                <w:sz w:val="24"/>
                <w:szCs w:val="24"/>
                <w:vertAlign w:val="superscript"/>
              </w:rPr>
              <w:t>a</w:t>
            </w:r>
          </w:p>
        </w:tc>
        <w:tc>
          <w:tcPr>
            <w:tcW w:w="0" w:type="auto"/>
            <w:noWrap/>
            <w:vAlign w:val="center"/>
            <w:hideMark/>
          </w:tcPr>
          <w:p w:rsidR="000601A4" w:rsidRPr="00667FFD" w:rsidRDefault="000601A4"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r>
    </w:tbl>
    <w:p w:rsidR="000601A4" w:rsidRPr="00667FFD" w:rsidRDefault="000601A4" w:rsidP="00136F67">
      <w:pPr>
        <w:spacing w:after="0" w:line="276" w:lineRule="auto"/>
        <w:rPr>
          <w:rFonts w:ascii="Times New Roman" w:hAnsi="Times New Roman" w:cs="Times New Roman"/>
          <w:sz w:val="24"/>
          <w:szCs w:val="24"/>
        </w:rPr>
      </w:pPr>
    </w:p>
    <w:p w:rsidR="000601A4" w:rsidRPr="00667FFD" w:rsidRDefault="000601A4" w:rsidP="00136F67">
      <w:pPr>
        <w:spacing w:after="0" w:line="276" w:lineRule="auto"/>
        <w:rPr>
          <w:rFonts w:ascii="Times New Roman" w:hAnsi="Times New Roman" w:cs="Times New Roman"/>
          <w:sz w:val="24"/>
          <w:szCs w:val="24"/>
        </w:rPr>
      </w:pPr>
      <w:r w:rsidRPr="00667FFD">
        <w:rPr>
          <w:rFonts w:ascii="Times New Roman" w:hAnsi="Times New Roman" w:cs="Times New Roman"/>
          <w:sz w:val="24"/>
          <w:szCs w:val="24"/>
        </w:rPr>
        <w:t>Values are mean</w:t>
      </w:r>
      <w:r w:rsidR="007E4555">
        <w:rPr>
          <w:rFonts w:ascii="Times New Roman" w:hAnsi="Times New Roman" w:cs="Times New Roman"/>
          <w:sz w:val="24"/>
          <w:szCs w:val="24"/>
        </w:rPr>
        <w:t>s</w:t>
      </w:r>
      <w:r w:rsidRPr="00667FFD">
        <w:rPr>
          <w:rFonts w:ascii="Times New Roman" w:hAnsi="Times New Roman" w:cs="Times New Roman"/>
          <w:sz w:val="24"/>
          <w:szCs w:val="24"/>
        </w:rPr>
        <w:t xml:space="preserve"> ± standard error of mean of triplicate determinations. Values with the same superscript in the same column are not significantly different at p&lt;0.05</w:t>
      </w:r>
    </w:p>
    <w:p w:rsidR="000601A4" w:rsidRPr="00667FFD" w:rsidRDefault="000601A4" w:rsidP="00136F67">
      <w:pPr>
        <w:spacing w:after="0" w:line="276" w:lineRule="auto"/>
        <w:jc w:val="both"/>
        <w:rPr>
          <w:rFonts w:ascii="Times New Roman" w:hAnsi="Times New Roman" w:cs="Times New Roman"/>
          <w:color w:val="000000"/>
          <w:sz w:val="24"/>
          <w:szCs w:val="24"/>
        </w:rPr>
      </w:pPr>
      <w:r w:rsidRPr="00667FFD">
        <w:rPr>
          <w:rFonts w:ascii="Times New Roman" w:hAnsi="Times New Roman" w:cs="Times New Roman"/>
          <w:color w:val="000000"/>
          <w:sz w:val="24"/>
          <w:szCs w:val="24"/>
        </w:rPr>
        <w:t>L:  Aseptically prepared bean cake</w:t>
      </w:r>
    </w:p>
    <w:p w:rsidR="000601A4" w:rsidRPr="00667FFD" w:rsidRDefault="000601A4" w:rsidP="00136F67">
      <w:pPr>
        <w:spacing w:after="0" w:line="276" w:lineRule="auto"/>
        <w:jc w:val="both"/>
        <w:rPr>
          <w:rFonts w:ascii="Times New Roman" w:hAnsi="Times New Roman" w:cs="Times New Roman"/>
          <w:color w:val="000000"/>
          <w:sz w:val="24"/>
          <w:szCs w:val="24"/>
        </w:rPr>
        <w:sectPr w:rsidR="000601A4" w:rsidRPr="00667FFD" w:rsidSect="00064495">
          <w:pgSz w:w="16838" w:h="11906" w:orient="landscape"/>
          <w:pgMar w:top="1440" w:right="1440" w:bottom="1440" w:left="1440" w:header="708" w:footer="708" w:gutter="0"/>
          <w:cols w:space="708"/>
          <w:docGrid w:linePitch="360"/>
        </w:sectPr>
      </w:pPr>
    </w:p>
    <w:p w:rsidR="00D20D38" w:rsidRPr="00096841" w:rsidRDefault="00D20D38" w:rsidP="00136F6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Coliform Counts </w:t>
      </w:r>
      <w:r w:rsidRPr="00096841">
        <w:rPr>
          <w:rFonts w:ascii="Times New Roman" w:hAnsi="Times New Roman" w:cs="Times New Roman"/>
          <w:b/>
          <w:sz w:val="24"/>
          <w:szCs w:val="24"/>
        </w:rPr>
        <w:t>of Bean Cake</w:t>
      </w:r>
      <w:r>
        <w:rPr>
          <w:rFonts w:ascii="Times New Roman" w:hAnsi="Times New Roman" w:cs="Times New Roman"/>
          <w:b/>
          <w:sz w:val="24"/>
          <w:szCs w:val="24"/>
        </w:rPr>
        <w:t>s</w:t>
      </w:r>
      <w:r w:rsidRPr="00096841">
        <w:rPr>
          <w:rFonts w:ascii="Times New Roman" w:hAnsi="Times New Roman" w:cs="Times New Roman"/>
          <w:b/>
          <w:sz w:val="24"/>
          <w:szCs w:val="24"/>
        </w:rPr>
        <w:t xml:space="preserve"> Sold in </w:t>
      </w:r>
      <w:proofErr w:type="spellStart"/>
      <w:r w:rsidRPr="00096841">
        <w:rPr>
          <w:rFonts w:ascii="Times New Roman" w:hAnsi="Times New Roman" w:cs="Times New Roman"/>
          <w:b/>
          <w:sz w:val="24"/>
          <w:szCs w:val="24"/>
        </w:rPr>
        <w:t>Minna</w:t>
      </w:r>
      <w:proofErr w:type="spellEnd"/>
      <w:r w:rsidRPr="00096841">
        <w:rPr>
          <w:rFonts w:ascii="Times New Roman" w:hAnsi="Times New Roman" w:cs="Times New Roman"/>
          <w:b/>
          <w:sz w:val="24"/>
          <w:szCs w:val="24"/>
        </w:rPr>
        <w:t xml:space="preserve"> Metropolis</w:t>
      </w:r>
    </w:p>
    <w:p w:rsidR="00D20D38" w:rsidRDefault="00D20D38" w:rsidP="00136F67">
      <w:pPr>
        <w:spacing w:after="0" w:line="276" w:lineRule="auto"/>
        <w:jc w:val="both"/>
        <w:rPr>
          <w:rFonts w:ascii="Times New Roman" w:hAnsi="Times New Roman"/>
          <w:sz w:val="24"/>
          <w:szCs w:val="24"/>
        </w:rPr>
      </w:pPr>
      <w:r>
        <w:rPr>
          <w:rFonts w:ascii="Times New Roman" w:hAnsi="Times New Roman" w:cs="Times New Roman"/>
          <w:sz w:val="24"/>
          <w:szCs w:val="24"/>
        </w:rPr>
        <w:t>Table 2</w:t>
      </w:r>
      <w:r w:rsidRPr="00EE0FF0">
        <w:rPr>
          <w:rFonts w:ascii="Times New Roman" w:hAnsi="Times New Roman" w:cs="Times New Roman"/>
          <w:sz w:val="24"/>
          <w:szCs w:val="24"/>
        </w:rPr>
        <w:t xml:space="preserve"> shows the effects of </w:t>
      </w:r>
      <w:r>
        <w:rPr>
          <w:rFonts w:ascii="Times New Roman" w:hAnsi="Times New Roman"/>
          <w:sz w:val="24"/>
          <w:szCs w:val="24"/>
        </w:rPr>
        <w:t xml:space="preserve">the </w:t>
      </w:r>
      <w:r w:rsidRPr="00EE0FF0">
        <w:rPr>
          <w:rFonts w:ascii="Times New Roman" w:hAnsi="Times New Roman" w:cs="Times New Roman"/>
          <w:sz w:val="24"/>
          <w:szCs w:val="24"/>
        </w:rPr>
        <w:t xml:space="preserve">different collection methods </w:t>
      </w:r>
      <w:r>
        <w:rPr>
          <w:rFonts w:ascii="Times New Roman" w:hAnsi="Times New Roman" w:cs="Times New Roman"/>
          <w:sz w:val="24"/>
          <w:szCs w:val="24"/>
        </w:rPr>
        <w:t xml:space="preserve">(namely, bare hand + nylon, bare hand + clean container, fork + clean container) </w:t>
      </w:r>
      <w:r>
        <w:rPr>
          <w:rFonts w:ascii="Times New Roman" w:hAnsi="Times New Roman"/>
          <w:sz w:val="24"/>
          <w:szCs w:val="24"/>
        </w:rPr>
        <w:t xml:space="preserve">on the coliform counts of bean cakes sold in </w:t>
      </w:r>
      <w:proofErr w:type="spellStart"/>
      <w:r>
        <w:rPr>
          <w:rFonts w:ascii="Times New Roman" w:hAnsi="Times New Roman"/>
          <w:sz w:val="24"/>
          <w:szCs w:val="24"/>
        </w:rPr>
        <w:t>Minna</w:t>
      </w:r>
      <w:proofErr w:type="spellEnd"/>
      <w:r>
        <w:rPr>
          <w:rFonts w:ascii="Times New Roman" w:hAnsi="Times New Roman"/>
          <w:sz w:val="24"/>
          <w:szCs w:val="24"/>
        </w:rPr>
        <w:t xml:space="preserve"> metropolis. The coliform counts of bean cakes from </w:t>
      </w:r>
      <w:proofErr w:type="spellStart"/>
      <w:r>
        <w:rPr>
          <w:rFonts w:ascii="Times New Roman" w:hAnsi="Times New Roman"/>
          <w:sz w:val="24"/>
          <w:szCs w:val="24"/>
        </w:rPr>
        <w:t>Tunga</w:t>
      </w:r>
      <w:proofErr w:type="spellEnd"/>
      <w:r>
        <w:rPr>
          <w:rFonts w:ascii="Times New Roman" w:hAnsi="Times New Roman"/>
          <w:sz w:val="24"/>
          <w:szCs w:val="24"/>
        </w:rPr>
        <w:t xml:space="preserve">, Mobil and F-layout were not significantly (P≥0.05) different from each other, but higher than the control. There was no coliform growth on bean cakes sold at </w:t>
      </w:r>
      <w:proofErr w:type="spellStart"/>
      <w:r>
        <w:rPr>
          <w:rFonts w:ascii="Times New Roman" w:hAnsi="Times New Roman"/>
          <w:sz w:val="24"/>
          <w:szCs w:val="24"/>
        </w:rPr>
        <w:t>Bosso</w:t>
      </w:r>
      <w:proofErr w:type="spellEnd"/>
      <w:r>
        <w:rPr>
          <w:rFonts w:ascii="Times New Roman" w:hAnsi="Times New Roman"/>
          <w:sz w:val="24"/>
          <w:szCs w:val="24"/>
        </w:rPr>
        <w:t xml:space="preserve"> and </w:t>
      </w:r>
      <w:proofErr w:type="spellStart"/>
      <w:r>
        <w:rPr>
          <w:rFonts w:ascii="Times New Roman" w:hAnsi="Times New Roman"/>
          <w:sz w:val="24"/>
          <w:szCs w:val="24"/>
        </w:rPr>
        <w:t>Dutsen</w:t>
      </w:r>
      <w:proofErr w:type="spellEnd"/>
      <w:r w:rsidR="005753DC">
        <w:rPr>
          <w:rFonts w:ascii="Times New Roman" w:hAnsi="Times New Roman"/>
          <w:sz w:val="24"/>
          <w:szCs w:val="24"/>
        </w:rPr>
        <w:t xml:space="preserve"> </w:t>
      </w:r>
      <w:proofErr w:type="spellStart"/>
      <w:proofErr w:type="gramStart"/>
      <w:r>
        <w:rPr>
          <w:rFonts w:ascii="Times New Roman" w:hAnsi="Times New Roman"/>
          <w:sz w:val="24"/>
          <w:szCs w:val="24"/>
        </w:rPr>
        <w:t>kura</w:t>
      </w:r>
      <w:proofErr w:type="spellEnd"/>
      <w:proofErr w:type="gramEnd"/>
      <w:r>
        <w:rPr>
          <w:rFonts w:ascii="Times New Roman" w:hAnsi="Times New Roman"/>
          <w:sz w:val="24"/>
          <w:szCs w:val="24"/>
        </w:rPr>
        <w:t xml:space="preserve"> for all the modes of collection. This result is similar to the control. The coliform counts of bean cakes sold at Mobil for all the modes of collection are not significantly (P≥0.05) different from each other but higher than the control. The coliform count of bean cake sold at </w:t>
      </w:r>
      <w:proofErr w:type="spellStart"/>
      <w:r>
        <w:rPr>
          <w:rFonts w:ascii="Times New Roman" w:hAnsi="Times New Roman"/>
          <w:sz w:val="24"/>
          <w:szCs w:val="24"/>
        </w:rPr>
        <w:t>Kpakungu</w:t>
      </w:r>
      <w:proofErr w:type="spellEnd"/>
      <w:r>
        <w:rPr>
          <w:rFonts w:ascii="Times New Roman" w:hAnsi="Times New Roman"/>
          <w:sz w:val="24"/>
          <w:szCs w:val="24"/>
        </w:rPr>
        <w:t xml:space="preserve"> collected with bare hands + nylon and bare hand + clean container are not significantly (P≥0.05) different from each other but higher than those collected with fork and clean container. The coliform counts of the bean cakes sold at F-layout for all the modes of collection are not significantly different from each other but higher than the control. The coliform counts of bean cakes sold at </w:t>
      </w:r>
      <w:proofErr w:type="spellStart"/>
      <w:r>
        <w:rPr>
          <w:rFonts w:ascii="Times New Roman" w:hAnsi="Times New Roman"/>
          <w:sz w:val="24"/>
          <w:szCs w:val="24"/>
        </w:rPr>
        <w:t>Maitumbi</w:t>
      </w:r>
      <w:proofErr w:type="spellEnd"/>
      <w:r>
        <w:rPr>
          <w:rFonts w:ascii="Times New Roman" w:hAnsi="Times New Roman"/>
          <w:sz w:val="24"/>
          <w:szCs w:val="24"/>
        </w:rPr>
        <w:t xml:space="preserve"> were significantly (P≤0.05) different from each other. The bean cake sold with bare hand + nylon had the highest coliform counts while the bean cakes sold with Fork + clean container had the least coliform counts. The coliform counts of bean cakes sold in </w:t>
      </w:r>
      <w:proofErr w:type="spellStart"/>
      <w:r>
        <w:rPr>
          <w:rFonts w:ascii="Times New Roman" w:hAnsi="Times New Roman"/>
          <w:sz w:val="24"/>
          <w:szCs w:val="24"/>
        </w:rPr>
        <w:t>Maitumbi</w:t>
      </w:r>
      <w:proofErr w:type="spellEnd"/>
      <w:r>
        <w:rPr>
          <w:rFonts w:ascii="Times New Roman" w:hAnsi="Times New Roman"/>
          <w:sz w:val="24"/>
          <w:szCs w:val="24"/>
        </w:rPr>
        <w:t xml:space="preserve"> were significantly (P≤0.05) higher than the control. </w:t>
      </w:r>
    </w:p>
    <w:p w:rsidR="00D20D38" w:rsidRDefault="00D20D38" w:rsidP="00136F67">
      <w:pPr>
        <w:spacing w:after="0" w:line="276" w:lineRule="auto"/>
        <w:jc w:val="both"/>
        <w:rPr>
          <w:rFonts w:ascii="Times New Roman" w:hAnsi="Times New Roman"/>
          <w:sz w:val="24"/>
          <w:szCs w:val="24"/>
        </w:rPr>
      </w:pPr>
    </w:p>
    <w:p w:rsidR="00D20D38" w:rsidRDefault="00D20D38" w:rsidP="00136F67">
      <w:pPr>
        <w:spacing w:after="0" w:line="276" w:lineRule="auto"/>
        <w:jc w:val="both"/>
        <w:rPr>
          <w:rFonts w:ascii="Times New Roman" w:hAnsi="Times New Roman"/>
          <w:sz w:val="24"/>
          <w:szCs w:val="24"/>
        </w:rPr>
      </w:pPr>
    </w:p>
    <w:p w:rsidR="00D20D38" w:rsidRDefault="00D20D38" w:rsidP="00136F67">
      <w:pPr>
        <w:spacing w:after="0" w:line="276" w:lineRule="auto"/>
        <w:jc w:val="both"/>
        <w:rPr>
          <w:rFonts w:ascii="Times New Roman" w:hAnsi="Times New Roman" w:cs="Times New Roman"/>
          <w:color w:val="000000"/>
          <w:sz w:val="24"/>
          <w:szCs w:val="24"/>
        </w:rPr>
        <w:sectPr w:rsidR="00D20D38" w:rsidSect="003E09CE">
          <w:pgSz w:w="11906" w:h="16838"/>
          <w:pgMar w:top="1440" w:right="1440" w:bottom="1440" w:left="1440" w:header="708" w:footer="708" w:gutter="0"/>
          <w:cols w:space="708"/>
          <w:docGrid w:linePitch="360"/>
        </w:sectPr>
      </w:pPr>
    </w:p>
    <w:p w:rsidR="001C2011" w:rsidRPr="00667FFD" w:rsidRDefault="001C2011" w:rsidP="00136F67">
      <w:pPr>
        <w:spacing w:after="0" w:line="276" w:lineRule="auto"/>
        <w:jc w:val="both"/>
        <w:rPr>
          <w:rFonts w:ascii="Times New Roman" w:hAnsi="Times New Roman" w:cs="Times New Roman"/>
          <w:b/>
          <w:sz w:val="24"/>
          <w:szCs w:val="24"/>
        </w:rPr>
      </w:pPr>
      <w:r>
        <w:rPr>
          <w:rFonts w:ascii="Times New Roman" w:hAnsi="Times New Roman" w:cs="Times New Roman"/>
          <w:b/>
          <w:color w:val="000000"/>
          <w:sz w:val="24"/>
          <w:szCs w:val="24"/>
        </w:rPr>
        <w:lastRenderedPageBreak/>
        <w:t xml:space="preserve">Table </w:t>
      </w:r>
      <w:r w:rsidRPr="00667FFD">
        <w:rPr>
          <w:rFonts w:ascii="Times New Roman" w:hAnsi="Times New Roman" w:cs="Times New Roman"/>
          <w:b/>
          <w:color w:val="000000"/>
          <w:sz w:val="24"/>
          <w:szCs w:val="24"/>
        </w:rPr>
        <w:t>2</w:t>
      </w:r>
      <w:r>
        <w:rPr>
          <w:rFonts w:ascii="Times New Roman" w:hAnsi="Times New Roman" w:cs="Times New Roman"/>
          <w:b/>
          <w:color w:val="000000"/>
          <w:sz w:val="24"/>
          <w:szCs w:val="24"/>
        </w:rPr>
        <w:t>:</w:t>
      </w:r>
      <w:r w:rsidRPr="00667FFD">
        <w:rPr>
          <w:rFonts w:ascii="Times New Roman" w:hAnsi="Times New Roman" w:cs="Times New Roman"/>
          <w:b/>
          <w:color w:val="000000"/>
          <w:sz w:val="24"/>
          <w:szCs w:val="24"/>
        </w:rPr>
        <w:tab/>
        <w:t xml:space="preserve">Coliform Counts of </w:t>
      </w:r>
      <w:r w:rsidRPr="00667FFD">
        <w:rPr>
          <w:rFonts w:ascii="Times New Roman" w:hAnsi="Times New Roman" w:cs="Times New Roman"/>
          <w:b/>
          <w:sz w:val="24"/>
          <w:szCs w:val="24"/>
        </w:rPr>
        <w:t xml:space="preserve">Bean Cakes Sold in </w:t>
      </w:r>
      <w:proofErr w:type="spellStart"/>
      <w:r w:rsidRPr="00667FFD">
        <w:rPr>
          <w:rFonts w:ascii="Times New Roman" w:hAnsi="Times New Roman" w:cs="Times New Roman"/>
          <w:b/>
          <w:sz w:val="24"/>
          <w:szCs w:val="24"/>
        </w:rPr>
        <w:t>Minna</w:t>
      </w:r>
      <w:proofErr w:type="spellEnd"/>
      <w:r w:rsidRPr="00667FFD">
        <w:rPr>
          <w:rFonts w:ascii="Times New Roman" w:hAnsi="Times New Roman" w:cs="Times New Roman"/>
          <w:b/>
          <w:sz w:val="24"/>
          <w:szCs w:val="24"/>
        </w:rPr>
        <w:t xml:space="preserve"> Metropolis, Nigeria</w:t>
      </w:r>
    </w:p>
    <w:tbl>
      <w:tblPr>
        <w:tblStyle w:val="TableGrid"/>
        <w:tblW w:w="15605" w:type="dxa"/>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5"/>
        <w:gridCol w:w="1935"/>
        <w:gridCol w:w="1253"/>
        <w:gridCol w:w="1380"/>
        <w:gridCol w:w="1770"/>
        <w:gridCol w:w="1918"/>
        <w:gridCol w:w="1770"/>
        <w:gridCol w:w="1629"/>
        <w:gridCol w:w="1385"/>
      </w:tblGrid>
      <w:tr w:rsidR="001C2011" w:rsidRPr="00667FFD" w:rsidTr="004F7B83">
        <w:trPr>
          <w:trHeight w:val="264"/>
        </w:trPr>
        <w:tc>
          <w:tcPr>
            <w:tcW w:w="2565" w:type="dxa"/>
            <w:vMerge w:val="restart"/>
            <w:tcBorders>
              <w:top w:val="single" w:sz="4" w:space="0" w:color="auto"/>
              <w:bottom w:val="single" w:sz="4" w:space="0" w:color="auto"/>
            </w:tcBorders>
            <w:noWrap/>
            <w:vAlign w:val="center"/>
            <w:hideMark/>
          </w:tcPr>
          <w:p w:rsidR="001C2011" w:rsidRPr="00667FFD" w:rsidRDefault="001C2011" w:rsidP="00136F67">
            <w:pPr>
              <w:spacing w:before="240" w:line="276" w:lineRule="auto"/>
              <w:rPr>
                <w:rFonts w:ascii="Times New Roman" w:hAnsi="Times New Roman" w:cs="Times New Roman"/>
                <w:b/>
                <w:sz w:val="24"/>
                <w:szCs w:val="24"/>
              </w:rPr>
            </w:pPr>
            <w:r w:rsidRPr="00667FFD">
              <w:rPr>
                <w:rFonts w:ascii="Times New Roman" w:hAnsi="Times New Roman" w:cs="Times New Roman"/>
                <w:b/>
                <w:sz w:val="24"/>
                <w:szCs w:val="24"/>
              </w:rPr>
              <w:t>Mode of Collection</w:t>
            </w:r>
          </w:p>
        </w:tc>
        <w:tc>
          <w:tcPr>
            <w:tcW w:w="13040" w:type="dxa"/>
            <w:gridSpan w:val="8"/>
            <w:tcBorders>
              <w:top w:val="single" w:sz="4" w:space="0" w:color="auto"/>
              <w:bottom w:val="single" w:sz="4" w:space="0" w:color="auto"/>
            </w:tcBorders>
            <w:noWrap/>
            <w:hideMark/>
          </w:tcPr>
          <w:p w:rsidR="001C2011" w:rsidRPr="00667FFD" w:rsidRDefault="001C2011" w:rsidP="00136F67">
            <w:pPr>
              <w:spacing w:before="240"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Coliform Count (</w:t>
            </w:r>
            <w:proofErr w:type="spellStart"/>
            <w:r w:rsidRPr="00667FFD">
              <w:rPr>
                <w:rFonts w:ascii="Times New Roman" w:hAnsi="Times New Roman" w:cs="Times New Roman"/>
                <w:b/>
                <w:sz w:val="24"/>
                <w:szCs w:val="24"/>
              </w:rPr>
              <w:t>cfu</w:t>
            </w:r>
            <w:proofErr w:type="spellEnd"/>
            <w:r w:rsidRPr="00667FFD">
              <w:rPr>
                <w:rFonts w:ascii="Times New Roman" w:hAnsi="Times New Roman" w:cs="Times New Roman"/>
                <w:b/>
                <w:sz w:val="24"/>
                <w:szCs w:val="24"/>
              </w:rPr>
              <w:t>/g) x10</w:t>
            </w:r>
            <w:r w:rsidRPr="00667FFD">
              <w:rPr>
                <w:rFonts w:ascii="Times New Roman" w:hAnsi="Times New Roman" w:cs="Times New Roman"/>
                <w:b/>
                <w:sz w:val="24"/>
                <w:szCs w:val="24"/>
                <w:vertAlign w:val="superscript"/>
              </w:rPr>
              <w:t>5</w:t>
            </w:r>
            <w:r w:rsidRPr="00667FFD">
              <w:rPr>
                <w:rFonts w:ascii="Times New Roman" w:hAnsi="Times New Roman" w:cs="Times New Roman"/>
                <w:b/>
                <w:sz w:val="24"/>
                <w:szCs w:val="24"/>
              </w:rPr>
              <w:t xml:space="preserve"> of bean cakes from various sale points</w:t>
            </w:r>
          </w:p>
        </w:tc>
      </w:tr>
      <w:tr w:rsidR="001C2011" w:rsidRPr="00667FFD" w:rsidTr="004F7B83">
        <w:trPr>
          <w:trHeight w:val="708"/>
        </w:trPr>
        <w:tc>
          <w:tcPr>
            <w:tcW w:w="2565" w:type="dxa"/>
            <w:vMerge/>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p>
        </w:tc>
        <w:tc>
          <w:tcPr>
            <w:tcW w:w="1935"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proofErr w:type="spellStart"/>
            <w:r w:rsidRPr="00667FFD">
              <w:rPr>
                <w:rFonts w:ascii="Times New Roman" w:hAnsi="Times New Roman" w:cs="Times New Roman"/>
                <w:b/>
                <w:sz w:val="24"/>
                <w:szCs w:val="24"/>
              </w:rPr>
              <w:t>Tunga</w:t>
            </w:r>
            <w:proofErr w:type="spellEnd"/>
          </w:p>
        </w:tc>
        <w:tc>
          <w:tcPr>
            <w:tcW w:w="1253"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proofErr w:type="spellStart"/>
            <w:r w:rsidRPr="00667FFD">
              <w:rPr>
                <w:rFonts w:ascii="Times New Roman" w:hAnsi="Times New Roman" w:cs="Times New Roman"/>
                <w:b/>
                <w:sz w:val="24"/>
                <w:szCs w:val="24"/>
              </w:rPr>
              <w:t>Bosso</w:t>
            </w:r>
            <w:proofErr w:type="spellEnd"/>
          </w:p>
        </w:tc>
        <w:tc>
          <w:tcPr>
            <w:tcW w:w="1380"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proofErr w:type="spellStart"/>
            <w:r w:rsidRPr="00667FFD">
              <w:rPr>
                <w:rFonts w:ascii="Times New Roman" w:hAnsi="Times New Roman" w:cs="Times New Roman"/>
                <w:b/>
                <w:sz w:val="24"/>
                <w:szCs w:val="24"/>
              </w:rPr>
              <w:t>Dutsen</w:t>
            </w:r>
            <w:proofErr w:type="spellEnd"/>
            <w:r w:rsidRPr="00667FFD">
              <w:rPr>
                <w:rFonts w:ascii="Times New Roman" w:hAnsi="Times New Roman" w:cs="Times New Roman"/>
                <w:b/>
                <w:sz w:val="24"/>
                <w:szCs w:val="24"/>
              </w:rPr>
              <w:t xml:space="preserve"> Kura</w:t>
            </w:r>
          </w:p>
        </w:tc>
        <w:tc>
          <w:tcPr>
            <w:tcW w:w="1770"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r w:rsidRPr="00667FFD">
              <w:rPr>
                <w:rFonts w:ascii="Times New Roman" w:hAnsi="Times New Roman" w:cs="Times New Roman"/>
                <w:b/>
                <w:sz w:val="24"/>
                <w:szCs w:val="24"/>
              </w:rPr>
              <w:t>Mobil</w:t>
            </w:r>
          </w:p>
        </w:tc>
        <w:tc>
          <w:tcPr>
            <w:tcW w:w="1918"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proofErr w:type="spellStart"/>
            <w:r w:rsidRPr="00667FFD">
              <w:rPr>
                <w:rFonts w:ascii="Times New Roman" w:hAnsi="Times New Roman" w:cs="Times New Roman"/>
                <w:b/>
                <w:sz w:val="24"/>
                <w:szCs w:val="24"/>
              </w:rPr>
              <w:t>Kpakungu</w:t>
            </w:r>
            <w:proofErr w:type="spellEnd"/>
          </w:p>
        </w:tc>
        <w:tc>
          <w:tcPr>
            <w:tcW w:w="1770"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r w:rsidRPr="00667FFD">
              <w:rPr>
                <w:rFonts w:ascii="Times New Roman" w:hAnsi="Times New Roman" w:cs="Times New Roman"/>
                <w:b/>
                <w:sz w:val="24"/>
                <w:szCs w:val="24"/>
              </w:rPr>
              <w:t xml:space="preserve">F-Layout </w:t>
            </w:r>
          </w:p>
        </w:tc>
        <w:tc>
          <w:tcPr>
            <w:tcW w:w="1629"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proofErr w:type="spellStart"/>
            <w:r w:rsidRPr="00667FFD">
              <w:rPr>
                <w:rFonts w:ascii="Times New Roman" w:hAnsi="Times New Roman" w:cs="Times New Roman"/>
                <w:b/>
                <w:sz w:val="24"/>
                <w:szCs w:val="24"/>
              </w:rPr>
              <w:t>Maitumbi</w:t>
            </w:r>
            <w:proofErr w:type="spellEnd"/>
          </w:p>
        </w:tc>
        <w:tc>
          <w:tcPr>
            <w:tcW w:w="1385" w:type="dxa"/>
            <w:tcBorders>
              <w:top w:val="single" w:sz="4" w:space="0" w:color="auto"/>
              <w:bottom w:val="single" w:sz="4" w:space="0" w:color="auto"/>
            </w:tcBorders>
            <w:noWrap/>
            <w:hideMark/>
          </w:tcPr>
          <w:p w:rsidR="001C2011" w:rsidRPr="00667FFD" w:rsidRDefault="001C2011" w:rsidP="00136F67">
            <w:pPr>
              <w:spacing w:before="240" w:line="276" w:lineRule="auto"/>
              <w:rPr>
                <w:rFonts w:ascii="Times New Roman" w:hAnsi="Times New Roman" w:cs="Times New Roman"/>
                <w:b/>
                <w:sz w:val="24"/>
                <w:szCs w:val="24"/>
              </w:rPr>
            </w:pPr>
            <w:r w:rsidRPr="00667FFD">
              <w:rPr>
                <w:rFonts w:ascii="Times New Roman" w:hAnsi="Times New Roman" w:cs="Times New Roman"/>
                <w:b/>
                <w:sz w:val="24"/>
                <w:szCs w:val="24"/>
              </w:rPr>
              <w:t>Control(L)</w:t>
            </w:r>
          </w:p>
        </w:tc>
      </w:tr>
      <w:tr w:rsidR="001C2011" w:rsidRPr="00667FFD" w:rsidTr="004F7B83">
        <w:trPr>
          <w:trHeight w:val="808"/>
        </w:trPr>
        <w:tc>
          <w:tcPr>
            <w:tcW w:w="2565"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Bare Hand + Nylon</w:t>
            </w:r>
          </w:p>
        </w:tc>
        <w:tc>
          <w:tcPr>
            <w:tcW w:w="1935"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1.43±0.12</w:t>
            </w:r>
            <w:r w:rsidRPr="00667FFD">
              <w:rPr>
                <w:rFonts w:ascii="Times New Roman" w:hAnsi="Times New Roman" w:cs="Times New Roman"/>
                <w:sz w:val="24"/>
                <w:szCs w:val="24"/>
                <w:vertAlign w:val="superscript"/>
              </w:rPr>
              <w:t>a</w:t>
            </w:r>
          </w:p>
        </w:tc>
        <w:tc>
          <w:tcPr>
            <w:tcW w:w="1253"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c>
          <w:tcPr>
            <w:tcW w:w="1380"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c>
          <w:tcPr>
            <w:tcW w:w="1770"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1.0±0.16</w:t>
            </w:r>
            <w:r w:rsidRPr="00667FFD">
              <w:rPr>
                <w:rFonts w:ascii="Times New Roman" w:hAnsi="Times New Roman" w:cs="Times New Roman"/>
                <w:sz w:val="24"/>
                <w:szCs w:val="24"/>
                <w:vertAlign w:val="superscript"/>
              </w:rPr>
              <w:t>a</w:t>
            </w:r>
          </w:p>
        </w:tc>
        <w:tc>
          <w:tcPr>
            <w:tcW w:w="1918"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1.25±0.15</w:t>
            </w:r>
            <w:r w:rsidRPr="00667FFD">
              <w:rPr>
                <w:rFonts w:ascii="Times New Roman" w:hAnsi="Times New Roman" w:cs="Times New Roman"/>
                <w:sz w:val="24"/>
                <w:szCs w:val="24"/>
                <w:vertAlign w:val="superscript"/>
              </w:rPr>
              <w:t>b</w:t>
            </w:r>
          </w:p>
        </w:tc>
        <w:tc>
          <w:tcPr>
            <w:tcW w:w="1770"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1.08±0.17</w:t>
            </w:r>
            <w:r w:rsidRPr="00667FFD">
              <w:rPr>
                <w:rFonts w:ascii="Times New Roman" w:hAnsi="Times New Roman" w:cs="Times New Roman"/>
                <w:sz w:val="24"/>
                <w:szCs w:val="24"/>
                <w:vertAlign w:val="superscript"/>
              </w:rPr>
              <w:t>a</w:t>
            </w:r>
          </w:p>
        </w:tc>
        <w:tc>
          <w:tcPr>
            <w:tcW w:w="1629"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0.67±0.16</w:t>
            </w:r>
            <w:r w:rsidRPr="00667FFD">
              <w:rPr>
                <w:rFonts w:ascii="Times New Roman" w:hAnsi="Times New Roman" w:cs="Times New Roman"/>
                <w:sz w:val="24"/>
                <w:szCs w:val="24"/>
                <w:vertAlign w:val="superscript"/>
              </w:rPr>
              <w:t>c</w:t>
            </w:r>
          </w:p>
        </w:tc>
        <w:tc>
          <w:tcPr>
            <w:tcW w:w="1385" w:type="dxa"/>
            <w:tcBorders>
              <w:top w:val="single" w:sz="4" w:space="0" w:color="auto"/>
              <w:bottom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r>
      <w:tr w:rsidR="001C2011" w:rsidRPr="00667FFD" w:rsidTr="004F7B83">
        <w:trPr>
          <w:trHeight w:val="808"/>
        </w:trPr>
        <w:tc>
          <w:tcPr>
            <w:tcW w:w="2565"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Bare Hand + Clean Container</w:t>
            </w:r>
          </w:p>
        </w:tc>
        <w:tc>
          <w:tcPr>
            <w:tcW w:w="1935"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0.95±0.10</w:t>
            </w:r>
            <w:r w:rsidRPr="00667FFD">
              <w:rPr>
                <w:rFonts w:ascii="Times New Roman" w:hAnsi="Times New Roman" w:cs="Times New Roman"/>
                <w:sz w:val="24"/>
                <w:szCs w:val="24"/>
                <w:vertAlign w:val="superscript"/>
              </w:rPr>
              <w:t>a</w:t>
            </w:r>
          </w:p>
        </w:tc>
        <w:tc>
          <w:tcPr>
            <w:tcW w:w="1253"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c>
          <w:tcPr>
            <w:tcW w:w="1380"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c>
          <w:tcPr>
            <w:tcW w:w="1770"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0.42±0.12</w:t>
            </w:r>
            <w:r w:rsidRPr="00667FFD">
              <w:rPr>
                <w:rFonts w:ascii="Times New Roman" w:hAnsi="Times New Roman" w:cs="Times New Roman"/>
                <w:sz w:val="24"/>
                <w:szCs w:val="24"/>
                <w:vertAlign w:val="superscript"/>
              </w:rPr>
              <w:t>a</w:t>
            </w:r>
          </w:p>
        </w:tc>
        <w:tc>
          <w:tcPr>
            <w:tcW w:w="1918"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vertAlign w:val="superscript"/>
              </w:rPr>
            </w:pPr>
            <w:r w:rsidRPr="00667FFD">
              <w:rPr>
                <w:rFonts w:ascii="Times New Roman" w:hAnsi="Times New Roman" w:cs="Times New Roman"/>
                <w:sz w:val="24"/>
                <w:szCs w:val="24"/>
              </w:rPr>
              <w:t>1.75±0.11</w:t>
            </w:r>
            <w:r w:rsidRPr="00667FFD">
              <w:rPr>
                <w:rFonts w:ascii="Times New Roman" w:hAnsi="Times New Roman" w:cs="Times New Roman"/>
                <w:sz w:val="24"/>
                <w:szCs w:val="24"/>
                <w:vertAlign w:val="superscript"/>
              </w:rPr>
              <w:t>b</w:t>
            </w:r>
          </w:p>
        </w:tc>
        <w:tc>
          <w:tcPr>
            <w:tcW w:w="1770"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0.83±0.01</w:t>
            </w:r>
            <w:r w:rsidRPr="00667FFD">
              <w:rPr>
                <w:rFonts w:ascii="Times New Roman" w:hAnsi="Times New Roman" w:cs="Times New Roman"/>
                <w:sz w:val="24"/>
                <w:szCs w:val="24"/>
                <w:vertAlign w:val="superscript"/>
              </w:rPr>
              <w:t>a</w:t>
            </w:r>
          </w:p>
        </w:tc>
        <w:tc>
          <w:tcPr>
            <w:tcW w:w="1629"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0.46±0.11</w:t>
            </w:r>
            <w:r w:rsidRPr="00667FFD">
              <w:rPr>
                <w:rFonts w:ascii="Times New Roman" w:hAnsi="Times New Roman" w:cs="Times New Roman"/>
                <w:sz w:val="24"/>
                <w:szCs w:val="24"/>
                <w:vertAlign w:val="superscript"/>
              </w:rPr>
              <w:t>b</w:t>
            </w:r>
          </w:p>
        </w:tc>
        <w:tc>
          <w:tcPr>
            <w:tcW w:w="1385" w:type="dxa"/>
            <w:tcBorders>
              <w:top w:val="nil"/>
            </w:tcBorders>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r>
      <w:tr w:rsidR="001C2011" w:rsidRPr="00667FFD" w:rsidTr="004F7B83">
        <w:trPr>
          <w:trHeight w:val="919"/>
        </w:trPr>
        <w:tc>
          <w:tcPr>
            <w:tcW w:w="2565"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Fork + Clean Container</w:t>
            </w:r>
          </w:p>
        </w:tc>
        <w:tc>
          <w:tcPr>
            <w:tcW w:w="1935"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0.83±0.22</w:t>
            </w:r>
            <w:r w:rsidRPr="00667FFD">
              <w:rPr>
                <w:rFonts w:ascii="Times New Roman" w:hAnsi="Times New Roman" w:cs="Times New Roman"/>
                <w:sz w:val="24"/>
                <w:szCs w:val="24"/>
                <w:vertAlign w:val="superscript"/>
              </w:rPr>
              <w:t>4a</w:t>
            </w:r>
          </w:p>
        </w:tc>
        <w:tc>
          <w:tcPr>
            <w:tcW w:w="1253"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c>
          <w:tcPr>
            <w:tcW w:w="1380"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c>
          <w:tcPr>
            <w:tcW w:w="1770"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0.33±0.11</w:t>
            </w:r>
            <w:r w:rsidRPr="00667FFD">
              <w:rPr>
                <w:rFonts w:ascii="Times New Roman" w:hAnsi="Times New Roman" w:cs="Times New Roman"/>
                <w:sz w:val="24"/>
                <w:szCs w:val="24"/>
                <w:vertAlign w:val="superscript"/>
              </w:rPr>
              <w:t>a</w:t>
            </w:r>
          </w:p>
        </w:tc>
        <w:tc>
          <w:tcPr>
            <w:tcW w:w="1918" w:type="dxa"/>
            <w:noWrap/>
            <w:hideMark/>
          </w:tcPr>
          <w:p w:rsidR="001C2011" w:rsidRPr="00667FFD" w:rsidRDefault="001C2011" w:rsidP="00136F67">
            <w:pPr>
              <w:spacing w:before="240" w:line="276" w:lineRule="auto"/>
              <w:rPr>
                <w:rFonts w:ascii="Times New Roman" w:hAnsi="Times New Roman" w:cs="Times New Roman"/>
                <w:sz w:val="24"/>
                <w:szCs w:val="24"/>
                <w:vertAlign w:val="superscript"/>
              </w:rPr>
            </w:pPr>
            <w:r w:rsidRPr="00667FFD">
              <w:rPr>
                <w:rFonts w:ascii="Times New Roman" w:hAnsi="Times New Roman" w:cs="Times New Roman"/>
                <w:sz w:val="24"/>
                <w:szCs w:val="24"/>
              </w:rPr>
              <w:t>0.02±0.02</w:t>
            </w:r>
            <w:r w:rsidRPr="00667FFD">
              <w:rPr>
                <w:rFonts w:ascii="Times New Roman" w:hAnsi="Times New Roman" w:cs="Times New Roman"/>
                <w:sz w:val="24"/>
                <w:szCs w:val="24"/>
                <w:vertAlign w:val="superscript"/>
              </w:rPr>
              <w:t>a</w:t>
            </w:r>
          </w:p>
        </w:tc>
        <w:tc>
          <w:tcPr>
            <w:tcW w:w="1770"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0.25±0.18</w:t>
            </w:r>
            <w:r w:rsidRPr="00667FFD">
              <w:rPr>
                <w:rFonts w:ascii="Times New Roman" w:hAnsi="Times New Roman" w:cs="Times New Roman"/>
                <w:sz w:val="24"/>
                <w:szCs w:val="24"/>
                <w:vertAlign w:val="superscript"/>
              </w:rPr>
              <w:t>a</w:t>
            </w:r>
          </w:p>
        </w:tc>
        <w:tc>
          <w:tcPr>
            <w:tcW w:w="1629"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0.01±0.17</w:t>
            </w:r>
            <w:r w:rsidRPr="00667FFD">
              <w:rPr>
                <w:rFonts w:ascii="Times New Roman" w:hAnsi="Times New Roman" w:cs="Times New Roman"/>
                <w:sz w:val="24"/>
                <w:szCs w:val="24"/>
                <w:vertAlign w:val="superscript"/>
              </w:rPr>
              <w:t>a</w:t>
            </w:r>
          </w:p>
        </w:tc>
        <w:tc>
          <w:tcPr>
            <w:tcW w:w="1385" w:type="dxa"/>
            <w:noWrap/>
            <w:hideMark/>
          </w:tcPr>
          <w:p w:rsidR="001C2011" w:rsidRPr="00667FFD" w:rsidRDefault="001C2011" w:rsidP="00136F67">
            <w:pPr>
              <w:spacing w:before="240" w:line="276" w:lineRule="auto"/>
              <w:rPr>
                <w:rFonts w:ascii="Times New Roman" w:hAnsi="Times New Roman" w:cs="Times New Roman"/>
                <w:sz w:val="24"/>
                <w:szCs w:val="24"/>
              </w:rPr>
            </w:pPr>
            <w:r w:rsidRPr="00667FFD">
              <w:rPr>
                <w:rFonts w:ascii="Times New Roman" w:hAnsi="Times New Roman" w:cs="Times New Roman"/>
                <w:sz w:val="24"/>
                <w:szCs w:val="24"/>
              </w:rPr>
              <w:t>0.00±0.00</w:t>
            </w:r>
          </w:p>
        </w:tc>
      </w:tr>
    </w:tbl>
    <w:p w:rsidR="001C2011" w:rsidRPr="00667FFD" w:rsidRDefault="001C2011" w:rsidP="00136F67">
      <w:pPr>
        <w:spacing w:before="240" w:after="0" w:line="276" w:lineRule="auto"/>
        <w:rPr>
          <w:rFonts w:ascii="Times New Roman" w:hAnsi="Times New Roman" w:cs="Times New Roman"/>
          <w:sz w:val="18"/>
          <w:szCs w:val="18"/>
        </w:rPr>
      </w:pPr>
    </w:p>
    <w:p w:rsidR="001C2011" w:rsidRPr="00667FFD" w:rsidRDefault="001C2011" w:rsidP="00136F67">
      <w:pPr>
        <w:spacing w:before="240" w:after="0" w:line="276" w:lineRule="auto"/>
        <w:rPr>
          <w:rFonts w:ascii="Times New Roman" w:hAnsi="Times New Roman" w:cs="Times New Roman"/>
          <w:sz w:val="24"/>
          <w:szCs w:val="24"/>
        </w:rPr>
      </w:pPr>
      <w:r w:rsidRPr="00667FFD">
        <w:rPr>
          <w:rFonts w:ascii="Times New Roman" w:hAnsi="Times New Roman" w:cs="Times New Roman"/>
          <w:sz w:val="24"/>
          <w:szCs w:val="24"/>
        </w:rPr>
        <w:t>Values are mean</w:t>
      </w:r>
      <w:r w:rsidR="007E4555">
        <w:rPr>
          <w:rFonts w:ascii="Times New Roman" w:hAnsi="Times New Roman" w:cs="Times New Roman"/>
          <w:sz w:val="24"/>
          <w:szCs w:val="24"/>
        </w:rPr>
        <w:t>s</w:t>
      </w:r>
      <w:r w:rsidRPr="00667FFD">
        <w:rPr>
          <w:rFonts w:ascii="Times New Roman" w:hAnsi="Times New Roman" w:cs="Times New Roman"/>
          <w:sz w:val="24"/>
          <w:szCs w:val="24"/>
        </w:rPr>
        <w:t xml:space="preserve"> ± standard error of mean of triplicate determinations. Values with the same superscript in the same column are not significantly different at p&lt;0.05</w:t>
      </w:r>
    </w:p>
    <w:p w:rsidR="001C2011" w:rsidRPr="00667FFD" w:rsidRDefault="001C2011" w:rsidP="00136F67">
      <w:pPr>
        <w:spacing w:after="0" w:line="276" w:lineRule="auto"/>
        <w:jc w:val="both"/>
        <w:rPr>
          <w:rFonts w:ascii="Times New Roman" w:hAnsi="Times New Roman" w:cs="Times New Roman"/>
          <w:color w:val="000000"/>
          <w:sz w:val="24"/>
          <w:szCs w:val="24"/>
        </w:rPr>
      </w:pPr>
      <w:r w:rsidRPr="00667FFD">
        <w:rPr>
          <w:rFonts w:ascii="Times New Roman" w:hAnsi="Times New Roman" w:cs="Times New Roman"/>
          <w:color w:val="000000"/>
          <w:sz w:val="24"/>
          <w:szCs w:val="24"/>
        </w:rPr>
        <w:t>L:  Aseptically prepared bean cake</w:t>
      </w:r>
    </w:p>
    <w:p w:rsidR="001C2011" w:rsidRPr="00667FFD" w:rsidRDefault="001C2011" w:rsidP="00136F67">
      <w:pPr>
        <w:spacing w:after="0" w:line="276" w:lineRule="auto"/>
        <w:jc w:val="both"/>
        <w:rPr>
          <w:rFonts w:ascii="Times New Roman" w:hAnsi="Times New Roman" w:cs="Times New Roman"/>
          <w:color w:val="000000"/>
          <w:sz w:val="24"/>
          <w:szCs w:val="24"/>
        </w:rPr>
        <w:sectPr w:rsidR="001C2011" w:rsidRPr="00667FFD" w:rsidSect="00064495">
          <w:pgSz w:w="16838" w:h="11906" w:orient="landscape"/>
          <w:pgMar w:top="1440" w:right="1440" w:bottom="1440" w:left="1440" w:header="708" w:footer="708" w:gutter="0"/>
          <w:cols w:space="708"/>
          <w:docGrid w:linePitch="360"/>
        </w:sectPr>
      </w:pPr>
    </w:p>
    <w:p w:rsidR="00D20D38" w:rsidRPr="005D06C8" w:rsidRDefault="00D20D38" w:rsidP="00136F67">
      <w:pPr>
        <w:spacing w:after="0" w:line="276" w:lineRule="auto"/>
        <w:jc w:val="both"/>
        <w:rPr>
          <w:rFonts w:ascii="Times New Roman" w:hAnsi="Times New Roman" w:cs="Times New Roman"/>
          <w:b/>
          <w:color w:val="000000"/>
          <w:sz w:val="24"/>
          <w:szCs w:val="24"/>
        </w:rPr>
      </w:pPr>
      <w:r w:rsidRPr="005D06C8">
        <w:rPr>
          <w:rFonts w:ascii="Times New Roman" w:hAnsi="Times New Roman" w:cs="Times New Roman"/>
          <w:b/>
          <w:color w:val="000000"/>
          <w:sz w:val="24"/>
          <w:szCs w:val="24"/>
        </w:rPr>
        <w:lastRenderedPageBreak/>
        <w:t xml:space="preserve">Fungal Load of Bean Cakes Sold in </w:t>
      </w:r>
      <w:proofErr w:type="spellStart"/>
      <w:r w:rsidRPr="005D06C8">
        <w:rPr>
          <w:rFonts w:ascii="Times New Roman" w:hAnsi="Times New Roman" w:cs="Times New Roman"/>
          <w:b/>
          <w:color w:val="000000"/>
          <w:sz w:val="24"/>
          <w:szCs w:val="24"/>
        </w:rPr>
        <w:t>Minna</w:t>
      </w:r>
      <w:proofErr w:type="spellEnd"/>
      <w:r w:rsidRPr="005D06C8">
        <w:rPr>
          <w:rFonts w:ascii="Times New Roman" w:hAnsi="Times New Roman" w:cs="Times New Roman"/>
          <w:b/>
          <w:color w:val="000000"/>
          <w:sz w:val="24"/>
          <w:szCs w:val="24"/>
        </w:rPr>
        <w:t xml:space="preserve"> Metropolis</w:t>
      </w:r>
    </w:p>
    <w:p w:rsidR="00D20D38" w:rsidRPr="005D06C8" w:rsidRDefault="00D20D38" w:rsidP="00136F67">
      <w:pPr>
        <w:spacing w:after="0" w:line="276" w:lineRule="auto"/>
        <w:jc w:val="both"/>
        <w:rPr>
          <w:rFonts w:ascii="Times New Roman" w:hAnsi="Times New Roman"/>
          <w:sz w:val="24"/>
          <w:szCs w:val="24"/>
        </w:rPr>
      </w:pPr>
      <w:r w:rsidRPr="005D06C8">
        <w:rPr>
          <w:rFonts w:ascii="Times New Roman" w:hAnsi="Times New Roman" w:cs="Times New Roman"/>
          <w:color w:val="000000"/>
          <w:sz w:val="24"/>
          <w:szCs w:val="24"/>
        </w:rPr>
        <w:t xml:space="preserve">Table 3 shows the effect of the different collection methods </w:t>
      </w:r>
      <w:r w:rsidRPr="005D06C8">
        <w:rPr>
          <w:rFonts w:ascii="Times New Roman" w:hAnsi="Times New Roman" w:cs="Times New Roman"/>
          <w:sz w:val="24"/>
          <w:szCs w:val="24"/>
        </w:rPr>
        <w:t xml:space="preserve">(namely, bare hand + nylon, bare hand + clean container, fork + clean container) </w:t>
      </w:r>
      <w:r>
        <w:rPr>
          <w:rFonts w:ascii="Times New Roman" w:hAnsi="Times New Roman"/>
          <w:sz w:val="24"/>
          <w:szCs w:val="24"/>
        </w:rPr>
        <w:t>on the fungal</w:t>
      </w:r>
      <w:r w:rsidRPr="005D06C8">
        <w:rPr>
          <w:rFonts w:ascii="Times New Roman" w:hAnsi="Times New Roman"/>
          <w:sz w:val="24"/>
          <w:szCs w:val="24"/>
        </w:rPr>
        <w:t xml:space="preserve"> counts of bean cakes sold in </w:t>
      </w:r>
      <w:proofErr w:type="spellStart"/>
      <w:r w:rsidRPr="005D06C8">
        <w:rPr>
          <w:rFonts w:ascii="Times New Roman" w:hAnsi="Times New Roman"/>
          <w:sz w:val="24"/>
          <w:szCs w:val="24"/>
        </w:rPr>
        <w:t>Minna</w:t>
      </w:r>
      <w:proofErr w:type="spellEnd"/>
      <w:r w:rsidRPr="005D06C8">
        <w:rPr>
          <w:rFonts w:ascii="Times New Roman" w:hAnsi="Times New Roman"/>
          <w:sz w:val="24"/>
          <w:szCs w:val="24"/>
        </w:rPr>
        <w:t xml:space="preserve"> metropolis. There was no fungal growth on bean cakes sold in </w:t>
      </w:r>
      <w:proofErr w:type="spellStart"/>
      <w:r w:rsidRPr="005D06C8">
        <w:rPr>
          <w:rFonts w:ascii="Times New Roman" w:hAnsi="Times New Roman"/>
          <w:sz w:val="24"/>
          <w:szCs w:val="24"/>
        </w:rPr>
        <w:t>Tunga</w:t>
      </w:r>
      <w:proofErr w:type="spellEnd"/>
      <w:r w:rsidRPr="005D06C8">
        <w:rPr>
          <w:rFonts w:ascii="Times New Roman" w:hAnsi="Times New Roman"/>
          <w:sz w:val="24"/>
          <w:szCs w:val="24"/>
        </w:rPr>
        <w:t xml:space="preserve"> and </w:t>
      </w:r>
      <w:proofErr w:type="spellStart"/>
      <w:r w:rsidRPr="005D06C8">
        <w:rPr>
          <w:rFonts w:ascii="Times New Roman" w:hAnsi="Times New Roman"/>
          <w:sz w:val="24"/>
          <w:szCs w:val="24"/>
        </w:rPr>
        <w:t>Bos</w:t>
      </w:r>
      <w:r>
        <w:rPr>
          <w:rFonts w:ascii="Times New Roman" w:hAnsi="Times New Roman"/>
          <w:sz w:val="24"/>
          <w:szCs w:val="24"/>
        </w:rPr>
        <w:t>so</w:t>
      </w:r>
      <w:proofErr w:type="spellEnd"/>
      <w:r>
        <w:rPr>
          <w:rFonts w:ascii="Times New Roman" w:hAnsi="Times New Roman"/>
          <w:sz w:val="24"/>
          <w:szCs w:val="24"/>
        </w:rPr>
        <w:t>. This result is comparable with</w:t>
      </w:r>
      <w:r w:rsidRPr="005D06C8">
        <w:rPr>
          <w:rFonts w:ascii="Times New Roman" w:hAnsi="Times New Roman"/>
          <w:sz w:val="24"/>
          <w:szCs w:val="24"/>
        </w:rPr>
        <w:t xml:space="preserve"> the control. The fungal count</w:t>
      </w:r>
      <w:r>
        <w:rPr>
          <w:rFonts w:ascii="Times New Roman" w:hAnsi="Times New Roman"/>
          <w:sz w:val="24"/>
          <w:szCs w:val="24"/>
        </w:rPr>
        <w:t>s</w:t>
      </w:r>
      <w:r w:rsidRPr="005D06C8">
        <w:rPr>
          <w:rFonts w:ascii="Times New Roman" w:hAnsi="Times New Roman"/>
          <w:sz w:val="24"/>
          <w:szCs w:val="24"/>
        </w:rPr>
        <w:t xml:space="preserve"> of bean cakes sold at </w:t>
      </w:r>
      <w:proofErr w:type="spellStart"/>
      <w:r w:rsidRPr="005D06C8">
        <w:rPr>
          <w:rFonts w:ascii="Times New Roman" w:hAnsi="Times New Roman"/>
          <w:sz w:val="24"/>
          <w:szCs w:val="24"/>
        </w:rPr>
        <w:t>Dutsen</w:t>
      </w:r>
      <w:proofErr w:type="spellEnd"/>
      <w:r w:rsidR="005753DC">
        <w:rPr>
          <w:rFonts w:ascii="Times New Roman" w:hAnsi="Times New Roman"/>
          <w:sz w:val="24"/>
          <w:szCs w:val="24"/>
        </w:rPr>
        <w:t xml:space="preserve"> </w:t>
      </w:r>
      <w:proofErr w:type="spellStart"/>
      <w:proofErr w:type="gramStart"/>
      <w:r w:rsidRPr="005D06C8">
        <w:rPr>
          <w:rFonts w:ascii="Times New Roman" w:hAnsi="Times New Roman"/>
          <w:sz w:val="24"/>
          <w:szCs w:val="24"/>
        </w:rPr>
        <w:t>kura</w:t>
      </w:r>
      <w:proofErr w:type="spellEnd"/>
      <w:proofErr w:type="gramEnd"/>
      <w:r w:rsidRPr="005D06C8">
        <w:rPr>
          <w:rFonts w:ascii="Times New Roman" w:hAnsi="Times New Roman"/>
          <w:sz w:val="24"/>
          <w:szCs w:val="24"/>
        </w:rPr>
        <w:t xml:space="preserve"> were significantly (P≤0.05) different from each other. The bean cake</w:t>
      </w:r>
      <w:r>
        <w:rPr>
          <w:rFonts w:ascii="Times New Roman" w:hAnsi="Times New Roman"/>
          <w:sz w:val="24"/>
          <w:szCs w:val="24"/>
        </w:rPr>
        <w:t>s</w:t>
      </w:r>
      <w:r w:rsidRPr="005D06C8">
        <w:rPr>
          <w:rFonts w:ascii="Times New Roman" w:hAnsi="Times New Roman"/>
          <w:sz w:val="24"/>
          <w:szCs w:val="24"/>
        </w:rPr>
        <w:t xml:space="preserve"> collected with fork + clean container did not yield fungal growth while the bean cake sold with bare hand + nylon had the highest fungal count. At Mobil there was no fungal growth on the bean cakes  collected with bare hands + clean container and fork + clean container. There was significant fungal growth in the bean cakes collected with bare hand + nylon. At </w:t>
      </w:r>
      <w:proofErr w:type="spellStart"/>
      <w:r w:rsidRPr="005D06C8">
        <w:rPr>
          <w:rFonts w:ascii="Times New Roman" w:hAnsi="Times New Roman"/>
          <w:sz w:val="24"/>
          <w:szCs w:val="24"/>
        </w:rPr>
        <w:t>Kpakungu</w:t>
      </w:r>
      <w:proofErr w:type="spellEnd"/>
      <w:r w:rsidRPr="005D06C8">
        <w:rPr>
          <w:rFonts w:ascii="Times New Roman" w:hAnsi="Times New Roman"/>
          <w:sz w:val="24"/>
          <w:szCs w:val="24"/>
        </w:rPr>
        <w:t>, there was no fungal growth on the bean cakes c</w:t>
      </w:r>
      <w:r>
        <w:rPr>
          <w:rFonts w:ascii="Times New Roman" w:hAnsi="Times New Roman"/>
          <w:sz w:val="24"/>
          <w:szCs w:val="24"/>
        </w:rPr>
        <w:t xml:space="preserve">ollected with bare hands </w:t>
      </w:r>
      <w:r w:rsidRPr="005D06C8">
        <w:rPr>
          <w:rFonts w:ascii="Times New Roman" w:hAnsi="Times New Roman"/>
          <w:sz w:val="24"/>
          <w:szCs w:val="24"/>
        </w:rPr>
        <w:t>+ clean containers as well as fork + clean container. There wa</w:t>
      </w:r>
      <w:r>
        <w:rPr>
          <w:rFonts w:ascii="Times New Roman" w:hAnsi="Times New Roman"/>
          <w:sz w:val="24"/>
          <w:szCs w:val="24"/>
        </w:rPr>
        <w:t xml:space="preserve">s significant fungal growth on </w:t>
      </w:r>
      <w:r w:rsidRPr="005D06C8">
        <w:rPr>
          <w:rFonts w:ascii="Times New Roman" w:hAnsi="Times New Roman"/>
          <w:sz w:val="24"/>
          <w:szCs w:val="24"/>
        </w:rPr>
        <w:t>the bean cakes collec</w:t>
      </w:r>
      <w:r>
        <w:rPr>
          <w:rFonts w:ascii="Times New Roman" w:hAnsi="Times New Roman"/>
          <w:sz w:val="24"/>
          <w:szCs w:val="24"/>
        </w:rPr>
        <w:t>ted with bare hands + nylon. At</w:t>
      </w:r>
      <w:r w:rsidRPr="005D06C8">
        <w:rPr>
          <w:rFonts w:ascii="Times New Roman" w:hAnsi="Times New Roman"/>
          <w:sz w:val="24"/>
          <w:szCs w:val="24"/>
        </w:rPr>
        <w:t xml:space="preserve"> F-layout, the fungal count of the bean cake collected with bare hand + nylon was significantly (P≤0.05) different from the bean cakes collected with bare hands + clean container and fork + clean container. There was no fungal growth from the bean cakes sold with bare hands + clean container and fork + clean container.</w:t>
      </w:r>
    </w:p>
    <w:p w:rsidR="00D20D38" w:rsidRDefault="00D20D38" w:rsidP="00136F67">
      <w:pPr>
        <w:spacing w:after="0" w:line="276" w:lineRule="auto"/>
        <w:jc w:val="both"/>
        <w:rPr>
          <w:rFonts w:ascii="Times New Roman" w:hAnsi="Times New Roman"/>
          <w:sz w:val="24"/>
          <w:szCs w:val="24"/>
        </w:rPr>
        <w:sectPr w:rsidR="00D20D38" w:rsidSect="009E2CF9">
          <w:pgSz w:w="11906" w:h="16838"/>
          <w:pgMar w:top="1440" w:right="1440" w:bottom="1440" w:left="1440" w:header="708" w:footer="708" w:gutter="0"/>
          <w:cols w:space="708"/>
          <w:docGrid w:linePitch="360"/>
        </w:sectPr>
      </w:pPr>
      <w:r w:rsidRPr="005D06C8">
        <w:rPr>
          <w:rFonts w:ascii="Times New Roman" w:hAnsi="Times New Roman"/>
          <w:sz w:val="24"/>
          <w:szCs w:val="24"/>
        </w:rPr>
        <w:t xml:space="preserve">The fungal counts on bean cakes sold with bare hand + nylon at </w:t>
      </w:r>
      <w:proofErr w:type="spellStart"/>
      <w:r w:rsidRPr="005D06C8">
        <w:rPr>
          <w:rFonts w:ascii="Times New Roman" w:hAnsi="Times New Roman"/>
          <w:sz w:val="24"/>
          <w:szCs w:val="24"/>
        </w:rPr>
        <w:t>Dutsen</w:t>
      </w:r>
      <w:proofErr w:type="spellEnd"/>
      <w:r w:rsidR="005753DC">
        <w:rPr>
          <w:rFonts w:ascii="Times New Roman" w:hAnsi="Times New Roman"/>
          <w:sz w:val="24"/>
          <w:szCs w:val="24"/>
        </w:rPr>
        <w:t xml:space="preserve"> </w:t>
      </w:r>
      <w:proofErr w:type="spellStart"/>
      <w:proofErr w:type="gramStart"/>
      <w:r w:rsidRPr="005D06C8">
        <w:rPr>
          <w:rFonts w:ascii="Times New Roman" w:hAnsi="Times New Roman"/>
          <w:sz w:val="24"/>
          <w:szCs w:val="24"/>
        </w:rPr>
        <w:t>kura</w:t>
      </w:r>
      <w:proofErr w:type="spellEnd"/>
      <w:proofErr w:type="gramEnd"/>
      <w:r w:rsidRPr="005D06C8">
        <w:rPr>
          <w:rFonts w:ascii="Times New Roman" w:hAnsi="Times New Roman"/>
          <w:sz w:val="24"/>
          <w:szCs w:val="24"/>
        </w:rPr>
        <w:t xml:space="preserve">, Mobil, </w:t>
      </w:r>
      <w:proofErr w:type="spellStart"/>
      <w:r w:rsidRPr="005D06C8">
        <w:rPr>
          <w:rFonts w:ascii="Times New Roman" w:hAnsi="Times New Roman"/>
          <w:sz w:val="24"/>
          <w:szCs w:val="24"/>
        </w:rPr>
        <w:t>Kpakungu</w:t>
      </w:r>
      <w:proofErr w:type="spellEnd"/>
      <w:r w:rsidRPr="005D06C8">
        <w:rPr>
          <w:rFonts w:ascii="Times New Roman" w:hAnsi="Times New Roman"/>
          <w:sz w:val="24"/>
          <w:szCs w:val="24"/>
        </w:rPr>
        <w:t xml:space="preserve">, F-layout, and </w:t>
      </w:r>
      <w:proofErr w:type="spellStart"/>
      <w:r w:rsidRPr="005D06C8">
        <w:rPr>
          <w:rFonts w:ascii="Times New Roman" w:hAnsi="Times New Roman"/>
          <w:sz w:val="24"/>
          <w:szCs w:val="24"/>
        </w:rPr>
        <w:t>Maitumbi</w:t>
      </w:r>
      <w:proofErr w:type="spellEnd"/>
      <w:r w:rsidRPr="005D06C8">
        <w:rPr>
          <w:rFonts w:ascii="Times New Roman" w:hAnsi="Times New Roman"/>
          <w:sz w:val="24"/>
          <w:szCs w:val="24"/>
        </w:rPr>
        <w:t xml:space="preserve"> are not significantly different from each other but higher than the control. There was no fungal growth on the bean cakes collected from </w:t>
      </w:r>
      <w:proofErr w:type="spellStart"/>
      <w:r w:rsidRPr="005D06C8">
        <w:rPr>
          <w:rFonts w:ascii="Times New Roman" w:hAnsi="Times New Roman"/>
          <w:sz w:val="24"/>
          <w:szCs w:val="24"/>
        </w:rPr>
        <w:t>Tunga</w:t>
      </w:r>
      <w:proofErr w:type="spellEnd"/>
      <w:r w:rsidRPr="005D06C8">
        <w:rPr>
          <w:rFonts w:ascii="Times New Roman" w:hAnsi="Times New Roman"/>
          <w:sz w:val="24"/>
          <w:szCs w:val="24"/>
        </w:rPr>
        <w:t xml:space="preserve"> and </w:t>
      </w:r>
      <w:proofErr w:type="spellStart"/>
      <w:r w:rsidRPr="005D06C8">
        <w:rPr>
          <w:rFonts w:ascii="Times New Roman" w:hAnsi="Times New Roman"/>
          <w:sz w:val="24"/>
          <w:szCs w:val="24"/>
        </w:rPr>
        <w:t>Boss</w:t>
      </w:r>
      <w:r>
        <w:rPr>
          <w:rFonts w:ascii="Times New Roman" w:hAnsi="Times New Roman"/>
          <w:sz w:val="24"/>
          <w:szCs w:val="24"/>
        </w:rPr>
        <w:t>o</w:t>
      </w:r>
      <w:proofErr w:type="spellEnd"/>
      <w:r>
        <w:rPr>
          <w:rFonts w:ascii="Times New Roman" w:hAnsi="Times New Roman"/>
          <w:sz w:val="24"/>
          <w:szCs w:val="24"/>
        </w:rPr>
        <w:t xml:space="preserve"> which are the</w:t>
      </w:r>
      <w:r w:rsidRPr="005D06C8">
        <w:rPr>
          <w:rFonts w:ascii="Times New Roman" w:hAnsi="Times New Roman"/>
          <w:sz w:val="24"/>
          <w:szCs w:val="24"/>
        </w:rPr>
        <w:t xml:space="preserve"> same with that of the control. There was no fungal growth on the bean cake collected with bare hand + clean container at </w:t>
      </w:r>
      <w:proofErr w:type="spellStart"/>
      <w:r w:rsidRPr="005D06C8">
        <w:rPr>
          <w:rFonts w:ascii="Times New Roman" w:hAnsi="Times New Roman"/>
          <w:sz w:val="24"/>
          <w:szCs w:val="24"/>
        </w:rPr>
        <w:t>Tunga</w:t>
      </w:r>
      <w:proofErr w:type="spellEnd"/>
      <w:r w:rsidRPr="005D06C8">
        <w:rPr>
          <w:rFonts w:ascii="Times New Roman" w:hAnsi="Times New Roman"/>
          <w:sz w:val="24"/>
          <w:szCs w:val="24"/>
        </w:rPr>
        <w:t xml:space="preserve">, </w:t>
      </w:r>
      <w:proofErr w:type="spellStart"/>
      <w:r w:rsidRPr="005D06C8">
        <w:rPr>
          <w:rFonts w:ascii="Times New Roman" w:hAnsi="Times New Roman"/>
          <w:sz w:val="24"/>
          <w:szCs w:val="24"/>
        </w:rPr>
        <w:t>Bosso</w:t>
      </w:r>
      <w:proofErr w:type="spellEnd"/>
      <w:r w:rsidRPr="005D06C8">
        <w:rPr>
          <w:rFonts w:ascii="Times New Roman" w:hAnsi="Times New Roman"/>
          <w:sz w:val="24"/>
          <w:szCs w:val="24"/>
        </w:rPr>
        <w:t xml:space="preserve">, Mobil, </w:t>
      </w:r>
      <w:proofErr w:type="spellStart"/>
      <w:r w:rsidRPr="005D06C8">
        <w:rPr>
          <w:rFonts w:ascii="Times New Roman" w:hAnsi="Times New Roman"/>
          <w:sz w:val="24"/>
          <w:szCs w:val="24"/>
        </w:rPr>
        <w:t>Kpakungu</w:t>
      </w:r>
      <w:proofErr w:type="spellEnd"/>
      <w:r w:rsidRPr="005D06C8">
        <w:rPr>
          <w:rFonts w:ascii="Times New Roman" w:hAnsi="Times New Roman"/>
          <w:sz w:val="24"/>
          <w:szCs w:val="24"/>
        </w:rPr>
        <w:t xml:space="preserve">, F-layout and </w:t>
      </w:r>
      <w:proofErr w:type="spellStart"/>
      <w:r w:rsidRPr="005D06C8">
        <w:rPr>
          <w:rFonts w:ascii="Times New Roman" w:hAnsi="Times New Roman"/>
          <w:sz w:val="24"/>
          <w:szCs w:val="24"/>
        </w:rPr>
        <w:t>Maitumbi</w:t>
      </w:r>
      <w:proofErr w:type="spellEnd"/>
      <w:r w:rsidRPr="005D06C8">
        <w:rPr>
          <w:rFonts w:ascii="Times New Roman" w:hAnsi="Times New Roman"/>
          <w:sz w:val="24"/>
          <w:szCs w:val="24"/>
        </w:rPr>
        <w:t xml:space="preserve"> which is the same with that of the control. The fungal counts of the bean cakes collected with bare hand + clean container at </w:t>
      </w:r>
      <w:proofErr w:type="spellStart"/>
      <w:r w:rsidRPr="005D06C8">
        <w:rPr>
          <w:rFonts w:ascii="Times New Roman" w:hAnsi="Times New Roman"/>
          <w:sz w:val="24"/>
          <w:szCs w:val="24"/>
        </w:rPr>
        <w:t>Dutsen</w:t>
      </w:r>
      <w:proofErr w:type="spellEnd"/>
      <w:r w:rsidR="005753DC">
        <w:rPr>
          <w:rFonts w:ascii="Times New Roman" w:hAnsi="Times New Roman"/>
          <w:sz w:val="24"/>
          <w:szCs w:val="24"/>
        </w:rPr>
        <w:t xml:space="preserve"> </w:t>
      </w:r>
      <w:proofErr w:type="spellStart"/>
      <w:r w:rsidRPr="005D06C8">
        <w:rPr>
          <w:rFonts w:ascii="Times New Roman" w:hAnsi="Times New Roman"/>
          <w:sz w:val="24"/>
          <w:szCs w:val="24"/>
        </w:rPr>
        <w:t>kura</w:t>
      </w:r>
      <w:proofErr w:type="spellEnd"/>
      <w:r w:rsidRPr="005D06C8">
        <w:rPr>
          <w:rFonts w:ascii="Times New Roman" w:hAnsi="Times New Roman"/>
          <w:sz w:val="24"/>
          <w:szCs w:val="24"/>
        </w:rPr>
        <w:t xml:space="preserve"> was significantly (P≤0.05) higher than the other areas. There was no fungal growth in the bean cakes collected </w:t>
      </w:r>
      <w:r>
        <w:rPr>
          <w:rFonts w:ascii="Times New Roman" w:hAnsi="Times New Roman"/>
          <w:sz w:val="24"/>
          <w:szCs w:val="24"/>
        </w:rPr>
        <w:t xml:space="preserve">with fork + clean container </w:t>
      </w:r>
      <w:r w:rsidRPr="005D06C8">
        <w:rPr>
          <w:rFonts w:ascii="Times New Roman" w:hAnsi="Times New Roman"/>
          <w:sz w:val="24"/>
          <w:szCs w:val="24"/>
        </w:rPr>
        <w:t xml:space="preserve">from all the areas which is similar to that of the control. </w:t>
      </w:r>
    </w:p>
    <w:p w:rsidR="008A320E" w:rsidRPr="00667FFD" w:rsidRDefault="008A320E" w:rsidP="00136F67">
      <w:pPr>
        <w:spacing w:after="0"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Table </w:t>
      </w:r>
      <w:r w:rsidRPr="00667FFD">
        <w:rPr>
          <w:rFonts w:ascii="Times New Roman" w:hAnsi="Times New Roman" w:cs="Times New Roman"/>
          <w:b/>
          <w:color w:val="000000"/>
          <w:sz w:val="24"/>
          <w:szCs w:val="24"/>
        </w:rPr>
        <w:t>3:</w:t>
      </w:r>
      <w:r w:rsidRPr="00667FFD">
        <w:rPr>
          <w:rFonts w:ascii="Times New Roman" w:hAnsi="Times New Roman" w:cs="Times New Roman"/>
          <w:b/>
          <w:color w:val="000000"/>
          <w:sz w:val="24"/>
          <w:szCs w:val="24"/>
        </w:rPr>
        <w:tab/>
        <w:t xml:space="preserve">Fungal Load of Bean Cakes Sold in </w:t>
      </w:r>
      <w:proofErr w:type="spellStart"/>
      <w:r w:rsidRPr="00667FFD">
        <w:rPr>
          <w:rFonts w:ascii="Times New Roman" w:hAnsi="Times New Roman" w:cs="Times New Roman"/>
          <w:b/>
          <w:color w:val="000000"/>
          <w:sz w:val="24"/>
          <w:szCs w:val="24"/>
        </w:rPr>
        <w:t>Minna</w:t>
      </w:r>
      <w:proofErr w:type="spellEnd"/>
      <w:r w:rsidRPr="00667FFD">
        <w:rPr>
          <w:rFonts w:ascii="Times New Roman" w:hAnsi="Times New Roman" w:cs="Times New Roman"/>
          <w:b/>
          <w:color w:val="000000"/>
          <w:sz w:val="24"/>
          <w:szCs w:val="24"/>
        </w:rPr>
        <w:t xml:space="preserve"> Metropolis, Nigeria</w:t>
      </w:r>
    </w:p>
    <w:tbl>
      <w:tblPr>
        <w:tblStyle w:val="TableGrid"/>
        <w:tblW w:w="16301" w:type="dxa"/>
        <w:tblInd w:w="-8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8"/>
        <w:gridCol w:w="1260"/>
        <w:gridCol w:w="1205"/>
        <w:gridCol w:w="1900"/>
        <w:gridCol w:w="2046"/>
        <w:gridCol w:w="1901"/>
        <w:gridCol w:w="1900"/>
        <w:gridCol w:w="2046"/>
        <w:gridCol w:w="1535"/>
      </w:tblGrid>
      <w:tr w:rsidR="008A320E" w:rsidRPr="00667FFD" w:rsidTr="004F7B83">
        <w:trPr>
          <w:trHeight w:val="737"/>
        </w:trPr>
        <w:tc>
          <w:tcPr>
            <w:tcW w:w="2508" w:type="dxa"/>
            <w:vMerge w:val="restart"/>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Mode of Collection</w:t>
            </w:r>
          </w:p>
        </w:tc>
        <w:tc>
          <w:tcPr>
            <w:tcW w:w="13793" w:type="dxa"/>
            <w:gridSpan w:val="8"/>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Fungal Count (</w:t>
            </w:r>
            <w:proofErr w:type="spellStart"/>
            <w:r w:rsidRPr="00667FFD">
              <w:rPr>
                <w:rFonts w:ascii="Times New Roman" w:hAnsi="Times New Roman" w:cs="Times New Roman"/>
                <w:b/>
                <w:sz w:val="24"/>
                <w:szCs w:val="24"/>
              </w:rPr>
              <w:t>cfu</w:t>
            </w:r>
            <w:proofErr w:type="spellEnd"/>
            <w:r w:rsidRPr="00667FFD">
              <w:rPr>
                <w:rFonts w:ascii="Times New Roman" w:hAnsi="Times New Roman" w:cs="Times New Roman"/>
                <w:b/>
                <w:sz w:val="24"/>
                <w:szCs w:val="24"/>
              </w:rPr>
              <w:t>/g) x10</w:t>
            </w:r>
            <w:r w:rsidRPr="00667FFD">
              <w:rPr>
                <w:rFonts w:ascii="Times New Roman" w:hAnsi="Times New Roman" w:cs="Times New Roman"/>
                <w:b/>
                <w:sz w:val="24"/>
                <w:szCs w:val="24"/>
                <w:vertAlign w:val="superscript"/>
              </w:rPr>
              <w:t>3</w:t>
            </w:r>
            <w:r w:rsidRPr="00667FFD">
              <w:rPr>
                <w:rFonts w:ascii="Times New Roman" w:hAnsi="Times New Roman" w:cs="Times New Roman"/>
                <w:b/>
                <w:sz w:val="24"/>
                <w:szCs w:val="24"/>
              </w:rPr>
              <w:t xml:space="preserve"> of bean cakes from various sale points</w:t>
            </w:r>
          </w:p>
        </w:tc>
      </w:tr>
      <w:tr w:rsidR="008A320E" w:rsidRPr="00667FFD" w:rsidTr="004F7B83">
        <w:trPr>
          <w:trHeight w:val="725"/>
        </w:trPr>
        <w:tc>
          <w:tcPr>
            <w:tcW w:w="2508" w:type="dxa"/>
            <w:vMerge/>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p>
        </w:tc>
        <w:tc>
          <w:tcPr>
            <w:tcW w:w="1260"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Tunga</w:t>
            </w:r>
            <w:proofErr w:type="spellEnd"/>
          </w:p>
        </w:tc>
        <w:tc>
          <w:tcPr>
            <w:tcW w:w="1205"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Bosso</w:t>
            </w:r>
            <w:proofErr w:type="spellEnd"/>
          </w:p>
        </w:tc>
        <w:tc>
          <w:tcPr>
            <w:tcW w:w="1900"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Dutsen</w:t>
            </w:r>
            <w:proofErr w:type="spellEnd"/>
            <w:r w:rsidRPr="00667FFD">
              <w:rPr>
                <w:rFonts w:ascii="Times New Roman" w:hAnsi="Times New Roman" w:cs="Times New Roman"/>
                <w:b/>
                <w:sz w:val="24"/>
                <w:szCs w:val="24"/>
              </w:rPr>
              <w:t xml:space="preserve"> Kura</w:t>
            </w:r>
          </w:p>
        </w:tc>
        <w:tc>
          <w:tcPr>
            <w:tcW w:w="2046"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Mobil</w:t>
            </w:r>
          </w:p>
        </w:tc>
        <w:tc>
          <w:tcPr>
            <w:tcW w:w="1901"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Kpakungu</w:t>
            </w:r>
            <w:proofErr w:type="spellEnd"/>
          </w:p>
        </w:tc>
        <w:tc>
          <w:tcPr>
            <w:tcW w:w="1900"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F-Layout</w:t>
            </w:r>
          </w:p>
        </w:tc>
        <w:tc>
          <w:tcPr>
            <w:tcW w:w="2046"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proofErr w:type="spellStart"/>
            <w:r w:rsidRPr="00667FFD">
              <w:rPr>
                <w:rFonts w:ascii="Times New Roman" w:hAnsi="Times New Roman" w:cs="Times New Roman"/>
                <w:b/>
                <w:sz w:val="24"/>
                <w:szCs w:val="24"/>
              </w:rPr>
              <w:t>Maitumbi</w:t>
            </w:r>
            <w:proofErr w:type="spellEnd"/>
          </w:p>
        </w:tc>
        <w:tc>
          <w:tcPr>
            <w:tcW w:w="1535" w:type="dxa"/>
            <w:tcBorders>
              <w:top w:val="single" w:sz="4" w:space="0" w:color="auto"/>
              <w:bottom w:val="single" w:sz="4" w:space="0" w:color="auto"/>
            </w:tcBorders>
            <w:noWrap/>
            <w:vAlign w:val="center"/>
            <w:hideMark/>
          </w:tcPr>
          <w:p w:rsidR="008A320E" w:rsidRPr="00667FFD" w:rsidRDefault="008A320E" w:rsidP="00136F67">
            <w:pPr>
              <w:spacing w:line="276" w:lineRule="auto"/>
              <w:jc w:val="center"/>
              <w:rPr>
                <w:rFonts w:ascii="Times New Roman" w:hAnsi="Times New Roman" w:cs="Times New Roman"/>
                <w:b/>
                <w:sz w:val="24"/>
                <w:szCs w:val="24"/>
              </w:rPr>
            </w:pPr>
            <w:r w:rsidRPr="00667FFD">
              <w:rPr>
                <w:rFonts w:ascii="Times New Roman" w:hAnsi="Times New Roman" w:cs="Times New Roman"/>
                <w:b/>
                <w:sz w:val="24"/>
                <w:szCs w:val="24"/>
              </w:rPr>
              <w:t>Control(L)</w:t>
            </w:r>
          </w:p>
        </w:tc>
      </w:tr>
      <w:tr w:rsidR="008A320E" w:rsidRPr="00667FFD" w:rsidTr="004F7B83">
        <w:trPr>
          <w:trHeight w:val="725"/>
        </w:trPr>
        <w:tc>
          <w:tcPr>
            <w:tcW w:w="2508" w:type="dxa"/>
            <w:tcBorders>
              <w:top w:val="single" w:sz="4" w:space="0" w:color="auto"/>
              <w:bottom w:val="nil"/>
            </w:tcBorders>
            <w:noWrap/>
            <w:vAlign w:val="center"/>
            <w:hideMark/>
          </w:tcPr>
          <w:p w:rsidR="008A320E" w:rsidRPr="00667FFD" w:rsidRDefault="008A320E" w:rsidP="00136F67">
            <w:pPr>
              <w:spacing w:line="276" w:lineRule="auto"/>
              <w:rPr>
                <w:rFonts w:ascii="Times New Roman" w:hAnsi="Times New Roman" w:cs="Times New Roman"/>
                <w:sz w:val="24"/>
                <w:szCs w:val="24"/>
              </w:rPr>
            </w:pPr>
            <w:r w:rsidRPr="00667FFD">
              <w:rPr>
                <w:rFonts w:ascii="Times New Roman" w:hAnsi="Times New Roman" w:cs="Times New Roman"/>
                <w:sz w:val="24"/>
                <w:szCs w:val="24"/>
              </w:rPr>
              <w:t>Bare Hand + Nylon</w:t>
            </w:r>
          </w:p>
        </w:tc>
        <w:tc>
          <w:tcPr>
            <w:tcW w:w="1260"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c>
          <w:tcPr>
            <w:tcW w:w="1205"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c>
          <w:tcPr>
            <w:tcW w:w="1900"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2.00±0.11</w:t>
            </w:r>
            <w:r w:rsidRPr="00667FFD">
              <w:rPr>
                <w:rFonts w:ascii="Times New Roman" w:hAnsi="Times New Roman" w:cs="Times New Roman"/>
                <w:sz w:val="24"/>
                <w:szCs w:val="24"/>
                <w:vertAlign w:val="superscript"/>
              </w:rPr>
              <w:t>b</w:t>
            </w:r>
          </w:p>
        </w:tc>
        <w:tc>
          <w:tcPr>
            <w:tcW w:w="2046"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8.33±0.17</w:t>
            </w:r>
            <w:r w:rsidRPr="00667FFD">
              <w:rPr>
                <w:rFonts w:ascii="Times New Roman" w:hAnsi="Times New Roman" w:cs="Times New Roman"/>
                <w:sz w:val="24"/>
                <w:szCs w:val="24"/>
                <w:vertAlign w:val="superscript"/>
              </w:rPr>
              <w:t>b</w:t>
            </w:r>
          </w:p>
        </w:tc>
        <w:tc>
          <w:tcPr>
            <w:tcW w:w="1901"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2.00±0.11</w:t>
            </w:r>
            <w:r w:rsidRPr="00667FFD">
              <w:rPr>
                <w:rFonts w:ascii="Times New Roman" w:hAnsi="Times New Roman" w:cs="Times New Roman"/>
                <w:sz w:val="24"/>
                <w:szCs w:val="24"/>
                <w:vertAlign w:val="superscript"/>
              </w:rPr>
              <w:t>b</w:t>
            </w:r>
          </w:p>
        </w:tc>
        <w:tc>
          <w:tcPr>
            <w:tcW w:w="1900"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2.33±0.19</w:t>
            </w:r>
            <w:r w:rsidRPr="00667FFD">
              <w:rPr>
                <w:rFonts w:ascii="Times New Roman" w:hAnsi="Times New Roman" w:cs="Times New Roman"/>
                <w:sz w:val="24"/>
                <w:szCs w:val="24"/>
                <w:vertAlign w:val="superscript"/>
              </w:rPr>
              <w:t>b</w:t>
            </w:r>
          </w:p>
        </w:tc>
        <w:tc>
          <w:tcPr>
            <w:tcW w:w="2046"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2.66±0.18</w:t>
            </w:r>
            <w:r w:rsidRPr="00667FFD">
              <w:rPr>
                <w:rFonts w:ascii="Times New Roman" w:hAnsi="Times New Roman" w:cs="Times New Roman"/>
                <w:sz w:val="24"/>
                <w:szCs w:val="24"/>
                <w:vertAlign w:val="superscript"/>
              </w:rPr>
              <w:t>b</w:t>
            </w:r>
          </w:p>
        </w:tc>
        <w:tc>
          <w:tcPr>
            <w:tcW w:w="1535" w:type="dxa"/>
            <w:tcBorders>
              <w:top w:val="single" w:sz="4" w:space="0" w:color="auto"/>
              <w:bottom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r>
      <w:tr w:rsidR="008A320E" w:rsidRPr="00667FFD" w:rsidTr="004F7B83">
        <w:trPr>
          <w:trHeight w:val="725"/>
        </w:trPr>
        <w:tc>
          <w:tcPr>
            <w:tcW w:w="2508" w:type="dxa"/>
            <w:tcBorders>
              <w:top w:val="nil"/>
            </w:tcBorders>
            <w:noWrap/>
            <w:vAlign w:val="center"/>
            <w:hideMark/>
          </w:tcPr>
          <w:p w:rsidR="008A320E" w:rsidRPr="00667FFD" w:rsidRDefault="008A320E" w:rsidP="00136F67">
            <w:pPr>
              <w:spacing w:line="276" w:lineRule="auto"/>
              <w:rPr>
                <w:rFonts w:ascii="Times New Roman" w:hAnsi="Times New Roman" w:cs="Times New Roman"/>
                <w:sz w:val="24"/>
                <w:szCs w:val="24"/>
              </w:rPr>
            </w:pPr>
            <w:r w:rsidRPr="00667FFD">
              <w:rPr>
                <w:rFonts w:ascii="Times New Roman" w:hAnsi="Times New Roman" w:cs="Times New Roman"/>
                <w:sz w:val="24"/>
                <w:szCs w:val="24"/>
              </w:rPr>
              <w:t>Bare Hand + Clean Container</w:t>
            </w:r>
          </w:p>
        </w:tc>
        <w:tc>
          <w:tcPr>
            <w:tcW w:w="1260" w:type="dxa"/>
            <w:tcBorders>
              <w:top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c>
          <w:tcPr>
            <w:tcW w:w="1205" w:type="dxa"/>
            <w:tcBorders>
              <w:top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c>
          <w:tcPr>
            <w:tcW w:w="1900" w:type="dxa"/>
            <w:tcBorders>
              <w:top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0.83±0.11</w:t>
            </w:r>
            <w:r w:rsidRPr="00667FFD">
              <w:rPr>
                <w:rFonts w:ascii="Times New Roman" w:hAnsi="Times New Roman" w:cs="Times New Roman"/>
                <w:sz w:val="24"/>
                <w:szCs w:val="24"/>
                <w:vertAlign w:val="superscript"/>
              </w:rPr>
              <w:t>c</w:t>
            </w:r>
          </w:p>
        </w:tc>
        <w:tc>
          <w:tcPr>
            <w:tcW w:w="2046" w:type="dxa"/>
            <w:tcBorders>
              <w:top w:val="nil"/>
            </w:tcBorders>
            <w:noWrap/>
            <w:vAlign w:val="center"/>
            <w:hideMark/>
          </w:tcPr>
          <w:p w:rsidR="008A320E" w:rsidRPr="00667FFD" w:rsidRDefault="008A320E" w:rsidP="00136F67">
            <w:pPr>
              <w:tabs>
                <w:tab w:val="center" w:pos="1016"/>
              </w:tabs>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1901" w:type="dxa"/>
            <w:tcBorders>
              <w:top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1900" w:type="dxa"/>
            <w:tcBorders>
              <w:top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2046" w:type="dxa"/>
            <w:tcBorders>
              <w:top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1535" w:type="dxa"/>
            <w:tcBorders>
              <w:top w:val="nil"/>
            </w:tcBorders>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r>
      <w:tr w:rsidR="008A320E" w:rsidRPr="00667FFD" w:rsidTr="004F7B83">
        <w:trPr>
          <w:trHeight w:val="725"/>
        </w:trPr>
        <w:tc>
          <w:tcPr>
            <w:tcW w:w="2508" w:type="dxa"/>
            <w:noWrap/>
            <w:vAlign w:val="center"/>
            <w:hideMark/>
          </w:tcPr>
          <w:p w:rsidR="008A320E" w:rsidRPr="00667FFD" w:rsidRDefault="008A320E" w:rsidP="00136F67">
            <w:pPr>
              <w:spacing w:line="276" w:lineRule="auto"/>
              <w:rPr>
                <w:rFonts w:ascii="Times New Roman" w:hAnsi="Times New Roman" w:cs="Times New Roman"/>
                <w:sz w:val="24"/>
                <w:szCs w:val="24"/>
              </w:rPr>
            </w:pPr>
            <w:r w:rsidRPr="00667FFD">
              <w:rPr>
                <w:rFonts w:ascii="Times New Roman" w:hAnsi="Times New Roman" w:cs="Times New Roman"/>
                <w:sz w:val="24"/>
                <w:szCs w:val="24"/>
              </w:rPr>
              <w:t>Fork +Clean Container</w:t>
            </w:r>
          </w:p>
        </w:tc>
        <w:tc>
          <w:tcPr>
            <w:tcW w:w="1260" w:type="dxa"/>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c>
          <w:tcPr>
            <w:tcW w:w="1205" w:type="dxa"/>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p>
        </w:tc>
        <w:tc>
          <w:tcPr>
            <w:tcW w:w="1900" w:type="dxa"/>
            <w:noWrap/>
            <w:vAlign w:val="center"/>
            <w:hideMark/>
          </w:tcPr>
          <w:p w:rsidR="008A320E" w:rsidRPr="00667FFD" w:rsidRDefault="008A320E"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2046" w:type="dxa"/>
            <w:noWrap/>
            <w:vAlign w:val="center"/>
            <w:hideMark/>
          </w:tcPr>
          <w:p w:rsidR="008A320E" w:rsidRPr="00667FFD" w:rsidRDefault="008A320E"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1901" w:type="dxa"/>
            <w:noWrap/>
            <w:vAlign w:val="center"/>
            <w:hideMark/>
          </w:tcPr>
          <w:p w:rsidR="008A320E" w:rsidRPr="00667FFD" w:rsidRDefault="008A320E"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1900" w:type="dxa"/>
            <w:noWrap/>
            <w:vAlign w:val="center"/>
            <w:hideMark/>
          </w:tcPr>
          <w:p w:rsidR="008A320E" w:rsidRPr="00667FFD" w:rsidRDefault="008A320E" w:rsidP="00136F67">
            <w:pPr>
              <w:spacing w:line="276" w:lineRule="auto"/>
              <w:jc w:val="center"/>
              <w:rPr>
                <w:rFonts w:ascii="Times New Roman" w:hAnsi="Times New Roman" w:cs="Times New Roman"/>
                <w:sz w:val="24"/>
                <w:szCs w:val="24"/>
                <w:vertAlign w:val="superscript"/>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2046" w:type="dxa"/>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c>
          <w:tcPr>
            <w:tcW w:w="1535" w:type="dxa"/>
            <w:noWrap/>
            <w:vAlign w:val="center"/>
            <w:hideMark/>
          </w:tcPr>
          <w:p w:rsidR="008A320E" w:rsidRPr="00667FFD" w:rsidRDefault="008A320E" w:rsidP="00136F67">
            <w:pPr>
              <w:spacing w:line="276" w:lineRule="auto"/>
              <w:jc w:val="center"/>
              <w:rPr>
                <w:rFonts w:ascii="Times New Roman" w:hAnsi="Times New Roman" w:cs="Times New Roman"/>
                <w:sz w:val="24"/>
                <w:szCs w:val="24"/>
              </w:rPr>
            </w:pPr>
            <w:r w:rsidRPr="00667FFD">
              <w:rPr>
                <w:rFonts w:ascii="Times New Roman" w:hAnsi="Times New Roman" w:cs="Times New Roman"/>
                <w:sz w:val="24"/>
                <w:szCs w:val="24"/>
              </w:rPr>
              <w:t>0.00±0.00</w:t>
            </w:r>
            <w:r w:rsidRPr="00667FFD">
              <w:rPr>
                <w:rFonts w:ascii="Times New Roman" w:hAnsi="Times New Roman" w:cs="Times New Roman"/>
                <w:sz w:val="24"/>
                <w:szCs w:val="24"/>
                <w:vertAlign w:val="superscript"/>
              </w:rPr>
              <w:t>a</w:t>
            </w:r>
          </w:p>
        </w:tc>
      </w:tr>
    </w:tbl>
    <w:p w:rsidR="008A320E" w:rsidRPr="00667FFD" w:rsidRDefault="008A320E" w:rsidP="00136F67">
      <w:pPr>
        <w:spacing w:after="0" w:line="276" w:lineRule="auto"/>
        <w:rPr>
          <w:rFonts w:ascii="Times New Roman" w:hAnsi="Times New Roman" w:cs="Times New Roman"/>
          <w:sz w:val="24"/>
          <w:szCs w:val="24"/>
        </w:rPr>
      </w:pPr>
    </w:p>
    <w:p w:rsidR="008A320E" w:rsidRPr="00667FFD" w:rsidRDefault="008A320E" w:rsidP="00136F67">
      <w:pPr>
        <w:spacing w:before="240" w:after="0" w:line="276" w:lineRule="auto"/>
        <w:rPr>
          <w:rFonts w:ascii="Times New Roman" w:hAnsi="Times New Roman" w:cs="Times New Roman"/>
          <w:sz w:val="24"/>
          <w:szCs w:val="24"/>
        </w:rPr>
      </w:pPr>
      <w:r w:rsidRPr="00667FFD">
        <w:rPr>
          <w:rFonts w:ascii="Times New Roman" w:hAnsi="Times New Roman" w:cs="Times New Roman"/>
          <w:sz w:val="24"/>
          <w:szCs w:val="24"/>
        </w:rPr>
        <w:t>Values are mean</w:t>
      </w:r>
      <w:r w:rsidR="007E4555">
        <w:rPr>
          <w:rFonts w:ascii="Times New Roman" w:hAnsi="Times New Roman" w:cs="Times New Roman"/>
          <w:sz w:val="24"/>
          <w:szCs w:val="24"/>
        </w:rPr>
        <w:t>s</w:t>
      </w:r>
      <w:r w:rsidRPr="00667FFD">
        <w:rPr>
          <w:rFonts w:ascii="Times New Roman" w:hAnsi="Times New Roman" w:cs="Times New Roman"/>
          <w:sz w:val="24"/>
          <w:szCs w:val="24"/>
        </w:rPr>
        <w:t xml:space="preserve"> ± standard error of mean of triplicate determinations. Values with the same superscript in the same column are not significantly different at p&lt;0.05</w:t>
      </w:r>
    </w:p>
    <w:p w:rsidR="00D20D38" w:rsidRPr="005D06C8" w:rsidRDefault="008A320E" w:rsidP="00136F67">
      <w:pPr>
        <w:spacing w:after="0" w:line="276" w:lineRule="auto"/>
        <w:jc w:val="both"/>
        <w:rPr>
          <w:rFonts w:ascii="Times New Roman" w:hAnsi="Times New Roman"/>
          <w:sz w:val="24"/>
          <w:szCs w:val="24"/>
        </w:rPr>
      </w:pPr>
      <w:r w:rsidRPr="00667FFD">
        <w:rPr>
          <w:rFonts w:ascii="Times New Roman" w:hAnsi="Times New Roman" w:cs="Times New Roman"/>
          <w:color w:val="000000"/>
          <w:sz w:val="24"/>
          <w:szCs w:val="24"/>
        </w:rPr>
        <w:t>L:</w:t>
      </w:r>
      <w:r>
        <w:rPr>
          <w:rFonts w:ascii="Times New Roman" w:hAnsi="Times New Roman" w:cs="Times New Roman"/>
          <w:color w:val="000000"/>
          <w:sz w:val="24"/>
          <w:szCs w:val="24"/>
        </w:rPr>
        <w:t xml:space="preserve">  Aseptically prepared bean cake</w:t>
      </w:r>
    </w:p>
    <w:p w:rsidR="00D20D38" w:rsidRDefault="00D20D38" w:rsidP="00136F67">
      <w:pPr>
        <w:spacing w:after="0" w:line="276" w:lineRule="auto"/>
        <w:jc w:val="both"/>
        <w:rPr>
          <w:rFonts w:ascii="Times New Roman" w:hAnsi="Times New Roman" w:cs="Times New Roman"/>
          <w:color w:val="000000"/>
          <w:sz w:val="24"/>
          <w:szCs w:val="24"/>
        </w:rPr>
        <w:sectPr w:rsidR="00D20D38" w:rsidSect="005D06C8">
          <w:pgSz w:w="16838" w:h="11906" w:orient="landscape"/>
          <w:pgMar w:top="1440" w:right="1440" w:bottom="1440" w:left="1440" w:header="708" w:footer="708" w:gutter="0"/>
          <w:cols w:space="708"/>
          <w:docGrid w:linePitch="360"/>
        </w:sectPr>
      </w:pPr>
    </w:p>
    <w:p w:rsidR="00D20D38" w:rsidRDefault="00D20D38" w:rsidP="00136F67">
      <w:pPr>
        <w:spacing w:after="0" w:line="276" w:lineRule="auto"/>
        <w:jc w:val="both"/>
        <w:rPr>
          <w:rFonts w:ascii="Times New Roman" w:hAnsi="Times New Roman" w:cs="Times New Roman"/>
          <w:b/>
          <w:bCs/>
          <w:sz w:val="24"/>
          <w:szCs w:val="24"/>
        </w:rPr>
      </w:pPr>
      <w:r w:rsidRPr="00096841">
        <w:rPr>
          <w:rFonts w:ascii="Times New Roman" w:hAnsi="Times New Roman" w:cs="Times New Roman"/>
          <w:b/>
          <w:bCs/>
          <w:sz w:val="24"/>
          <w:szCs w:val="24"/>
        </w:rPr>
        <w:lastRenderedPageBreak/>
        <w:t>Morphological Characteristics of Bacterial Isolates</w:t>
      </w:r>
    </w:p>
    <w:p w:rsidR="00D20D38" w:rsidRPr="00096841" w:rsidRDefault="00D20D38" w:rsidP="00136F67">
      <w:pPr>
        <w:spacing w:after="0" w:line="276" w:lineRule="auto"/>
        <w:jc w:val="both"/>
        <w:rPr>
          <w:rFonts w:ascii="Times New Roman" w:hAnsi="Times New Roman" w:cs="Times New Roman"/>
          <w:i/>
          <w:color w:val="000000"/>
          <w:sz w:val="24"/>
          <w:szCs w:val="24"/>
        </w:rPr>
      </w:pPr>
      <w:r w:rsidRPr="00096841">
        <w:rPr>
          <w:rFonts w:ascii="Times New Roman" w:hAnsi="Times New Roman" w:cs="Times New Roman"/>
          <w:bCs/>
          <w:sz w:val="24"/>
          <w:szCs w:val="24"/>
        </w:rPr>
        <w:t>The morphological characteristics of the bacterial isolates obtained on both nutrien</w:t>
      </w:r>
      <w:r>
        <w:rPr>
          <w:rFonts w:ascii="Times New Roman" w:hAnsi="Times New Roman" w:cs="Times New Roman"/>
          <w:bCs/>
          <w:sz w:val="24"/>
          <w:szCs w:val="24"/>
        </w:rPr>
        <w:t xml:space="preserve">t and </w:t>
      </w:r>
      <w:proofErr w:type="spellStart"/>
      <w:r>
        <w:rPr>
          <w:rFonts w:ascii="Times New Roman" w:hAnsi="Times New Roman" w:cs="Times New Roman"/>
          <w:bCs/>
          <w:sz w:val="24"/>
          <w:szCs w:val="24"/>
        </w:rPr>
        <w:t>MacConkey</w:t>
      </w:r>
      <w:proofErr w:type="spellEnd"/>
      <w:r>
        <w:rPr>
          <w:rFonts w:ascii="Times New Roman" w:hAnsi="Times New Roman" w:cs="Times New Roman"/>
          <w:bCs/>
          <w:sz w:val="24"/>
          <w:szCs w:val="24"/>
        </w:rPr>
        <w:t xml:space="preserve"> agar are shown i</w:t>
      </w:r>
      <w:r w:rsidRPr="00096841">
        <w:rPr>
          <w:rFonts w:ascii="Times New Roman" w:hAnsi="Times New Roman" w:cs="Times New Roman"/>
          <w:bCs/>
          <w:sz w:val="24"/>
          <w:szCs w:val="24"/>
        </w:rPr>
        <w:t>n Table 4</w:t>
      </w:r>
      <w:r>
        <w:rPr>
          <w:rFonts w:ascii="Times New Roman" w:hAnsi="Times New Roman" w:cs="Times New Roman"/>
          <w:bCs/>
          <w:sz w:val="24"/>
          <w:szCs w:val="24"/>
        </w:rPr>
        <w:t>.</w:t>
      </w:r>
      <w:r w:rsidRPr="00096841">
        <w:rPr>
          <w:rFonts w:ascii="Times New Roman" w:hAnsi="Times New Roman" w:cs="Times New Roman"/>
          <w:bCs/>
          <w:sz w:val="24"/>
          <w:szCs w:val="24"/>
        </w:rPr>
        <w:t xml:space="preserve"> The organisms isolated include </w:t>
      </w:r>
      <w:r w:rsidRPr="00096841">
        <w:rPr>
          <w:rFonts w:ascii="Times New Roman" w:hAnsi="Times New Roman" w:cs="Times New Roman"/>
          <w:i/>
          <w:color w:val="000000"/>
          <w:sz w:val="24"/>
          <w:szCs w:val="24"/>
        </w:rPr>
        <w:t xml:space="preserve">Bacillus </w:t>
      </w:r>
      <w:proofErr w:type="spellStart"/>
      <w:r w:rsidRPr="00096841">
        <w:rPr>
          <w:rFonts w:ascii="Times New Roman" w:hAnsi="Times New Roman" w:cs="Times New Roman"/>
          <w:i/>
          <w:color w:val="000000"/>
          <w:sz w:val="24"/>
          <w:szCs w:val="24"/>
        </w:rPr>
        <w:t>subtilis</w:t>
      </w:r>
      <w:proofErr w:type="spellEnd"/>
      <w:r w:rsidRPr="00096841">
        <w:rPr>
          <w:rFonts w:ascii="Times New Roman" w:hAnsi="Times New Roman" w:cs="Times New Roman"/>
          <w:i/>
          <w:color w:val="000000"/>
          <w:sz w:val="24"/>
          <w:szCs w:val="24"/>
        </w:rPr>
        <w:t xml:space="preserve">, Micrococcus </w:t>
      </w:r>
      <w:proofErr w:type="spellStart"/>
      <w:r w:rsidRPr="00096841">
        <w:rPr>
          <w:rFonts w:ascii="Times New Roman" w:hAnsi="Times New Roman" w:cs="Times New Roman"/>
          <w:i/>
          <w:color w:val="000000"/>
          <w:sz w:val="24"/>
          <w:szCs w:val="24"/>
        </w:rPr>
        <w:t>roseus</w:t>
      </w:r>
      <w:proofErr w:type="spellEnd"/>
      <w:r w:rsidRPr="00096841">
        <w:rPr>
          <w:rFonts w:ascii="Times New Roman" w:hAnsi="Times New Roman" w:cs="Times New Roman"/>
          <w:i/>
          <w:color w:val="000000"/>
          <w:sz w:val="24"/>
          <w:szCs w:val="24"/>
        </w:rPr>
        <w:t xml:space="preserve">, Staphylococcus </w:t>
      </w:r>
      <w:proofErr w:type="spellStart"/>
      <w:r w:rsidRPr="00096841">
        <w:rPr>
          <w:rFonts w:ascii="Times New Roman" w:hAnsi="Times New Roman" w:cs="Times New Roman"/>
          <w:i/>
          <w:color w:val="000000"/>
          <w:sz w:val="24"/>
          <w:szCs w:val="24"/>
        </w:rPr>
        <w:t>aureus</w:t>
      </w:r>
      <w:proofErr w:type="spellEnd"/>
      <w:r w:rsidRPr="00096841">
        <w:rPr>
          <w:rFonts w:ascii="Times New Roman" w:hAnsi="Times New Roman" w:cs="Times New Roman"/>
          <w:i/>
          <w:color w:val="000000"/>
          <w:sz w:val="24"/>
          <w:szCs w:val="24"/>
        </w:rPr>
        <w:t xml:space="preserve">, </w:t>
      </w:r>
      <w:proofErr w:type="spellStart"/>
      <w:r w:rsidR="005753DC" w:rsidRPr="00096841">
        <w:rPr>
          <w:rFonts w:ascii="Times New Roman" w:hAnsi="Times New Roman" w:cs="Times New Roman"/>
          <w:i/>
          <w:color w:val="000000"/>
          <w:sz w:val="24"/>
          <w:szCs w:val="24"/>
        </w:rPr>
        <w:t>Klebsiella</w:t>
      </w:r>
      <w:proofErr w:type="spellEnd"/>
      <w:r w:rsidR="005753DC">
        <w:rPr>
          <w:rFonts w:ascii="Times New Roman" w:hAnsi="Times New Roman" w:cs="Times New Roman"/>
          <w:i/>
          <w:color w:val="000000"/>
          <w:sz w:val="24"/>
          <w:szCs w:val="24"/>
        </w:rPr>
        <w:t xml:space="preserve"> </w:t>
      </w:r>
      <w:proofErr w:type="spellStart"/>
      <w:r w:rsidR="005753DC">
        <w:rPr>
          <w:rFonts w:ascii="Times New Roman" w:hAnsi="Times New Roman" w:cs="Times New Roman"/>
          <w:i/>
          <w:color w:val="000000"/>
          <w:sz w:val="24"/>
          <w:szCs w:val="24"/>
        </w:rPr>
        <w:t>pneumoniae</w:t>
      </w:r>
      <w:proofErr w:type="spellEnd"/>
      <w:r w:rsidR="005753DC">
        <w:rPr>
          <w:rFonts w:ascii="Times New Roman" w:hAnsi="Times New Roman" w:cs="Times New Roman"/>
          <w:i/>
          <w:color w:val="000000"/>
          <w:sz w:val="24"/>
          <w:szCs w:val="24"/>
        </w:rPr>
        <w:t xml:space="preserve"> </w:t>
      </w:r>
      <w:r w:rsidR="005753DC" w:rsidRPr="00096841">
        <w:rPr>
          <w:rFonts w:ascii="Times New Roman" w:hAnsi="Times New Roman" w:cs="Times New Roman"/>
          <w:color w:val="000000"/>
          <w:sz w:val="24"/>
          <w:szCs w:val="24"/>
        </w:rPr>
        <w:t>and</w:t>
      </w:r>
      <w:r w:rsidR="005753DC" w:rsidRPr="00096841">
        <w:rPr>
          <w:rFonts w:ascii="Times New Roman" w:hAnsi="Times New Roman" w:cs="Times New Roman"/>
          <w:i/>
          <w:color w:val="000000"/>
          <w:sz w:val="24"/>
          <w:szCs w:val="24"/>
        </w:rPr>
        <w:t xml:space="preserve"> </w:t>
      </w:r>
      <w:r w:rsidRPr="00096841">
        <w:rPr>
          <w:rFonts w:ascii="Times New Roman" w:hAnsi="Times New Roman" w:cs="Times New Roman"/>
          <w:i/>
          <w:color w:val="000000"/>
          <w:sz w:val="24"/>
          <w:szCs w:val="24"/>
        </w:rPr>
        <w:t>Escherichia coli.</w:t>
      </w:r>
    </w:p>
    <w:p w:rsidR="00D20D38" w:rsidRDefault="00D20D38" w:rsidP="00136F67">
      <w:pPr>
        <w:spacing w:after="0" w:line="276" w:lineRule="auto"/>
        <w:jc w:val="both"/>
        <w:rPr>
          <w:rFonts w:ascii="Times New Roman" w:hAnsi="Times New Roman" w:cs="Times New Roman"/>
          <w:b/>
          <w:color w:val="000000"/>
          <w:sz w:val="24"/>
          <w:szCs w:val="24"/>
        </w:rPr>
      </w:pPr>
    </w:p>
    <w:p w:rsidR="00D20D38" w:rsidRPr="00096841" w:rsidRDefault="00D20D38" w:rsidP="00136F67">
      <w:pPr>
        <w:spacing w:after="0"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Biochemical Characteristics of Bacteria Isolated from Bean Cakes</w:t>
      </w:r>
    </w:p>
    <w:p w:rsidR="00D20D38" w:rsidRDefault="00D20D38" w:rsidP="00136F67">
      <w:pPr>
        <w:spacing w:after="0" w:line="276" w:lineRule="auto"/>
        <w:jc w:val="both"/>
        <w:rPr>
          <w:rFonts w:ascii="Times New Roman" w:hAnsi="Times New Roman" w:cs="Times New Roman"/>
          <w:color w:val="000000"/>
          <w:sz w:val="24"/>
          <w:szCs w:val="24"/>
        </w:rPr>
      </w:pPr>
      <w:r w:rsidRPr="00096841">
        <w:rPr>
          <w:rFonts w:ascii="Times New Roman" w:hAnsi="Times New Roman" w:cs="Times New Roman"/>
          <w:color w:val="000000"/>
          <w:sz w:val="24"/>
          <w:szCs w:val="24"/>
        </w:rPr>
        <w:t>The microscopic and biochemical characteristics of the bacterial</w:t>
      </w:r>
      <w:r>
        <w:rPr>
          <w:rFonts w:ascii="Times New Roman" w:hAnsi="Times New Roman" w:cs="Times New Roman"/>
          <w:color w:val="000000"/>
          <w:sz w:val="24"/>
          <w:szCs w:val="24"/>
        </w:rPr>
        <w:t xml:space="preserve"> isolates are shown in Table 5</w:t>
      </w:r>
      <w:r w:rsidRPr="00096841">
        <w:rPr>
          <w:rFonts w:ascii="Times New Roman" w:hAnsi="Times New Roman" w:cs="Times New Roman"/>
          <w:color w:val="000000"/>
          <w:sz w:val="24"/>
          <w:szCs w:val="24"/>
        </w:rPr>
        <w:t>.</w:t>
      </w:r>
      <w:r w:rsidRPr="003528EC">
        <w:rPr>
          <w:rFonts w:ascii="Times New Roman" w:hAnsi="Times New Roman" w:cs="Times New Roman"/>
          <w:i/>
          <w:color w:val="000000"/>
          <w:sz w:val="24"/>
          <w:szCs w:val="24"/>
        </w:rPr>
        <w:t xml:space="preserve">Bacillus </w:t>
      </w:r>
      <w:proofErr w:type="spellStart"/>
      <w:r w:rsidRPr="003528EC">
        <w:rPr>
          <w:rFonts w:ascii="Times New Roman" w:hAnsi="Times New Roman" w:cs="Times New Roman"/>
          <w:i/>
          <w:color w:val="000000"/>
          <w:sz w:val="24"/>
          <w:szCs w:val="24"/>
        </w:rPr>
        <w:t>subtilis</w:t>
      </w:r>
      <w:proofErr w:type="spellEnd"/>
      <w:r w:rsidRPr="003528EC">
        <w:rPr>
          <w:rFonts w:ascii="Times New Roman" w:hAnsi="Times New Roman" w:cs="Times New Roman"/>
          <w:i/>
          <w:color w:val="000000"/>
          <w:sz w:val="24"/>
          <w:szCs w:val="24"/>
        </w:rPr>
        <w:t xml:space="preserve">, </w:t>
      </w:r>
      <w:proofErr w:type="spellStart"/>
      <w:r w:rsidRPr="003528EC">
        <w:rPr>
          <w:rFonts w:ascii="Times New Roman" w:hAnsi="Times New Roman" w:cs="Times New Roman"/>
          <w:i/>
          <w:color w:val="000000"/>
          <w:sz w:val="24"/>
          <w:szCs w:val="24"/>
        </w:rPr>
        <w:t>Klebsiella</w:t>
      </w:r>
      <w:proofErr w:type="spellEnd"/>
      <w:r w:rsidR="005753DC">
        <w:rPr>
          <w:rFonts w:ascii="Times New Roman" w:hAnsi="Times New Roman" w:cs="Times New Roman"/>
          <w:i/>
          <w:color w:val="000000"/>
          <w:sz w:val="24"/>
          <w:szCs w:val="24"/>
        </w:rPr>
        <w:t xml:space="preserve"> </w:t>
      </w:r>
      <w:proofErr w:type="spellStart"/>
      <w:r w:rsidRPr="003528EC">
        <w:rPr>
          <w:rFonts w:ascii="Times New Roman" w:hAnsi="Times New Roman" w:cs="Times New Roman"/>
          <w:i/>
          <w:color w:val="000000"/>
          <w:sz w:val="24"/>
          <w:szCs w:val="24"/>
        </w:rPr>
        <w:t>pneumoniae</w:t>
      </w:r>
      <w:proofErr w:type="spellEnd"/>
      <w:r w:rsidRPr="003528EC">
        <w:rPr>
          <w:rFonts w:ascii="Times New Roman" w:hAnsi="Times New Roman" w:cs="Times New Roman"/>
          <w:i/>
          <w:color w:val="000000"/>
          <w:sz w:val="24"/>
          <w:szCs w:val="24"/>
        </w:rPr>
        <w:t xml:space="preserve">, Staphylococcus </w:t>
      </w:r>
      <w:proofErr w:type="spellStart"/>
      <w:r w:rsidRPr="003528EC">
        <w:rPr>
          <w:rFonts w:ascii="Times New Roman" w:hAnsi="Times New Roman" w:cs="Times New Roman"/>
          <w:i/>
          <w:color w:val="000000"/>
          <w:sz w:val="24"/>
          <w:szCs w:val="24"/>
        </w:rPr>
        <w:t>aureus</w:t>
      </w:r>
      <w:proofErr w:type="spellEnd"/>
      <w:r>
        <w:rPr>
          <w:rFonts w:ascii="Times New Roman" w:hAnsi="Times New Roman" w:cs="Times New Roman"/>
          <w:color w:val="000000"/>
          <w:sz w:val="24"/>
          <w:szCs w:val="24"/>
        </w:rPr>
        <w:t xml:space="preserve">, and </w:t>
      </w:r>
      <w:r w:rsidRPr="003528EC">
        <w:rPr>
          <w:rFonts w:ascii="Times New Roman" w:hAnsi="Times New Roman" w:cs="Times New Roman"/>
          <w:i/>
          <w:color w:val="000000"/>
          <w:sz w:val="24"/>
          <w:szCs w:val="24"/>
        </w:rPr>
        <w:t>Escherichia coli</w:t>
      </w:r>
      <w:r>
        <w:rPr>
          <w:rFonts w:ascii="Times New Roman" w:hAnsi="Times New Roman" w:cs="Times New Roman"/>
          <w:color w:val="000000"/>
          <w:sz w:val="24"/>
          <w:szCs w:val="24"/>
        </w:rPr>
        <w:t xml:space="preserve"> were oxidase negative while </w:t>
      </w:r>
      <w:r w:rsidRPr="003528EC">
        <w:rPr>
          <w:rFonts w:ascii="Times New Roman" w:hAnsi="Times New Roman" w:cs="Times New Roman"/>
          <w:i/>
          <w:color w:val="000000"/>
          <w:sz w:val="24"/>
          <w:szCs w:val="24"/>
        </w:rPr>
        <w:t xml:space="preserve">Micrococcus </w:t>
      </w:r>
      <w:proofErr w:type="spellStart"/>
      <w:r w:rsidRPr="003528EC">
        <w:rPr>
          <w:rFonts w:ascii="Times New Roman" w:hAnsi="Times New Roman" w:cs="Times New Roman"/>
          <w:i/>
          <w:color w:val="000000"/>
          <w:sz w:val="24"/>
          <w:szCs w:val="24"/>
        </w:rPr>
        <w:t>roseus</w:t>
      </w:r>
      <w:proofErr w:type="spellEnd"/>
      <w:r>
        <w:rPr>
          <w:rFonts w:ascii="Times New Roman" w:hAnsi="Times New Roman" w:cs="Times New Roman"/>
          <w:color w:val="000000"/>
          <w:sz w:val="24"/>
          <w:szCs w:val="24"/>
        </w:rPr>
        <w:t xml:space="preserve"> was oxidase positive. All the test isolates were catalase positive. </w:t>
      </w:r>
      <w:r w:rsidRPr="003528EC">
        <w:rPr>
          <w:rFonts w:ascii="Times New Roman" w:hAnsi="Times New Roman" w:cs="Times New Roman"/>
          <w:i/>
          <w:color w:val="000000"/>
          <w:sz w:val="24"/>
          <w:szCs w:val="24"/>
        </w:rPr>
        <w:t xml:space="preserve">Bacillus </w:t>
      </w:r>
      <w:proofErr w:type="spellStart"/>
      <w:r w:rsidRPr="003528EC">
        <w:rPr>
          <w:rFonts w:ascii="Times New Roman" w:hAnsi="Times New Roman" w:cs="Times New Roman"/>
          <w:i/>
          <w:color w:val="000000"/>
          <w:sz w:val="24"/>
          <w:szCs w:val="24"/>
        </w:rPr>
        <w:t>subtilis</w:t>
      </w:r>
      <w:proofErr w:type="spellEnd"/>
      <w:r>
        <w:rPr>
          <w:rFonts w:ascii="Times New Roman" w:hAnsi="Times New Roman" w:cs="Times New Roman"/>
          <w:i/>
          <w:color w:val="000000"/>
          <w:sz w:val="24"/>
          <w:szCs w:val="24"/>
        </w:rPr>
        <w:t xml:space="preserve">, S. </w:t>
      </w:r>
      <w:proofErr w:type="spellStart"/>
      <w:r>
        <w:rPr>
          <w:rFonts w:ascii="Times New Roman" w:hAnsi="Times New Roman" w:cs="Times New Roman"/>
          <w:i/>
          <w:color w:val="000000"/>
          <w:sz w:val="24"/>
          <w:szCs w:val="24"/>
        </w:rPr>
        <w:t>aureus</w:t>
      </w:r>
      <w:proofErr w:type="spellEnd"/>
      <w:r w:rsidR="005753DC">
        <w:rPr>
          <w:rFonts w:ascii="Times New Roman" w:hAnsi="Times New Roman" w:cs="Times New Roman"/>
          <w:i/>
          <w:color w:val="000000"/>
          <w:sz w:val="24"/>
          <w:szCs w:val="24"/>
        </w:rPr>
        <w:t xml:space="preserve"> </w:t>
      </w:r>
      <w:r w:rsidRPr="003528EC">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 xml:space="preserve">M. </w:t>
      </w:r>
      <w:proofErr w:type="spellStart"/>
      <w:r>
        <w:rPr>
          <w:rFonts w:ascii="Times New Roman" w:hAnsi="Times New Roman" w:cs="Times New Roman"/>
          <w:i/>
          <w:color w:val="000000"/>
          <w:sz w:val="24"/>
          <w:szCs w:val="24"/>
        </w:rPr>
        <w:t>roseus</w:t>
      </w:r>
      <w:proofErr w:type="spellEnd"/>
      <w:r w:rsidR="005753DC">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were G</w:t>
      </w:r>
      <w:r w:rsidRPr="003528EC">
        <w:rPr>
          <w:rFonts w:ascii="Times New Roman" w:hAnsi="Times New Roman" w:cs="Times New Roman"/>
          <w:color w:val="000000"/>
          <w:sz w:val="24"/>
          <w:szCs w:val="24"/>
        </w:rPr>
        <w:t>ram</w:t>
      </w:r>
      <w:r>
        <w:rPr>
          <w:rFonts w:ascii="Times New Roman" w:hAnsi="Times New Roman" w:cs="Times New Roman"/>
          <w:color w:val="000000"/>
          <w:sz w:val="24"/>
          <w:szCs w:val="24"/>
        </w:rPr>
        <w:t>-</w:t>
      </w:r>
      <w:r w:rsidRPr="003528EC">
        <w:rPr>
          <w:rFonts w:ascii="Times New Roman" w:hAnsi="Times New Roman" w:cs="Times New Roman"/>
          <w:color w:val="000000"/>
          <w:sz w:val="24"/>
          <w:szCs w:val="24"/>
        </w:rPr>
        <w:t>positive</w:t>
      </w:r>
      <w:r>
        <w:rPr>
          <w:rFonts w:ascii="Times New Roman" w:hAnsi="Times New Roman" w:cs="Times New Roman"/>
          <w:color w:val="000000"/>
          <w:sz w:val="24"/>
          <w:szCs w:val="24"/>
        </w:rPr>
        <w:t xml:space="preserve"> while </w:t>
      </w:r>
      <w:r w:rsidRPr="003528EC">
        <w:rPr>
          <w:rFonts w:ascii="Times New Roman" w:hAnsi="Times New Roman" w:cs="Times New Roman"/>
          <w:i/>
          <w:color w:val="000000"/>
          <w:sz w:val="24"/>
          <w:szCs w:val="24"/>
        </w:rPr>
        <w:t xml:space="preserve">K. </w:t>
      </w:r>
      <w:proofErr w:type="spellStart"/>
      <w:r w:rsidRPr="003528EC">
        <w:rPr>
          <w:rFonts w:ascii="Times New Roman" w:hAnsi="Times New Roman" w:cs="Times New Roman"/>
          <w:i/>
          <w:color w:val="000000"/>
          <w:sz w:val="24"/>
          <w:szCs w:val="24"/>
        </w:rPr>
        <w:t>pneumoniae</w:t>
      </w:r>
      <w:proofErr w:type="spellEnd"/>
      <w:r>
        <w:rPr>
          <w:rFonts w:ascii="Times New Roman" w:hAnsi="Times New Roman" w:cs="Times New Roman"/>
          <w:color w:val="000000"/>
          <w:sz w:val="24"/>
          <w:szCs w:val="24"/>
        </w:rPr>
        <w:t xml:space="preserve"> and </w:t>
      </w:r>
      <w:r w:rsidRPr="003528EC">
        <w:rPr>
          <w:rFonts w:ascii="Times New Roman" w:hAnsi="Times New Roman" w:cs="Times New Roman"/>
          <w:i/>
          <w:color w:val="000000"/>
          <w:sz w:val="24"/>
          <w:szCs w:val="24"/>
        </w:rPr>
        <w:t>E. coli</w:t>
      </w:r>
      <w:r>
        <w:rPr>
          <w:rFonts w:ascii="Times New Roman" w:hAnsi="Times New Roman" w:cs="Times New Roman"/>
          <w:color w:val="000000"/>
          <w:sz w:val="24"/>
          <w:szCs w:val="24"/>
        </w:rPr>
        <w:t xml:space="preserve"> were Gram-negative. </w:t>
      </w:r>
      <w:r w:rsidR="005753DC">
        <w:rPr>
          <w:rFonts w:ascii="Times New Roman" w:hAnsi="Times New Roman" w:cs="Times New Roman"/>
          <w:color w:val="000000"/>
          <w:sz w:val="24"/>
          <w:szCs w:val="24"/>
        </w:rPr>
        <w:t xml:space="preserve"> </w:t>
      </w:r>
      <w:r w:rsidRPr="003528EC">
        <w:rPr>
          <w:rFonts w:ascii="Times New Roman" w:hAnsi="Times New Roman" w:cs="Times New Roman"/>
          <w:i/>
          <w:color w:val="000000"/>
          <w:sz w:val="24"/>
          <w:szCs w:val="24"/>
        </w:rPr>
        <w:t xml:space="preserve">Bacillus </w:t>
      </w:r>
      <w:proofErr w:type="spellStart"/>
      <w:r w:rsidRPr="003528EC">
        <w:rPr>
          <w:rFonts w:ascii="Times New Roman" w:hAnsi="Times New Roman" w:cs="Times New Roman"/>
          <w:i/>
          <w:color w:val="000000"/>
          <w:sz w:val="24"/>
          <w:szCs w:val="24"/>
        </w:rPr>
        <w:t>subtilis</w:t>
      </w:r>
      <w:proofErr w:type="spellEnd"/>
      <w:r w:rsidRPr="003528EC">
        <w:rPr>
          <w:rFonts w:ascii="Times New Roman" w:hAnsi="Times New Roman" w:cs="Times New Roman"/>
          <w:i/>
          <w:color w:val="000000"/>
          <w:sz w:val="24"/>
          <w:szCs w:val="24"/>
        </w:rPr>
        <w:t>, K</w:t>
      </w:r>
      <w:r>
        <w:rPr>
          <w:rFonts w:ascii="Times New Roman" w:hAnsi="Times New Roman" w:cs="Times New Roman"/>
          <w:i/>
          <w:color w:val="000000"/>
          <w:sz w:val="24"/>
          <w:szCs w:val="24"/>
        </w:rPr>
        <w:t>.</w:t>
      </w:r>
      <w:r w:rsidR="005753DC">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pneumoniae</w:t>
      </w:r>
      <w:proofErr w:type="spellEnd"/>
      <w:r>
        <w:rPr>
          <w:rFonts w:ascii="Times New Roman" w:hAnsi="Times New Roman" w:cs="Times New Roman"/>
          <w:i/>
          <w:color w:val="000000"/>
          <w:sz w:val="24"/>
          <w:szCs w:val="24"/>
        </w:rPr>
        <w:t xml:space="preserve">, E, coli </w:t>
      </w:r>
      <w:r w:rsidRPr="003528EC">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 xml:space="preserve">M. </w:t>
      </w:r>
      <w:proofErr w:type="spellStart"/>
      <w:r>
        <w:rPr>
          <w:rFonts w:ascii="Times New Roman" w:hAnsi="Times New Roman" w:cs="Times New Roman"/>
          <w:i/>
          <w:color w:val="000000"/>
          <w:sz w:val="24"/>
          <w:szCs w:val="24"/>
        </w:rPr>
        <w:t>roseus</w:t>
      </w:r>
      <w:proofErr w:type="spellEnd"/>
      <w:r w:rsidR="005753DC">
        <w:rPr>
          <w:rFonts w:ascii="Times New Roman" w:hAnsi="Times New Roman" w:cs="Times New Roman"/>
          <w:i/>
          <w:color w:val="000000"/>
          <w:sz w:val="24"/>
          <w:szCs w:val="24"/>
        </w:rPr>
        <w:t xml:space="preserve"> </w:t>
      </w:r>
      <w:r w:rsidRPr="003528EC">
        <w:rPr>
          <w:rFonts w:ascii="Times New Roman" w:hAnsi="Times New Roman" w:cs="Times New Roman"/>
          <w:color w:val="000000"/>
          <w:sz w:val="24"/>
          <w:szCs w:val="24"/>
        </w:rPr>
        <w:t>were coagulase negative</w:t>
      </w:r>
      <w:r>
        <w:rPr>
          <w:rFonts w:ascii="Times New Roman" w:hAnsi="Times New Roman" w:cs="Times New Roman"/>
          <w:color w:val="000000"/>
          <w:sz w:val="24"/>
          <w:szCs w:val="24"/>
        </w:rPr>
        <w:t xml:space="preserve"> while </w:t>
      </w:r>
      <w:r w:rsidRPr="00E61526">
        <w:rPr>
          <w:rFonts w:ascii="Times New Roman" w:hAnsi="Times New Roman" w:cs="Times New Roman"/>
          <w:i/>
          <w:color w:val="000000"/>
          <w:sz w:val="24"/>
          <w:szCs w:val="24"/>
        </w:rPr>
        <w:t xml:space="preserve">S. </w:t>
      </w:r>
      <w:proofErr w:type="spellStart"/>
      <w:r w:rsidRPr="00E61526">
        <w:rPr>
          <w:rFonts w:ascii="Times New Roman" w:hAnsi="Times New Roman" w:cs="Times New Roman"/>
          <w:i/>
          <w:color w:val="000000"/>
          <w:sz w:val="24"/>
          <w:szCs w:val="24"/>
        </w:rPr>
        <w:t>aureus</w:t>
      </w:r>
      <w:proofErr w:type="spellEnd"/>
      <w:r>
        <w:rPr>
          <w:rFonts w:ascii="Times New Roman" w:hAnsi="Times New Roman" w:cs="Times New Roman"/>
          <w:color w:val="000000"/>
          <w:sz w:val="24"/>
          <w:szCs w:val="24"/>
        </w:rPr>
        <w:t xml:space="preserve"> was coagulase positive.</w:t>
      </w:r>
      <w:r w:rsidRPr="003528EC">
        <w:rPr>
          <w:rFonts w:ascii="Times New Roman" w:hAnsi="Times New Roman" w:cs="Times New Roman"/>
          <w:i/>
          <w:color w:val="000000"/>
          <w:sz w:val="24"/>
          <w:szCs w:val="24"/>
        </w:rPr>
        <w:t xml:space="preserve"> Bacillus </w:t>
      </w:r>
      <w:proofErr w:type="spellStart"/>
      <w:r w:rsidRPr="003528EC">
        <w:rPr>
          <w:rFonts w:ascii="Times New Roman" w:hAnsi="Times New Roman" w:cs="Times New Roman"/>
          <w:i/>
          <w:color w:val="000000"/>
          <w:sz w:val="24"/>
          <w:szCs w:val="24"/>
        </w:rPr>
        <w:t>subtil</w:t>
      </w:r>
      <w:r>
        <w:rPr>
          <w:rFonts w:ascii="Times New Roman" w:hAnsi="Times New Roman" w:cs="Times New Roman"/>
          <w:i/>
          <w:color w:val="000000"/>
          <w:sz w:val="24"/>
          <w:szCs w:val="24"/>
        </w:rPr>
        <w:t>is</w:t>
      </w:r>
      <w:proofErr w:type="spellEnd"/>
      <w:r>
        <w:rPr>
          <w:rFonts w:ascii="Times New Roman" w:hAnsi="Times New Roman" w:cs="Times New Roman"/>
          <w:i/>
          <w:color w:val="000000"/>
          <w:sz w:val="24"/>
          <w:szCs w:val="24"/>
        </w:rPr>
        <w:t>, K.</w:t>
      </w:r>
      <w:r w:rsidR="005753DC">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pneumoniae</w:t>
      </w:r>
      <w:proofErr w:type="spellEnd"/>
      <w:r>
        <w:rPr>
          <w:rFonts w:ascii="Times New Roman" w:hAnsi="Times New Roman" w:cs="Times New Roman"/>
          <w:i/>
          <w:color w:val="000000"/>
          <w:sz w:val="24"/>
          <w:szCs w:val="24"/>
        </w:rPr>
        <w:t xml:space="preserve">, S. </w:t>
      </w:r>
      <w:proofErr w:type="spellStart"/>
      <w:r>
        <w:rPr>
          <w:rFonts w:ascii="Times New Roman" w:hAnsi="Times New Roman" w:cs="Times New Roman"/>
          <w:i/>
          <w:color w:val="000000"/>
          <w:sz w:val="24"/>
          <w:szCs w:val="24"/>
        </w:rPr>
        <w:t>aureus</w:t>
      </w:r>
      <w:proofErr w:type="spellEnd"/>
      <w:r w:rsidR="005753DC">
        <w:rPr>
          <w:rFonts w:ascii="Times New Roman" w:hAnsi="Times New Roman" w:cs="Times New Roman"/>
          <w:i/>
          <w:color w:val="000000"/>
          <w:sz w:val="24"/>
          <w:szCs w:val="24"/>
        </w:rPr>
        <w:t xml:space="preserve"> </w:t>
      </w:r>
      <w:r w:rsidRPr="00E61526">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 xml:space="preserve">M. </w:t>
      </w:r>
      <w:proofErr w:type="spellStart"/>
      <w:r>
        <w:rPr>
          <w:rFonts w:ascii="Times New Roman" w:hAnsi="Times New Roman" w:cs="Times New Roman"/>
          <w:i/>
          <w:color w:val="000000"/>
          <w:sz w:val="24"/>
          <w:szCs w:val="24"/>
        </w:rPr>
        <w:t>roseus</w:t>
      </w:r>
      <w:proofErr w:type="spellEnd"/>
      <w:r w:rsidR="005753DC">
        <w:rPr>
          <w:rFonts w:ascii="Times New Roman" w:hAnsi="Times New Roman" w:cs="Times New Roman"/>
          <w:i/>
          <w:color w:val="000000"/>
          <w:sz w:val="24"/>
          <w:szCs w:val="24"/>
        </w:rPr>
        <w:t xml:space="preserve"> </w:t>
      </w:r>
      <w:r w:rsidRPr="00E61526">
        <w:rPr>
          <w:rFonts w:ascii="Times New Roman" w:hAnsi="Times New Roman" w:cs="Times New Roman"/>
          <w:color w:val="000000"/>
          <w:sz w:val="24"/>
          <w:szCs w:val="24"/>
        </w:rPr>
        <w:t>were</w:t>
      </w:r>
      <w:r w:rsidR="005753DC">
        <w:rPr>
          <w:rFonts w:ascii="Times New Roman" w:hAnsi="Times New Roman" w:cs="Times New Roman"/>
          <w:color w:val="000000"/>
          <w:sz w:val="24"/>
          <w:szCs w:val="24"/>
        </w:rPr>
        <w:t xml:space="preserve"> </w:t>
      </w:r>
      <w:proofErr w:type="spellStart"/>
      <w:r w:rsidRPr="00895003">
        <w:rPr>
          <w:rFonts w:ascii="Times New Roman" w:hAnsi="Times New Roman" w:cs="Times New Roman"/>
          <w:color w:val="000000"/>
          <w:sz w:val="24"/>
          <w:szCs w:val="24"/>
        </w:rPr>
        <w:t>indole</w:t>
      </w:r>
      <w:proofErr w:type="spellEnd"/>
      <w:r w:rsidRPr="00895003">
        <w:rPr>
          <w:rFonts w:ascii="Times New Roman" w:hAnsi="Times New Roman" w:cs="Times New Roman"/>
          <w:color w:val="000000"/>
          <w:sz w:val="24"/>
          <w:szCs w:val="24"/>
        </w:rPr>
        <w:t xml:space="preserve"> negative</w:t>
      </w:r>
      <w:r w:rsidRPr="00E61526">
        <w:rPr>
          <w:rFonts w:ascii="Times New Roman" w:hAnsi="Times New Roman" w:cs="Times New Roman"/>
          <w:color w:val="000000"/>
          <w:sz w:val="24"/>
          <w:szCs w:val="24"/>
        </w:rPr>
        <w:t xml:space="preserve"> while</w:t>
      </w:r>
      <w:r>
        <w:rPr>
          <w:rFonts w:ascii="Times New Roman" w:hAnsi="Times New Roman" w:cs="Times New Roman"/>
          <w:i/>
          <w:color w:val="000000"/>
          <w:sz w:val="24"/>
          <w:szCs w:val="24"/>
        </w:rPr>
        <w:t xml:space="preserve"> E. coli </w:t>
      </w:r>
      <w:r w:rsidRPr="00E61526">
        <w:rPr>
          <w:rFonts w:ascii="Times New Roman" w:hAnsi="Times New Roman" w:cs="Times New Roman"/>
          <w:color w:val="000000"/>
          <w:sz w:val="24"/>
          <w:szCs w:val="24"/>
        </w:rPr>
        <w:t xml:space="preserve">was </w:t>
      </w:r>
      <w:proofErr w:type="spellStart"/>
      <w:r w:rsidRPr="00E61526">
        <w:rPr>
          <w:rFonts w:ascii="Times New Roman" w:hAnsi="Times New Roman" w:cs="Times New Roman"/>
          <w:color w:val="000000"/>
          <w:sz w:val="24"/>
          <w:szCs w:val="24"/>
        </w:rPr>
        <w:t>indole</w:t>
      </w:r>
      <w:proofErr w:type="spellEnd"/>
      <w:r w:rsidRPr="00E61526">
        <w:rPr>
          <w:rFonts w:ascii="Times New Roman" w:hAnsi="Times New Roman" w:cs="Times New Roman"/>
          <w:color w:val="000000"/>
          <w:sz w:val="24"/>
          <w:szCs w:val="24"/>
        </w:rPr>
        <w:t xml:space="preserve"> positive.</w:t>
      </w:r>
      <w:r w:rsidR="005753DC">
        <w:rPr>
          <w:rFonts w:ascii="Times New Roman" w:hAnsi="Times New Roman" w:cs="Times New Roman"/>
          <w:color w:val="000000"/>
          <w:sz w:val="24"/>
          <w:szCs w:val="24"/>
        </w:rPr>
        <w:t xml:space="preserve"> </w:t>
      </w:r>
      <w:r w:rsidRPr="003528EC">
        <w:rPr>
          <w:rFonts w:ascii="Times New Roman" w:hAnsi="Times New Roman" w:cs="Times New Roman"/>
          <w:i/>
          <w:color w:val="000000"/>
          <w:sz w:val="24"/>
          <w:szCs w:val="24"/>
        </w:rPr>
        <w:t xml:space="preserve">Bacillus </w:t>
      </w:r>
      <w:proofErr w:type="spellStart"/>
      <w:r w:rsidRPr="003528EC">
        <w:rPr>
          <w:rFonts w:ascii="Times New Roman" w:hAnsi="Times New Roman" w:cs="Times New Roman"/>
          <w:i/>
          <w:color w:val="000000"/>
          <w:sz w:val="24"/>
          <w:szCs w:val="24"/>
        </w:rPr>
        <w:t>subtilis</w:t>
      </w:r>
      <w:proofErr w:type="spellEnd"/>
      <w:r w:rsidRPr="003528EC">
        <w:rPr>
          <w:rFonts w:ascii="Times New Roman" w:hAnsi="Times New Roman" w:cs="Times New Roman"/>
          <w:i/>
          <w:color w:val="000000"/>
          <w:sz w:val="24"/>
          <w:szCs w:val="24"/>
        </w:rPr>
        <w:t>, K</w:t>
      </w:r>
      <w:r>
        <w:rPr>
          <w:rFonts w:ascii="Times New Roman" w:hAnsi="Times New Roman" w:cs="Times New Roman"/>
          <w:i/>
          <w:color w:val="000000"/>
          <w:sz w:val="24"/>
          <w:szCs w:val="24"/>
        </w:rPr>
        <w:t xml:space="preserve">. </w:t>
      </w:r>
      <w:r w:rsidR="005753DC">
        <w:rPr>
          <w:rFonts w:ascii="Times New Roman" w:hAnsi="Times New Roman" w:cs="Times New Roman"/>
          <w:i/>
          <w:color w:val="000000"/>
          <w:sz w:val="24"/>
          <w:szCs w:val="24"/>
        </w:rPr>
        <w:t xml:space="preserve">pneumonia </w:t>
      </w:r>
      <w:r w:rsidRPr="00E61526">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 xml:space="preserve">M. </w:t>
      </w:r>
      <w:proofErr w:type="spellStart"/>
      <w:r>
        <w:rPr>
          <w:rFonts w:ascii="Times New Roman" w:hAnsi="Times New Roman" w:cs="Times New Roman"/>
          <w:i/>
          <w:color w:val="000000"/>
          <w:sz w:val="24"/>
          <w:szCs w:val="24"/>
        </w:rPr>
        <w:t>roseus</w:t>
      </w:r>
      <w:proofErr w:type="spellEnd"/>
      <w:r w:rsidR="005753DC">
        <w:rPr>
          <w:rFonts w:ascii="Times New Roman" w:hAnsi="Times New Roman" w:cs="Times New Roman"/>
          <w:i/>
          <w:color w:val="000000"/>
          <w:sz w:val="24"/>
          <w:szCs w:val="24"/>
        </w:rPr>
        <w:t xml:space="preserve"> </w:t>
      </w:r>
      <w:r w:rsidRPr="00E61526">
        <w:rPr>
          <w:rFonts w:ascii="Times New Roman" w:hAnsi="Times New Roman" w:cs="Times New Roman"/>
          <w:color w:val="000000"/>
          <w:sz w:val="24"/>
          <w:szCs w:val="24"/>
        </w:rPr>
        <w:t>were methyl red negative</w:t>
      </w:r>
      <w:r>
        <w:rPr>
          <w:rFonts w:ascii="Times New Roman" w:hAnsi="Times New Roman" w:cs="Times New Roman"/>
          <w:color w:val="000000"/>
          <w:sz w:val="24"/>
          <w:szCs w:val="24"/>
        </w:rPr>
        <w:t xml:space="preserve"> while </w:t>
      </w:r>
      <w:r w:rsidRPr="00E61526">
        <w:rPr>
          <w:rFonts w:ascii="Times New Roman" w:hAnsi="Times New Roman" w:cs="Times New Roman"/>
          <w:i/>
          <w:color w:val="000000"/>
          <w:sz w:val="24"/>
          <w:szCs w:val="24"/>
        </w:rPr>
        <w:t xml:space="preserve">S. </w:t>
      </w:r>
      <w:proofErr w:type="spellStart"/>
      <w:r w:rsidRPr="00E61526">
        <w:rPr>
          <w:rFonts w:ascii="Times New Roman" w:hAnsi="Times New Roman" w:cs="Times New Roman"/>
          <w:i/>
          <w:color w:val="000000"/>
          <w:sz w:val="24"/>
          <w:szCs w:val="24"/>
        </w:rPr>
        <w:t>aureus</w:t>
      </w:r>
      <w:proofErr w:type="spellEnd"/>
      <w:r w:rsidR="005753DC">
        <w:rPr>
          <w:rFonts w:ascii="Times New Roman" w:hAnsi="Times New Roman" w:cs="Times New Roman"/>
          <w:i/>
          <w:color w:val="000000"/>
          <w:sz w:val="24"/>
          <w:szCs w:val="24"/>
        </w:rPr>
        <w:t xml:space="preserve"> </w:t>
      </w:r>
      <w:r w:rsidRPr="00E61526">
        <w:rPr>
          <w:rFonts w:ascii="Times New Roman" w:hAnsi="Times New Roman" w:cs="Times New Roman"/>
          <w:color w:val="000000"/>
          <w:sz w:val="24"/>
          <w:szCs w:val="24"/>
        </w:rPr>
        <w:t xml:space="preserve">and </w:t>
      </w:r>
      <w:r w:rsidRPr="003528EC">
        <w:rPr>
          <w:rFonts w:ascii="Times New Roman" w:hAnsi="Times New Roman" w:cs="Times New Roman"/>
          <w:i/>
          <w:color w:val="000000"/>
          <w:sz w:val="24"/>
          <w:szCs w:val="24"/>
        </w:rPr>
        <w:t>E. coli</w:t>
      </w:r>
      <w:r w:rsidR="005753DC">
        <w:rPr>
          <w:rFonts w:ascii="Times New Roman" w:hAnsi="Times New Roman" w:cs="Times New Roman"/>
          <w:i/>
          <w:color w:val="000000"/>
          <w:sz w:val="24"/>
          <w:szCs w:val="24"/>
        </w:rPr>
        <w:t xml:space="preserve"> </w:t>
      </w:r>
      <w:r w:rsidRPr="00E61526">
        <w:rPr>
          <w:rFonts w:ascii="Times New Roman" w:hAnsi="Times New Roman" w:cs="Times New Roman"/>
          <w:color w:val="000000"/>
          <w:sz w:val="24"/>
          <w:szCs w:val="24"/>
        </w:rPr>
        <w:t>were methyl red positive</w:t>
      </w:r>
      <w:r>
        <w:rPr>
          <w:rFonts w:ascii="Times New Roman" w:hAnsi="Times New Roman" w:cs="Times New Roman"/>
          <w:color w:val="000000"/>
          <w:sz w:val="24"/>
          <w:szCs w:val="24"/>
        </w:rPr>
        <w:t xml:space="preserve">. </w:t>
      </w:r>
      <w:r w:rsidRPr="003528EC">
        <w:rPr>
          <w:rFonts w:ascii="Times New Roman" w:hAnsi="Times New Roman" w:cs="Times New Roman"/>
          <w:i/>
          <w:color w:val="000000"/>
          <w:sz w:val="24"/>
          <w:szCs w:val="24"/>
        </w:rPr>
        <w:t xml:space="preserve">Bacillus </w:t>
      </w:r>
      <w:proofErr w:type="spellStart"/>
      <w:r w:rsidRPr="003528EC">
        <w:rPr>
          <w:rFonts w:ascii="Times New Roman" w:hAnsi="Times New Roman" w:cs="Times New Roman"/>
          <w:i/>
          <w:color w:val="000000"/>
          <w:sz w:val="24"/>
          <w:szCs w:val="24"/>
        </w:rPr>
        <w:t>subtilis</w:t>
      </w:r>
      <w:proofErr w:type="spellEnd"/>
      <w:r w:rsidRPr="003528EC">
        <w:rPr>
          <w:rFonts w:ascii="Times New Roman" w:hAnsi="Times New Roman" w:cs="Times New Roman"/>
          <w:i/>
          <w:color w:val="000000"/>
          <w:sz w:val="24"/>
          <w:szCs w:val="24"/>
        </w:rPr>
        <w:t>, K</w:t>
      </w:r>
      <w:r>
        <w:rPr>
          <w:rFonts w:ascii="Times New Roman" w:hAnsi="Times New Roman" w:cs="Times New Roman"/>
          <w:i/>
          <w:color w:val="000000"/>
          <w:sz w:val="24"/>
          <w:szCs w:val="24"/>
        </w:rPr>
        <w:t>.</w:t>
      </w:r>
      <w:r w:rsidR="005753DC">
        <w:rPr>
          <w:rFonts w:ascii="Times New Roman" w:hAnsi="Times New Roman" w:cs="Times New Roman"/>
          <w:i/>
          <w:color w:val="000000"/>
          <w:sz w:val="24"/>
          <w:szCs w:val="24"/>
        </w:rPr>
        <w:t xml:space="preserve"> </w:t>
      </w:r>
      <w:proofErr w:type="spellStart"/>
      <w:r w:rsidR="005753DC">
        <w:rPr>
          <w:rFonts w:ascii="Times New Roman" w:hAnsi="Times New Roman" w:cs="Times New Roman"/>
          <w:i/>
          <w:color w:val="000000"/>
          <w:sz w:val="24"/>
          <w:szCs w:val="24"/>
        </w:rPr>
        <w:t>pneumoniae</w:t>
      </w:r>
      <w:proofErr w:type="spellEnd"/>
      <w:r w:rsidR="005753DC">
        <w:rPr>
          <w:rFonts w:ascii="Times New Roman" w:hAnsi="Times New Roman" w:cs="Times New Roman"/>
          <w:i/>
          <w:color w:val="000000"/>
          <w:sz w:val="24"/>
          <w:szCs w:val="24"/>
        </w:rPr>
        <w:t xml:space="preserve"> </w:t>
      </w:r>
      <w:proofErr w:type="gramStart"/>
      <w:r w:rsidRPr="00E61526">
        <w:rPr>
          <w:rFonts w:ascii="Times New Roman" w:hAnsi="Times New Roman" w:cs="Times New Roman"/>
          <w:color w:val="000000"/>
          <w:sz w:val="24"/>
          <w:szCs w:val="24"/>
        </w:rPr>
        <w:t>and</w:t>
      </w:r>
      <w:r>
        <w:rPr>
          <w:rFonts w:ascii="Times New Roman" w:hAnsi="Times New Roman" w:cs="Times New Roman"/>
          <w:i/>
          <w:color w:val="000000"/>
          <w:sz w:val="24"/>
          <w:szCs w:val="24"/>
        </w:rPr>
        <w:t xml:space="preserve">  S</w:t>
      </w:r>
      <w:proofErr w:type="gram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aureus</w:t>
      </w:r>
      <w:proofErr w:type="spellEnd"/>
      <w:r w:rsidR="005753DC">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were positive to both </w:t>
      </w:r>
      <w:proofErr w:type="spellStart"/>
      <w:r>
        <w:rPr>
          <w:rFonts w:ascii="Times New Roman" w:hAnsi="Times New Roman" w:cs="Times New Roman"/>
          <w:color w:val="000000"/>
          <w:sz w:val="24"/>
          <w:szCs w:val="24"/>
        </w:rPr>
        <w:t>Voges-Proskauer</w:t>
      </w:r>
      <w:proofErr w:type="spellEnd"/>
      <w:r>
        <w:rPr>
          <w:rFonts w:ascii="Times New Roman" w:hAnsi="Times New Roman" w:cs="Times New Roman"/>
          <w:color w:val="000000"/>
          <w:sz w:val="24"/>
          <w:szCs w:val="24"/>
        </w:rPr>
        <w:t xml:space="preserve"> and citrate u</w:t>
      </w:r>
      <w:r w:rsidRPr="00280979">
        <w:rPr>
          <w:rFonts w:ascii="Times New Roman" w:hAnsi="Times New Roman" w:cs="Times New Roman"/>
          <w:color w:val="000000"/>
          <w:sz w:val="24"/>
          <w:szCs w:val="24"/>
        </w:rPr>
        <w:t>tilization test</w:t>
      </w:r>
      <w:r>
        <w:rPr>
          <w:rFonts w:ascii="Times New Roman" w:hAnsi="Times New Roman" w:cs="Times New Roman"/>
          <w:color w:val="000000"/>
          <w:sz w:val="24"/>
          <w:szCs w:val="24"/>
        </w:rPr>
        <w:t xml:space="preserve"> while </w:t>
      </w:r>
      <w:r>
        <w:rPr>
          <w:rFonts w:ascii="Times New Roman" w:hAnsi="Times New Roman" w:cs="Times New Roman"/>
          <w:i/>
          <w:color w:val="000000"/>
          <w:sz w:val="24"/>
          <w:szCs w:val="24"/>
        </w:rPr>
        <w:t xml:space="preserve">E. coli </w:t>
      </w:r>
      <w:r w:rsidRPr="00E61526">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 xml:space="preserve">M. </w:t>
      </w:r>
      <w:proofErr w:type="spellStart"/>
      <w:r>
        <w:rPr>
          <w:rFonts w:ascii="Times New Roman" w:hAnsi="Times New Roman" w:cs="Times New Roman"/>
          <w:i/>
          <w:color w:val="000000"/>
          <w:sz w:val="24"/>
          <w:szCs w:val="24"/>
        </w:rPr>
        <w:t>roseus</w:t>
      </w:r>
      <w:proofErr w:type="spellEnd"/>
      <w:r w:rsidR="005753DC">
        <w:rPr>
          <w:rFonts w:ascii="Times New Roman" w:hAnsi="Times New Roman" w:cs="Times New Roman"/>
          <w:i/>
          <w:color w:val="000000"/>
          <w:sz w:val="24"/>
          <w:szCs w:val="24"/>
        </w:rPr>
        <w:t xml:space="preserve"> </w:t>
      </w:r>
      <w:r w:rsidRPr="00280979">
        <w:rPr>
          <w:rFonts w:ascii="Times New Roman" w:hAnsi="Times New Roman" w:cs="Times New Roman"/>
          <w:color w:val="000000"/>
          <w:sz w:val="24"/>
          <w:szCs w:val="24"/>
        </w:rPr>
        <w:t>were negative to the test.</w:t>
      </w:r>
      <w:r w:rsidR="005753DC">
        <w:rPr>
          <w:rFonts w:ascii="Times New Roman" w:hAnsi="Times New Roman" w:cs="Times New Roman"/>
          <w:color w:val="000000"/>
          <w:sz w:val="24"/>
          <w:szCs w:val="24"/>
        </w:rPr>
        <w:t xml:space="preserve"> </w:t>
      </w:r>
      <w:r w:rsidRPr="003528EC">
        <w:rPr>
          <w:rFonts w:ascii="Times New Roman" w:hAnsi="Times New Roman" w:cs="Times New Roman"/>
          <w:i/>
          <w:color w:val="000000"/>
          <w:sz w:val="24"/>
          <w:szCs w:val="24"/>
        </w:rPr>
        <w:t xml:space="preserve">Bacillus </w:t>
      </w:r>
      <w:proofErr w:type="spellStart"/>
      <w:r w:rsidRPr="003528EC">
        <w:rPr>
          <w:rFonts w:ascii="Times New Roman" w:hAnsi="Times New Roman" w:cs="Times New Roman"/>
          <w:i/>
          <w:color w:val="000000"/>
          <w:sz w:val="24"/>
          <w:szCs w:val="24"/>
        </w:rPr>
        <w:t>subtilis</w:t>
      </w:r>
      <w:proofErr w:type="spellEnd"/>
      <w:r>
        <w:rPr>
          <w:rFonts w:ascii="Times New Roman" w:hAnsi="Times New Roman" w:cs="Times New Roman"/>
          <w:i/>
          <w:color w:val="000000"/>
          <w:sz w:val="24"/>
          <w:szCs w:val="24"/>
        </w:rPr>
        <w:t>,</w:t>
      </w:r>
      <w:r w:rsidRPr="00280979">
        <w:rPr>
          <w:rFonts w:ascii="Times New Roman" w:hAnsi="Times New Roman" w:cs="Times New Roman"/>
          <w:color w:val="000000"/>
          <w:sz w:val="24"/>
          <w:szCs w:val="24"/>
        </w:rPr>
        <w:t xml:space="preserve"> and</w:t>
      </w:r>
      <w:r>
        <w:rPr>
          <w:rFonts w:ascii="Times New Roman" w:hAnsi="Times New Roman" w:cs="Times New Roman"/>
          <w:i/>
          <w:color w:val="000000"/>
          <w:sz w:val="24"/>
          <w:szCs w:val="24"/>
        </w:rPr>
        <w:t xml:space="preserve"> E. coli </w:t>
      </w:r>
      <w:r w:rsidRPr="00280979">
        <w:rPr>
          <w:rFonts w:ascii="Times New Roman" w:hAnsi="Times New Roman" w:cs="Times New Roman"/>
          <w:color w:val="000000"/>
          <w:sz w:val="24"/>
          <w:szCs w:val="24"/>
        </w:rPr>
        <w:t>were negative to urease test while</w:t>
      </w:r>
      <w:r w:rsidR="005753DC">
        <w:rPr>
          <w:rFonts w:ascii="Times New Roman" w:hAnsi="Times New Roman" w:cs="Times New Roman"/>
          <w:color w:val="000000"/>
          <w:sz w:val="24"/>
          <w:szCs w:val="24"/>
        </w:rPr>
        <w:t xml:space="preserve"> </w:t>
      </w:r>
      <w:r w:rsidRPr="003528EC">
        <w:rPr>
          <w:rFonts w:ascii="Times New Roman" w:hAnsi="Times New Roman" w:cs="Times New Roman"/>
          <w:i/>
          <w:color w:val="000000"/>
          <w:sz w:val="24"/>
          <w:szCs w:val="24"/>
        </w:rPr>
        <w:t>K</w:t>
      </w:r>
      <w:r>
        <w:rPr>
          <w:rFonts w:ascii="Times New Roman" w:hAnsi="Times New Roman" w:cs="Times New Roman"/>
          <w:i/>
          <w:color w:val="000000"/>
          <w:sz w:val="24"/>
          <w:szCs w:val="24"/>
        </w:rPr>
        <w:t>.</w:t>
      </w:r>
      <w:r w:rsidR="005753DC">
        <w:rPr>
          <w:rFonts w:ascii="Times New Roman" w:hAnsi="Times New Roman" w:cs="Times New Roman"/>
          <w:i/>
          <w:color w:val="000000"/>
          <w:sz w:val="24"/>
          <w:szCs w:val="24"/>
        </w:rPr>
        <w:t xml:space="preserve"> </w:t>
      </w:r>
      <w:proofErr w:type="spellStart"/>
      <w:r w:rsidR="005753DC">
        <w:rPr>
          <w:rFonts w:ascii="Times New Roman" w:hAnsi="Times New Roman" w:cs="Times New Roman"/>
          <w:i/>
          <w:color w:val="000000"/>
          <w:sz w:val="24"/>
          <w:szCs w:val="24"/>
        </w:rPr>
        <w:t>pneumoniae</w:t>
      </w:r>
      <w:proofErr w:type="spellEnd"/>
      <w:r w:rsidR="005753DC">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 xml:space="preserve">S. </w:t>
      </w:r>
      <w:proofErr w:type="spellStart"/>
      <w:r>
        <w:rPr>
          <w:rFonts w:ascii="Times New Roman" w:hAnsi="Times New Roman" w:cs="Times New Roman"/>
          <w:i/>
          <w:color w:val="000000"/>
          <w:sz w:val="24"/>
          <w:szCs w:val="24"/>
        </w:rPr>
        <w:t>aureus</w:t>
      </w:r>
      <w:proofErr w:type="spellEnd"/>
      <w:r w:rsidR="005753DC">
        <w:rPr>
          <w:rFonts w:ascii="Times New Roman" w:hAnsi="Times New Roman" w:cs="Times New Roman"/>
          <w:i/>
          <w:color w:val="000000"/>
          <w:sz w:val="24"/>
          <w:szCs w:val="24"/>
        </w:rPr>
        <w:t xml:space="preserve"> </w:t>
      </w:r>
      <w:r w:rsidRPr="00280979">
        <w:rPr>
          <w:rFonts w:ascii="Times New Roman" w:hAnsi="Times New Roman" w:cs="Times New Roman"/>
          <w:color w:val="000000"/>
          <w:sz w:val="24"/>
          <w:szCs w:val="24"/>
        </w:rPr>
        <w:t>and</w:t>
      </w:r>
      <w:r>
        <w:rPr>
          <w:rFonts w:ascii="Times New Roman" w:hAnsi="Times New Roman" w:cs="Times New Roman"/>
          <w:i/>
          <w:color w:val="000000"/>
          <w:sz w:val="24"/>
          <w:szCs w:val="24"/>
        </w:rPr>
        <w:t xml:space="preserve"> M. </w:t>
      </w:r>
      <w:proofErr w:type="spellStart"/>
      <w:r>
        <w:rPr>
          <w:rFonts w:ascii="Times New Roman" w:hAnsi="Times New Roman" w:cs="Times New Roman"/>
          <w:i/>
          <w:color w:val="000000"/>
          <w:sz w:val="24"/>
          <w:szCs w:val="24"/>
        </w:rPr>
        <w:t>roseus</w:t>
      </w:r>
      <w:proofErr w:type="spellEnd"/>
      <w:r w:rsidR="005753DC">
        <w:rPr>
          <w:rFonts w:ascii="Times New Roman" w:hAnsi="Times New Roman" w:cs="Times New Roman"/>
          <w:i/>
          <w:color w:val="000000"/>
          <w:sz w:val="24"/>
          <w:szCs w:val="24"/>
        </w:rPr>
        <w:t xml:space="preserve"> </w:t>
      </w:r>
      <w:r w:rsidRPr="00280979">
        <w:rPr>
          <w:rFonts w:ascii="Times New Roman" w:hAnsi="Times New Roman" w:cs="Times New Roman"/>
          <w:color w:val="000000"/>
          <w:sz w:val="24"/>
          <w:szCs w:val="24"/>
        </w:rPr>
        <w:t>were urease positive.</w:t>
      </w:r>
      <w:r w:rsidR="005753DC">
        <w:rPr>
          <w:rFonts w:ascii="Times New Roman" w:hAnsi="Times New Roman" w:cs="Times New Roman"/>
          <w:color w:val="000000"/>
          <w:sz w:val="24"/>
          <w:szCs w:val="24"/>
        </w:rPr>
        <w:t xml:space="preserve"> </w:t>
      </w:r>
      <w:r w:rsidRPr="003528EC">
        <w:rPr>
          <w:rFonts w:ascii="Times New Roman" w:hAnsi="Times New Roman" w:cs="Times New Roman"/>
          <w:i/>
          <w:color w:val="000000"/>
          <w:sz w:val="24"/>
          <w:szCs w:val="24"/>
        </w:rPr>
        <w:t xml:space="preserve">Bacillus </w:t>
      </w:r>
      <w:proofErr w:type="spellStart"/>
      <w:r w:rsidRPr="003528EC">
        <w:rPr>
          <w:rFonts w:ascii="Times New Roman" w:hAnsi="Times New Roman" w:cs="Times New Roman"/>
          <w:i/>
          <w:color w:val="000000"/>
          <w:sz w:val="24"/>
          <w:szCs w:val="24"/>
        </w:rPr>
        <w:t>subtilis</w:t>
      </w:r>
      <w:proofErr w:type="spellEnd"/>
      <w:r w:rsidRPr="003528EC">
        <w:rPr>
          <w:rFonts w:ascii="Times New Roman" w:hAnsi="Times New Roman" w:cs="Times New Roman"/>
          <w:i/>
          <w:color w:val="000000"/>
          <w:sz w:val="24"/>
          <w:szCs w:val="24"/>
        </w:rPr>
        <w:t>, K</w:t>
      </w:r>
      <w:r>
        <w:rPr>
          <w:rFonts w:ascii="Times New Roman" w:hAnsi="Times New Roman" w:cs="Times New Roman"/>
          <w:i/>
          <w:color w:val="000000"/>
          <w:sz w:val="24"/>
          <w:szCs w:val="24"/>
        </w:rPr>
        <w:t>.</w:t>
      </w:r>
      <w:r w:rsidR="005753DC">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pneumonia</w:t>
      </w:r>
      <w:r>
        <w:rPr>
          <w:rFonts w:ascii="Times New Roman" w:hAnsi="Times New Roman" w:cs="Times New Roman"/>
          <w:color w:val="000000"/>
          <w:sz w:val="24"/>
          <w:szCs w:val="24"/>
        </w:rPr>
        <w:t>e</w:t>
      </w:r>
      <w:proofErr w:type="spellEnd"/>
      <w:r>
        <w:rPr>
          <w:rFonts w:ascii="Times New Roman" w:hAnsi="Times New Roman" w:cs="Times New Roman"/>
          <w:color w:val="000000"/>
          <w:sz w:val="24"/>
          <w:szCs w:val="24"/>
        </w:rPr>
        <w:t>,</w:t>
      </w:r>
      <w:r>
        <w:rPr>
          <w:rFonts w:ascii="Times New Roman" w:hAnsi="Times New Roman" w:cs="Times New Roman"/>
          <w:i/>
          <w:color w:val="000000"/>
          <w:sz w:val="24"/>
          <w:szCs w:val="24"/>
        </w:rPr>
        <w:t xml:space="preserve"> S. </w:t>
      </w:r>
      <w:proofErr w:type="spellStart"/>
      <w:r>
        <w:rPr>
          <w:rFonts w:ascii="Times New Roman" w:hAnsi="Times New Roman" w:cs="Times New Roman"/>
          <w:i/>
          <w:color w:val="000000"/>
          <w:sz w:val="24"/>
          <w:szCs w:val="24"/>
        </w:rPr>
        <w:t>aureus</w:t>
      </w:r>
      <w:proofErr w:type="spellEnd"/>
      <w:r>
        <w:rPr>
          <w:rFonts w:ascii="Times New Roman" w:hAnsi="Times New Roman" w:cs="Times New Roman"/>
          <w:i/>
          <w:color w:val="000000"/>
          <w:sz w:val="24"/>
          <w:szCs w:val="24"/>
        </w:rPr>
        <w:t xml:space="preserve"> and E. coli </w:t>
      </w:r>
      <w:r w:rsidRPr="007821B0">
        <w:rPr>
          <w:rFonts w:ascii="Times New Roman" w:hAnsi="Times New Roman" w:cs="Times New Roman"/>
          <w:color w:val="000000"/>
          <w:sz w:val="24"/>
          <w:szCs w:val="24"/>
        </w:rPr>
        <w:t xml:space="preserve">did not produce hydrogen </w:t>
      </w:r>
      <w:proofErr w:type="spellStart"/>
      <w:r w:rsidRPr="007821B0">
        <w:rPr>
          <w:rFonts w:ascii="Times New Roman" w:hAnsi="Times New Roman" w:cs="Times New Roman"/>
          <w:color w:val="000000"/>
          <w:sz w:val="24"/>
          <w:szCs w:val="24"/>
        </w:rPr>
        <w:t>sulphide</w:t>
      </w:r>
      <w:proofErr w:type="spellEnd"/>
      <w:r w:rsidRPr="007821B0">
        <w:rPr>
          <w:rFonts w:ascii="Times New Roman" w:hAnsi="Times New Roman" w:cs="Times New Roman"/>
          <w:color w:val="000000"/>
          <w:sz w:val="24"/>
          <w:szCs w:val="24"/>
        </w:rPr>
        <w:t xml:space="preserve"> gas</w:t>
      </w:r>
      <w:r>
        <w:rPr>
          <w:rFonts w:ascii="Times New Roman" w:hAnsi="Times New Roman" w:cs="Times New Roman"/>
          <w:color w:val="000000"/>
          <w:sz w:val="24"/>
          <w:szCs w:val="24"/>
        </w:rPr>
        <w:t xml:space="preserve"> while </w:t>
      </w:r>
      <w:r w:rsidRPr="007821B0">
        <w:rPr>
          <w:rFonts w:ascii="Times New Roman" w:hAnsi="Times New Roman" w:cs="Times New Roman"/>
          <w:i/>
          <w:color w:val="000000"/>
          <w:sz w:val="24"/>
          <w:szCs w:val="24"/>
        </w:rPr>
        <w:t xml:space="preserve">M. </w:t>
      </w:r>
      <w:proofErr w:type="spellStart"/>
      <w:r w:rsidRPr="007821B0">
        <w:rPr>
          <w:rFonts w:ascii="Times New Roman" w:hAnsi="Times New Roman" w:cs="Times New Roman"/>
          <w:i/>
          <w:color w:val="000000"/>
          <w:sz w:val="24"/>
          <w:szCs w:val="24"/>
        </w:rPr>
        <w:t>roseus</w:t>
      </w:r>
      <w:proofErr w:type="spellEnd"/>
      <w:r>
        <w:rPr>
          <w:rFonts w:ascii="Times New Roman" w:hAnsi="Times New Roman" w:cs="Times New Roman"/>
          <w:color w:val="000000"/>
          <w:sz w:val="24"/>
          <w:szCs w:val="24"/>
        </w:rPr>
        <w:t xml:space="preserve"> produced the gas.</w:t>
      </w:r>
    </w:p>
    <w:p w:rsidR="00D20D38" w:rsidRPr="00280979" w:rsidRDefault="00D20D38" w:rsidP="00136F67">
      <w:pPr>
        <w:spacing w:after="0" w:line="276" w:lineRule="auto"/>
        <w:jc w:val="both"/>
        <w:rPr>
          <w:rFonts w:ascii="Times New Roman" w:hAnsi="Times New Roman" w:cs="Times New Roman"/>
          <w:color w:val="000000"/>
          <w:sz w:val="24"/>
          <w:szCs w:val="24"/>
        </w:rPr>
      </w:pPr>
      <w:r w:rsidRPr="00096841">
        <w:rPr>
          <w:rFonts w:ascii="Times New Roman" w:hAnsi="Times New Roman" w:cs="Times New Roman"/>
          <w:b/>
          <w:color w:val="000000"/>
          <w:sz w:val="24"/>
          <w:szCs w:val="24"/>
        </w:rPr>
        <w:t>Morphological Characteristics of Fungal Isolates from bean cake</w:t>
      </w:r>
    </w:p>
    <w:p w:rsidR="00D20D38" w:rsidRPr="00096841" w:rsidRDefault="00D20D38" w:rsidP="00136F67">
      <w:pPr>
        <w:spacing w:after="0" w:line="276" w:lineRule="auto"/>
        <w:jc w:val="both"/>
        <w:rPr>
          <w:rFonts w:ascii="Times New Roman" w:hAnsi="Times New Roman" w:cs="Times New Roman"/>
          <w:color w:val="000000"/>
          <w:sz w:val="24"/>
          <w:szCs w:val="24"/>
        </w:rPr>
      </w:pPr>
      <w:r w:rsidRPr="00096841">
        <w:rPr>
          <w:rFonts w:ascii="Times New Roman" w:hAnsi="Times New Roman" w:cs="Times New Roman"/>
          <w:color w:val="000000"/>
          <w:sz w:val="24"/>
          <w:szCs w:val="24"/>
        </w:rPr>
        <w:t xml:space="preserve">One genera of </w:t>
      </w:r>
      <w:proofErr w:type="spellStart"/>
      <w:r w:rsidRPr="00096841">
        <w:rPr>
          <w:rFonts w:ascii="Times New Roman" w:hAnsi="Times New Roman" w:cs="Times New Roman"/>
          <w:color w:val="000000"/>
          <w:sz w:val="24"/>
          <w:szCs w:val="24"/>
        </w:rPr>
        <w:t>mould</w:t>
      </w:r>
      <w:proofErr w:type="spellEnd"/>
      <w:r w:rsidRPr="00096841">
        <w:rPr>
          <w:rFonts w:ascii="Times New Roman" w:hAnsi="Times New Roman" w:cs="Times New Roman"/>
          <w:color w:val="000000"/>
          <w:sz w:val="24"/>
          <w:szCs w:val="24"/>
        </w:rPr>
        <w:t xml:space="preserve"> namely, </w:t>
      </w:r>
      <w:proofErr w:type="spellStart"/>
      <w:r w:rsidRPr="00096841">
        <w:rPr>
          <w:rFonts w:ascii="Times New Roman" w:hAnsi="Times New Roman" w:cs="Times New Roman"/>
          <w:i/>
          <w:color w:val="000000"/>
          <w:sz w:val="24"/>
          <w:szCs w:val="24"/>
        </w:rPr>
        <w:t>Aspergillus</w:t>
      </w:r>
      <w:proofErr w:type="spellEnd"/>
      <w:r w:rsidRPr="00096841">
        <w:rPr>
          <w:rFonts w:ascii="Times New Roman" w:hAnsi="Times New Roman" w:cs="Times New Roman"/>
          <w:color w:val="000000"/>
          <w:sz w:val="24"/>
          <w:szCs w:val="24"/>
        </w:rPr>
        <w:t xml:space="preserve"> was isolated from the bean cake on the basis of its colonial morphology, and microscopic</w:t>
      </w:r>
      <w:r>
        <w:rPr>
          <w:rFonts w:ascii="Times New Roman" w:hAnsi="Times New Roman" w:cs="Times New Roman"/>
          <w:color w:val="000000"/>
          <w:sz w:val="24"/>
          <w:szCs w:val="24"/>
        </w:rPr>
        <w:t xml:space="preserve"> characteristics. The identity of the fungus</w:t>
      </w:r>
      <w:r w:rsidRPr="00096841">
        <w:rPr>
          <w:rFonts w:ascii="Times New Roman" w:hAnsi="Times New Roman" w:cs="Times New Roman"/>
          <w:color w:val="000000"/>
          <w:sz w:val="24"/>
          <w:szCs w:val="24"/>
        </w:rPr>
        <w:t xml:space="preserve"> was cross ma</w:t>
      </w:r>
      <w:r>
        <w:rPr>
          <w:rFonts w:ascii="Times New Roman" w:hAnsi="Times New Roman" w:cs="Times New Roman"/>
          <w:color w:val="000000"/>
          <w:sz w:val="24"/>
          <w:szCs w:val="24"/>
        </w:rPr>
        <w:t>tched with known taxa. Table 6</w:t>
      </w:r>
      <w:r w:rsidRPr="00096841">
        <w:rPr>
          <w:rFonts w:ascii="Times New Roman" w:hAnsi="Times New Roman" w:cs="Times New Roman"/>
          <w:color w:val="000000"/>
          <w:sz w:val="24"/>
          <w:szCs w:val="24"/>
        </w:rPr>
        <w:t xml:space="preserve"> shows the morpho</w:t>
      </w:r>
      <w:r>
        <w:rPr>
          <w:rFonts w:ascii="Times New Roman" w:hAnsi="Times New Roman" w:cs="Times New Roman"/>
          <w:color w:val="000000"/>
          <w:sz w:val="24"/>
          <w:szCs w:val="24"/>
        </w:rPr>
        <w:t xml:space="preserve">logical characteristics of fungal </w:t>
      </w:r>
      <w:proofErr w:type="spellStart"/>
      <w:r>
        <w:rPr>
          <w:rFonts w:ascii="Times New Roman" w:hAnsi="Times New Roman" w:cs="Times New Roman"/>
          <w:color w:val="000000"/>
          <w:sz w:val="24"/>
          <w:szCs w:val="24"/>
        </w:rPr>
        <w:t>isolate</w:t>
      </w:r>
      <w:r w:rsidRPr="00096841">
        <w:rPr>
          <w:rFonts w:ascii="Times New Roman" w:hAnsi="Times New Roman" w:cs="Times New Roman"/>
          <w:color w:val="000000"/>
          <w:sz w:val="24"/>
          <w:szCs w:val="24"/>
        </w:rPr>
        <w:t>from</w:t>
      </w:r>
      <w:proofErr w:type="spellEnd"/>
      <w:r w:rsidRPr="00096841">
        <w:rPr>
          <w:rFonts w:ascii="Times New Roman" w:hAnsi="Times New Roman" w:cs="Times New Roman"/>
          <w:color w:val="000000"/>
          <w:sz w:val="24"/>
          <w:szCs w:val="24"/>
        </w:rPr>
        <w:t xml:space="preserve"> bean cake.</w:t>
      </w:r>
      <w:r>
        <w:rPr>
          <w:rFonts w:ascii="Times New Roman" w:hAnsi="Times New Roman" w:cs="Times New Roman"/>
          <w:color w:val="000000"/>
          <w:sz w:val="24"/>
          <w:szCs w:val="24"/>
        </w:rPr>
        <w:t xml:space="preserve"> Black colonies were isolated on </w:t>
      </w:r>
      <w:proofErr w:type="spellStart"/>
      <w:r>
        <w:rPr>
          <w:rFonts w:ascii="Times New Roman" w:hAnsi="Times New Roman" w:cs="Times New Roman"/>
          <w:color w:val="000000"/>
          <w:sz w:val="24"/>
          <w:szCs w:val="24"/>
        </w:rPr>
        <w:t>saboraud</w:t>
      </w:r>
      <w:proofErr w:type="spellEnd"/>
      <w:r>
        <w:rPr>
          <w:rFonts w:ascii="Times New Roman" w:hAnsi="Times New Roman" w:cs="Times New Roman"/>
          <w:color w:val="000000"/>
          <w:sz w:val="24"/>
          <w:szCs w:val="24"/>
        </w:rPr>
        <w:t xml:space="preserve"> dextrose agar. And on microscopic observation, rough walled </w:t>
      </w:r>
      <w:proofErr w:type="spellStart"/>
      <w:r>
        <w:rPr>
          <w:rFonts w:ascii="Times New Roman" w:hAnsi="Times New Roman" w:cs="Times New Roman"/>
          <w:color w:val="000000"/>
          <w:sz w:val="24"/>
          <w:szCs w:val="24"/>
        </w:rPr>
        <w:t>septate</w:t>
      </w:r>
      <w:proofErr w:type="spellEnd"/>
      <w:r>
        <w:rPr>
          <w:rFonts w:ascii="Times New Roman" w:hAnsi="Times New Roman" w:cs="Times New Roman"/>
          <w:color w:val="000000"/>
          <w:sz w:val="24"/>
          <w:szCs w:val="24"/>
        </w:rPr>
        <w:t xml:space="preserve"> hyphae, dark brown to black </w:t>
      </w:r>
      <w:proofErr w:type="spellStart"/>
      <w:r>
        <w:rPr>
          <w:rFonts w:ascii="Times New Roman" w:hAnsi="Times New Roman" w:cs="Times New Roman"/>
          <w:color w:val="000000"/>
          <w:sz w:val="24"/>
          <w:szCs w:val="24"/>
        </w:rPr>
        <w:t>colour</w:t>
      </w:r>
      <w:proofErr w:type="spellEnd"/>
      <w:r>
        <w:rPr>
          <w:rFonts w:ascii="Times New Roman" w:hAnsi="Times New Roman" w:cs="Times New Roman"/>
          <w:color w:val="000000"/>
          <w:sz w:val="24"/>
          <w:szCs w:val="24"/>
        </w:rPr>
        <w:t xml:space="preserve"> were seen.</w:t>
      </w:r>
    </w:p>
    <w:p w:rsidR="00D20D38" w:rsidRDefault="00D20D38" w:rsidP="00136F67">
      <w:pPr>
        <w:spacing w:after="0" w:line="276" w:lineRule="auto"/>
        <w:ind w:left="450" w:hanging="450"/>
        <w:jc w:val="both"/>
        <w:rPr>
          <w:rFonts w:ascii="Times New Roman" w:hAnsi="Times New Roman" w:cs="Times New Roman"/>
          <w:b/>
          <w:color w:val="000000"/>
          <w:sz w:val="24"/>
          <w:szCs w:val="24"/>
        </w:rPr>
      </w:pPr>
    </w:p>
    <w:p w:rsidR="00D20D38" w:rsidRPr="00096841" w:rsidRDefault="00D20D38" w:rsidP="00136F67">
      <w:pPr>
        <w:spacing w:after="0" w:line="276" w:lineRule="auto"/>
        <w:jc w:val="both"/>
        <w:rPr>
          <w:rFonts w:ascii="Times New Roman" w:hAnsi="Times New Roman" w:cs="Times New Roman"/>
          <w:b/>
          <w:color w:val="000000"/>
          <w:sz w:val="24"/>
          <w:szCs w:val="24"/>
        </w:rPr>
      </w:pPr>
      <w:r w:rsidRPr="00096841">
        <w:rPr>
          <w:rFonts w:ascii="Times New Roman" w:hAnsi="Times New Roman" w:cs="Times New Roman"/>
          <w:b/>
          <w:color w:val="000000"/>
          <w:sz w:val="24"/>
          <w:szCs w:val="24"/>
        </w:rPr>
        <w:t xml:space="preserve">Frequency of Occurrence of the microorganisms isolated from bean cake sold in </w:t>
      </w:r>
      <w:proofErr w:type="spellStart"/>
      <w:r w:rsidRPr="00096841">
        <w:rPr>
          <w:rFonts w:ascii="Times New Roman" w:hAnsi="Times New Roman" w:cs="Times New Roman"/>
          <w:b/>
          <w:color w:val="000000"/>
          <w:sz w:val="24"/>
          <w:szCs w:val="24"/>
        </w:rPr>
        <w:t>Minna</w:t>
      </w:r>
      <w:proofErr w:type="spellEnd"/>
      <w:r w:rsidRPr="00096841">
        <w:rPr>
          <w:rFonts w:ascii="Times New Roman" w:hAnsi="Times New Roman" w:cs="Times New Roman"/>
          <w:b/>
          <w:color w:val="000000"/>
          <w:sz w:val="24"/>
          <w:szCs w:val="24"/>
        </w:rPr>
        <w:t xml:space="preserve"> Metropolis</w:t>
      </w:r>
    </w:p>
    <w:p w:rsidR="00D20D38" w:rsidRDefault="00D20D38" w:rsidP="00136F67">
      <w:pPr>
        <w:spacing w:after="0" w:line="276" w:lineRule="auto"/>
        <w:jc w:val="both"/>
        <w:rPr>
          <w:rFonts w:ascii="Times New Roman" w:hAnsi="Times New Roman" w:cs="Times New Roman"/>
          <w:color w:val="000000"/>
          <w:sz w:val="24"/>
          <w:szCs w:val="24"/>
        </w:rPr>
      </w:pPr>
      <w:r w:rsidRPr="00096841">
        <w:rPr>
          <w:rFonts w:ascii="Times New Roman" w:hAnsi="Times New Roman" w:cs="Times New Roman"/>
          <w:i/>
          <w:color w:val="000000"/>
          <w:sz w:val="24"/>
          <w:szCs w:val="24"/>
        </w:rPr>
        <w:t xml:space="preserve">Staphylococcus </w:t>
      </w:r>
      <w:proofErr w:type="spellStart"/>
      <w:r w:rsidRPr="00096841">
        <w:rPr>
          <w:rFonts w:ascii="Times New Roman" w:hAnsi="Times New Roman" w:cs="Times New Roman"/>
          <w:i/>
          <w:color w:val="000000"/>
          <w:sz w:val="24"/>
          <w:szCs w:val="24"/>
        </w:rPr>
        <w:t>aureus</w:t>
      </w:r>
      <w:proofErr w:type="spellEnd"/>
      <w:r>
        <w:rPr>
          <w:rFonts w:ascii="Times New Roman" w:hAnsi="Times New Roman" w:cs="Times New Roman"/>
          <w:color w:val="000000"/>
          <w:sz w:val="24"/>
          <w:szCs w:val="24"/>
        </w:rPr>
        <w:t xml:space="preserve"> was</w:t>
      </w:r>
      <w:r w:rsidRPr="00096841">
        <w:rPr>
          <w:rFonts w:ascii="Times New Roman" w:hAnsi="Times New Roman" w:cs="Times New Roman"/>
          <w:color w:val="000000"/>
          <w:sz w:val="24"/>
          <w:szCs w:val="24"/>
        </w:rPr>
        <w:t xml:space="preserve"> the most frequently isolated organisms from all the bean cakes while </w:t>
      </w:r>
      <w:proofErr w:type="spellStart"/>
      <w:r w:rsidRPr="00096841">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proofErr w:type="spellStart"/>
      <w:proofErr w:type="gramStart"/>
      <w:r w:rsidRPr="00096841">
        <w:rPr>
          <w:rFonts w:ascii="Times New Roman" w:hAnsi="Times New Roman" w:cs="Times New Roman"/>
          <w:i/>
          <w:color w:val="000000"/>
          <w:sz w:val="24"/>
          <w:szCs w:val="24"/>
        </w:rPr>
        <w:t>niger</w:t>
      </w:r>
      <w:proofErr w:type="spellEnd"/>
      <w:proofErr w:type="gramEnd"/>
      <w:r w:rsidRPr="00096841">
        <w:rPr>
          <w:rFonts w:ascii="Times New Roman" w:hAnsi="Times New Roman" w:cs="Times New Roman"/>
          <w:color w:val="000000"/>
          <w:sz w:val="24"/>
          <w:szCs w:val="24"/>
        </w:rPr>
        <w:t xml:space="preserve"> was the least.</w:t>
      </w:r>
      <w:r>
        <w:rPr>
          <w:rFonts w:ascii="Times New Roman" w:hAnsi="Times New Roman" w:cs="Times New Roman"/>
          <w:color w:val="000000"/>
          <w:sz w:val="24"/>
          <w:szCs w:val="24"/>
        </w:rPr>
        <w:t xml:space="preserve"> Table 7</w:t>
      </w:r>
      <w:r w:rsidRPr="00096841">
        <w:rPr>
          <w:rFonts w:ascii="Times New Roman" w:hAnsi="Times New Roman" w:cs="Times New Roman"/>
          <w:color w:val="000000"/>
          <w:sz w:val="24"/>
          <w:szCs w:val="24"/>
        </w:rPr>
        <w:t xml:space="preserve"> shows the frequency of occurrence of the microorganisms isolated from bean cake sold in </w:t>
      </w:r>
      <w:proofErr w:type="spellStart"/>
      <w:r w:rsidRPr="00096841">
        <w:rPr>
          <w:rFonts w:ascii="Times New Roman" w:hAnsi="Times New Roman" w:cs="Times New Roman"/>
          <w:color w:val="000000"/>
          <w:sz w:val="24"/>
          <w:szCs w:val="24"/>
        </w:rPr>
        <w:t>Minna</w:t>
      </w:r>
      <w:proofErr w:type="spellEnd"/>
      <w:r w:rsidRPr="00096841">
        <w:rPr>
          <w:rFonts w:ascii="Times New Roman" w:hAnsi="Times New Roman" w:cs="Times New Roman"/>
          <w:color w:val="000000"/>
          <w:sz w:val="24"/>
          <w:szCs w:val="24"/>
        </w:rPr>
        <w:t xml:space="preserve"> Metropolis.</w:t>
      </w:r>
    </w:p>
    <w:p w:rsidR="00D20D38" w:rsidRPr="00096841" w:rsidRDefault="00D20D38" w:rsidP="00136F67">
      <w:pPr>
        <w:spacing w:after="0" w:line="276" w:lineRule="auto"/>
        <w:jc w:val="both"/>
        <w:rPr>
          <w:rFonts w:ascii="Times New Roman" w:hAnsi="Times New Roman" w:cs="Times New Roman"/>
          <w:color w:val="000000"/>
          <w:sz w:val="24"/>
          <w:szCs w:val="24"/>
        </w:rPr>
      </w:pPr>
    </w:p>
    <w:p w:rsidR="00D20D38" w:rsidRPr="00096841" w:rsidRDefault="00D20D38" w:rsidP="00136F67">
      <w:pPr>
        <w:spacing w:after="0" w:line="276" w:lineRule="auto"/>
        <w:jc w:val="both"/>
        <w:rPr>
          <w:rFonts w:ascii="Times New Roman" w:hAnsi="Times New Roman" w:cs="Times New Roman"/>
          <w:bCs/>
          <w:sz w:val="24"/>
          <w:szCs w:val="24"/>
        </w:rPr>
      </w:pPr>
    </w:p>
    <w:p w:rsidR="00D20D38" w:rsidRPr="00096841" w:rsidRDefault="00D20D38" w:rsidP="00136F67">
      <w:pPr>
        <w:spacing w:after="0" w:line="276" w:lineRule="auto"/>
        <w:jc w:val="both"/>
        <w:rPr>
          <w:rFonts w:ascii="Times New Roman" w:hAnsi="Times New Roman" w:cs="Times New Roman"/>
          <w:bCs/>
          <w:sz w:val="24"/>
          <w:szCs w:val="24"/>
        </w:rPr>
      </w:pPr>
    </w:p>
    <w:p w:rsidR="00D20D38" w:rsidRPr="00096841" w:rsidRDefault="00D20D38" w:rsidP="00136F67">
      <w:pPr>
        <w:spacing w:after="0" w:line="276" w:lineRule="auto"/>
        <w:jc w:val="both"/>
        <w:rPr>
          <w:rFonts w:ascii="Times New Roman" w:hAnsi="Times New Roman" w:cs="Times New Roman"/>
          <w:bCs/>
          <w:sz w:val="24"/>
          <w:szCs w:val="24"/>
        </w:rPr>
        <w:sectPr w:rsidR="00D20D38" w:rsidRPr="00096841" w:rsidSect="006031EF">
          <w:type w:val="continuous"/>
          <w:pgSz w:w="11906" w:h="16838"/>
          <w:pgMar w:top="1440" w:right="1440" w:bottom="1440" w:left="1440" w:header="708" w:footer="708" w:gutter="0"/>
          <w:cols w:space="708"/>
          <w:docGrid w:linePitch="360"/>
        </w:sectPr>
      </w:pPr>
    </w:p>
    <w:p w:rsidR="00B43059" w:rsidRPr="00667FFD" w:rsidRDefault="00B43059" w:rsidP="00136F6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Pr="00667FFD">
        <w:rPr>
          <w:rFonts w:ascii="Times New Roman" w:hAnsi="Times New Roman" w:cs="Times New Roman"/>
          <w:b/>
          <w:bCs/>
          <w:sz w:val="24"/>
          <w:szCs w:val="24"/>
        </w:rPr>
        <w:t>4:</w:t>
      </w:r>
      <w:r w:rsidRPr="00667FFD">
        <w:rPr>
          <w:rFonts w:ascii="Times New Roman" w:hAnsi="Times New Roman" w:cs="Times New Roman"/>
          <w:b/>
          <w:bCs/>
          <w:sz w:val="24"/>
          <w:szCs w:val="24"/>
        </w:rPr>
        <w:tab/>
        <w:t>Cultural Characteristics of the Bacterial Isolates</w:t>
      </w:r>
    </w:p>
    <w:tbl>
      <w:tblPr>
        <w:tblStyle w:val="PlainTable21"/>
        <w:tblW w:w="13685" w:type="dxa"/>
        <w:tblLook w:val="06A0" w:firstRow="1" w:lastRow="0" w:firstColumn="1" w:lastColumn="0" w:noHBand="1" w:noVBand="1"/>
      </w:tblPr>
      <w:tblGrid>
        <w:gridCol w:w="4831"/>
        <w:gridCol w:w="4774"/>
        <w:gridCol w:w="4080"/>
      </w:tblGrid>
      <w:tr w:rsidR="00B43059" w:rsidRPr="00667FFD" w:rsidTr="004F7B83">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4831" w:type="dxa"/>
          </w:tcPr>
          <w:p w:rsidR="00B43059" w:rsidRPr="00667FFD" w:rsidRDefault="00B43059" w:rsidP="00136F67">
            <w:pPr>
              <w:spacing w:line="276" w:lineRule="auto"/>
              <w:jc w:val="both"/>
              <w:rPr>
                <w:rFonts w:ascii="Times New Roman" w:hAnsi="Times New Roman" w:cs="Times New Roman"/>
                <w:bCs w:val="0"/>
                <w:sz w:val="24"/>
                <w:szCs w:val="24"/>
              </w:rPr>
            </w:pPr>
            <w:r w:rsidRPr="00667FFD">
              <w:rPr>
                <w:rFonts w:ascii="Times New Roman" w:hAnsi="Times New Roman" w:cs="Times New Roman"/>
                <w:bCs w:val="0"/>
                <w:sz w:val="24"/>
                <w:szCs w:val="24"/>
              </w:rPr>
              <w:t>Nutrient Agar</w:t>
            </w:r>
          </w:p>
        </w:tc>
        <w:tc>
          <w:tcPr>
            <w:tcW w:w="4774"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667FFD">
              <w:rPr>
                <w:rFonts w:ascii="Times New Roman" w:hAnsi="Times New Roman" w:cs="Times New Roman"/>
                <w:bCs w:val="0"/>
                <w:sz w:val="24"/>
                <w:szCs w:val="24"/>
              </w:rPr>
              <w:t>MacConkey</w:t>
            </w:r>
            <w:proofErr w:type="spellEnd"/>
            <w:r w:rsidRPr="00667FFD">
              <w:rPr>
                <w:rFonts w:ascii="Times New Roman" w:hAnsi="Times New Roman" w:cs="Times New Roman"/>
                <w:bCs w:val="0"/>
                <w:sz w:val="24"/>
                <w:szCs w:val="24"/>
              </w:rPr>
              <w:t xml:space="preserve"> Agar</w:t>
            </w:r>
          </w:p>
        </w:tc>
        <w:tc>
          <w:tcPr>
            <w:tcW w:w="4080"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667FFD">
              <w:rPr>
                <w:rFonts w:ascii="Times New Roman" w:hAnsi="Times New Roman" w:cs="Times New Roman"/>
                <w:bCs w:val="0"/>
                <w:sz w:val="24"/>
                <w:szCs w:val="24"/>
              </w:rPr>
              <w:t>Suspected organisms</w:t>
            </w:r>
          </w:p>
        </w:tc>
      </w:tr>
      <w:tr w:rsidR="00B43059" w:rsidRPr="00667FFD" w:rsidTr="004F7B83">
        <w:trPr>
          <w:trHeight w:val="1603"/>
        </w:trPr>
        <w:tc>
          <w:tcPr>
            <w:cnfStyle w:val="001000000000" w:firstRow="0" w:lastRow="0" w:firstColumn="1" w:lastColumn="0" w:oddVBand="0" w:evenVBand="0" w:oddHBand="0" w:evenHBand="0" w:firstRowFirstColumn="0" w:firstRowLastColumn="0" w:lastRowFirstColumn="0" w:lastRowLastColumn="0"/>
            <w:tcW w:w="4831" w:type="dxa"/>
          </w:tcPr>
          <w:p w:rsidR="00B43059" w:rsidRPr="00667FFD" w:rsidRDefault="00B43059" w:rsidP="00136F67">
            <w:pPr>
              <w:spacing w:line="276" w:lineRule="auto"/>
              <w:jc w:val="both"/>
              <w:rPr>
                <w:rFonts w:ascii="Times New Roman" w:hAnsi="Times New Roman" w:cs="Times New Roman"/>
                <w:b w:val="0"/>
                <w:bCs w:val="0"/>
                <w:sz w:val="24"/>
                <w:szCs w:val="24"/>
              </w:rPr>
            </w:pPr>
            <w:r w:rsidRPr="00667FFD">
              <w:rPr>
                <w:rFonts w:ascii="Times New Roman" w:hAnsi="Times New Roman" w:cs="Times New Roman"/>
                <w:b w:val="0"/>
                <w:bCs w:val="0"/>
                <w:sz w:val="24"/>
                <w:szCs w:val="24"/>
              </w:rPr>
              <w:t xml:space="preserve">Large, slimy colony no pigmentation and very </w:t>
            </w:r>
            <w:proofErr w:type="spellStart"/>
            <w:r w:rsidRPr="00667FFD">
              <w:rPr>
                <w:rFonts w:ascii="Times New Roman" w:hAnsi="Times New Roman" w:cs="Times New Roman"/>
                <w:b w:val="0"/>
                <w:bCs w:val="0"/>
                <w:sz w:val="24"/>
                <w:szCs w:val="24"/>
              </w:rPr>
              <w:t>mucoid</w:t>
            </w:r>
            <w:proofErr w:type="spellEnd"/>
          </w:p>
        </w:tc>
        <w:tc>
          <w:tcPr>
            <w:tcW w:w="477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67FFD">
              <w:rPr>
                <w:rFonts w:ascii="Times New Roman" w:hAnsi="Times New Roman" w:cs="Times New Roman"/>
                <w:bCs/>
                <w:sz w:val="24"/>
                <w:szCs w:val="24"/>
              </w:rPr>
              <w:t xml:space="preserve">Large, slimy colony; pink center and very </w:t>
            </w:r>
            <w:proofErr w:type="spellStart"/>
            <w:r w:rsidRPr="00667FFD">
              <w:rPr>
                <w:rFonts w:ascii="Times New Roman" w:hAnsi="Times New Roman" w:cs="Times New Roman"/>
                <w:bCs/>
                <w:sz w:val="24"/>
                <w:szCs w:val="24"/>
              </w:rPr>
              <w:t>mucoid</w:t>
            </w:r>
            <w:proofErr w:type="spellEnd"/>
          </w:p>
        </w:tc>
        <w:tc>
          <w:tcPr>
            <w:tcW w:w="40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proofErr w:type="spellStart"/>
            <w:r w:rsidRPr="00667FFD">
              <w:rPr>
                <w:rFonts w:ascii="Times New Roman" w:hAnsi="Times New Roman" w:cs="Times New Roman"/>
                <w:bCs/>
                <w:i/>
                <w:sz w:val="24"/>
                <w:szCs w:val="24"/>
              </w:rPr>
              <w:t>Klebsiella</w:t>
            </w:r>
            <w:proofErr w:type="spellEnd"/>
            <w:r w:rsidRPr="00667FFD">
              <w:rPr>
                <w:rFonts w:ascii="Times New Roman" w:hAnsi="Times New Roman" w:cs="Times New Roman"/>
                <w:bCs/>
                <w:i/>
                <w:sz w:val="24"/>
                <w:szCs w:val="24"/>
              </w:rPr>
              <w:t xml:space="preserve"> </w:t>
            </w:r>
            <w:proofErr w:type="spellStart"/>
            <w:r w:rsidR="005753DC">
              <w:rPr>
                <w:rFonts w:ascii="Times New Roman" w:hAnsi="Times New Roman" w:cs="Times New Roman"/>
                <w:bCs/>
                <w:i/>
                <w:sz w:val="24"/>
                <w:szCs w:val="24"/>
              </w:rPr>
              <w:t>pneumoniae</w:t>
            </w:r>
            <w:proofErr w:type="spellEnd"/>
          </w:p>
        </w:tc>
      </w:tr>
      <w:tr w:rsidR="00B43059" w:rsidRPr="00667FFD" w:rsidTr="004F7B83">
        <w:trPr>
          <w:trHeight w:val="1112"/>
        </w:trPr>
        <w:tc>
          <w:tcPr>
            <w:cnfStyle w:val="001000000000" w:firstRow="0" w:lastRow="0" w:firstColumn="1" w:lastColumn="0" w:oddVBand="0" w:evenVBand="0" w:oddHBand="0" w:evenHBand="0" w:firstRowFirstColumn="0" w:firstRowLastColumn="0" w:lastRowFirstColumn="0" w:lastRowLastColumn="0"/>
            <w:tcW w:w="4831" w:type="dxa"/>
          </w:tcPr>
          <w:p w:rsidR="00B43059" w:rsidRPr="00667FFD" w:rsidRDefault="00B43059" w:rsidP="00136F67">
            <w:pPr>
              <w:spacing w:line="276" w:lineRule="auto"/>
              <w:jc w:val="both"/>
              <w:rPr>
                <w:rFonts w:ascii="Times New Roman" w:hAnsi="Times New Roman" w:cs="Times New Roman"/>
                <w:b w:val="0"/>
                <w:bCs w:val="0"/>
                <w:sz w:val="24"/>
                <w:szCs w:val="24"/>
              </w:rPr>
            </w:pPr>
            <w:r w:rsidRPr="00667FFD">
              <w:rPr>
                <w:rFonts w:ascii="Times New Roman" w:hAnsi="Times New Roman" w:cs="Times New Roman"/>
                <w:b w:val="0"/>
                <w:bCs w:val="0"/>
                <w:sz w:val="24"/>
                <w:szCs w:val="24"/>
              </w:rPr>
              <w:t>Circular small colonies with yellow pigment</w:t>
            </w:r>
          </w:p>
        </w:tc>
        <w:tc>
          <w:tcPr>
            <w:tcW w:w="477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67FFD">
              <w:rPr>
                <w:rFonts w:ascii="Times New Roman" w:hAnsi="Times New Roman" w:cs="Times New Roman"/>
                <w:bCs/>
                <w:sz w:val="24"/>
                <w:szCs w:val="24"/>
              </w:rPr>
              <w:t>ND</w:t>
            </w:r>
          </w:p>
        </w:tc>
        <w:tc>
          <w:tcPr>
            <w:tcW w:w="40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67FFD">
              <w:rPr>
                <w:rFonts w:ascii="Times New Roman" w:hAnsi="Times New Roman" w:cs="Times New Roman"/>
                <w:bCs/>
                <w:i/>
                <w:sz w:val="24"/>
                <w:szCs w:val="24"/>
              </w:rPr>
              <w:t xml:space="preserve">Staphylococcus </w:t>
            </w:r>
            <w:proofErr w:type="spellStart"/>
            <w:r w:rsidRPr="00667FFD">
              <w:rPr>
                <w:rFonts w:ascii="Times New Roman" w:hAnsi="Times New Roman" w:cs="Times New Roman"/>
                <w:bCs/>
                <w:i/>
                <w:sz w:val="24"/>
                <w:szCs w:val="24"/>
              </w:rPr>
              <w:t>aureus</w:t>
            </w:r>
            <w:proofErr w:type="spellEnd"/>
          </w:p>
        </w:tc>
      </w:tr>
      <w:tr w:rsidR="00B43059" w:rsidRPr="00667FFD" w:rsidTr="004F7B83">
        <w:trPr>
          <w:trHeight w:val="1018"/>
        </w:trPr>
        <w:tc>
          <w:tcPr>
            <w:cnfStyle w:val="001000000000" w:firstRow="0" w:lastRow="0" w:firstColumn="1" w:lastColumn="0" w:oddVBand="0" w:evenVBand="0" w:oddHBand="0" w:evenHBand="0" w:firstRowFirstColumn="0" w:firstRowLastColumn="0" w:lastRowFirstColumn="0" w:lastRowLastColumn="0"/>
            <w:tcW w:w="4831" w:type="dxa"/>
          </w:tcPr>
          <w:p w:rsidR="00B43059" w:rsidRPr="00667FFD" w:rsidRDefault="00B43059" w:rsidP="00136F67">
            <w:pPr>
              <w:spacing w:line="276" w:lineRule="auto"/>
              <w:rPr>
                <w:rFonts w:ascii="Times New Roman" w:hAnsi="Times New Roman" w:cs="Times New Roman"/>
                <w:b w:val="0"/>
                <w:bCs w:val="0"/>
                <w:sz w:val="24"/>
                <w:szCs w:val="24"/>
              </w:rPr>
            </w:pPr>
            <w:r w:rsidRPr="00667FFD">
              <w:rPr>
                <w:rFonts w:ascii="Times New Roman" w:hAnsi="Times New Roman" w:cs="Times New Roman"/>
                <w:b w:val="0"/>
                <w:bCs w:val="0"/>
                <w:sz w:val="24"/>
                <w:szCs w:val="24"/>
              </w:rPr>
              <w:t>Large, irregular spreading colony</w:t>
            </w:r>
          </w:p>
        </w:tc>
        <w:tc>
          <w:tcPr>
            <w:tcW w:w="477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40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67FFD">
              <w:rPr>
                <w:rFonts w:ascii="Times New Roman" w:hAnsi="Times New Roman" w:cs="Times New Roman"/>
                <w:bCs/>
                <w:i/>
                <w:sz w:val="24"/>
                <w:szCs w:val="24"/>
              </w:rPr>
              <w:t xml:space="preserve">Bacillus </w:t>
            </w:r>
            <w:proofErr w:type="spellStart"/>
            <w:r w:rsidRPr="00667FFD">
              <w:rPr>
                <w:rFonts w:ascii="Times New Roman" w:hAnsi="Times New Roman" w:cs="Times New Roman"/>
                <w:bCs/>
                <w:i/>
                <w:sz w:val="24"/>
                <w:szCs w:val="24"/>
              </w:rPr>
              <w:t>subtilis</w:t>
            </w:r>
            <w:proofErr w:type="spellEnd"/>
          </w:p>
        </w:tc>
      </w:tr>
      <w:tr w:rsidR="00B43059" w:rsidRPr="00667FFD" w:rsidTr="004F7B83">
        <w:trPr>
          <w:trHeight w:val="1000"/>
        </w:trPr>
        <w:tc>
          <w:tcPr>
            <w:cnfStyle w:val="001000000000" w:firstRow="0" w:lastRow="0" w:firstColumn="1" w:lastColumn="0" w:oddVBand="0" w:evenVBand="0" w:oddHBand="0" w:evenHBand="0" w:firstRowFirstColumn="0" w:firstRowLastColumn="0" w:lastRowFirstColumn="0" w:lastRowLastColumn="0"/>
            <w:tcW w:w="4831" w:type="dxa"/>
          </w:tcPr>
          <w:p w:rsidR="00B43059" w:rsidRPr="00667FFD" w:rsidRDefault="00B43059" w:rsidP="00136F67">
            <w:pPr>
              <w:spacing w:line="276" w:lineRule="auto"/>
              <w:jc w:val="both"/>
              <w:rPr>
                <w:rFonts w:ascii="Times New Roman" w:hAnsi="Times New Roman" w:cs="Times New Roman"/>
                <w:b w:val="0"/>
                <w:bCs w:val="0"/>
                <w:sz w:val="24"/>
                <w:szCs w:val="24"/>
              </w:rPr>
            </w:pPr>
            <w:r w:rsidRPr="00667FFD">
              <w:rPr>
                <w:rFonts w:ascii="Times New Roman" w:hAnsi="Times New Roman" w:cs="Times New Roman"/>
                <w:b w:val="0"/>
                <w:bCs w:val="0"/>
                <w:sz w:val="24"/>
                <w:szCs w:val="24"/>
              </w:rPr>
              <w:t>Circular, entire, convex with red pigmentation</w:t>
            </w:r>
          </w:p>
        </w:tc>
        <w:tc>
          <w:tcPr>
            <w:tcW w:w="477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67FFD">
              <w:rPr>
                <w:rFonts w:ascii="Times New Roman" w:hAnsi="Times New Roman" w:cs="Times New Roman"/>
                <w:bCs/>
                <w:sz w:val="24"/>
                <w:szCs w:val="24"/>
              </w:rPr>
              <w:t>ND</w:t>
            </w:r>
          </w:p>
        </w:tc>
        <w:tc>
          <w:tcPr>
            <w:tcW w:w="40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67FFD">
              <w:rPr>
                <w:rFonts w:ascii="Times New Roman" w:hAnsi="Times New Roman" w:cs="Times New Roman"/>
                <w:bCs/>
                <w:i/>
                <w:sz w:val="24"/>
                <w:szCs w:val="24"/>
              </w:rPr>
              <w:t xml:space="preserve">Micrococcus </w:t>
            </w:r>
            <w:proofErr w:type="spellStart"/>
            <w:r w:rsidRPr="00667FFD">
              <w:rPr>
                <w:rFonts w:ascii="Times New Roman" w:hAnsi="Times New Roman" w:cs="Times New Roman"/>
                <w:bCs/>
                <w:i/>
                <w:sz w:val="24"/>
                <w:szCs w:val="24"/>
              </w:rPr>
              <w:t>roseus</w:t>
            </w:r>
            <w:proofErr w:type="spellEnd"/>
          </w:p>
        </w:tc>
      </w:tr>
      <w:tr w:rsidR="00B43059" w:rsidRPr="00667FFD" w:rsidTr="004F7B83">
        <w:trPr>
          <w:trHeight w:val="654"/>
        </w:trPr>
        <w:tc>
          <w:tcPr>
            <w:cnfStyle w:val="001000000000" w:firstRow="0" w:lastRow="0" w:firstColumn="1" w:lastColumn="0" w:oddVBand="0" w:evenVBand="0" w:oddHBand="0" w:evenHBand="0" w:firstRowFirstColumn="0" w:firstRowLastColumn="0" w:lastRowFirstColumn="0" w:lastRowLastColumn="0"/>
            <w:tcW w:w="4831" w:type="dxa"/>
          </w:tcPr>
          <w:p w:rsidR="00B43059" w:rsidRPr="00667FFD" w:rsidRDefault="00B43059" w:rsidP="00136F67">
            <w:pPr>
              <w:spacing w:line="276" w:lineRule="auto"/>
              <w:jc w:val="both"/>
              <w:rPr>
                <w:rFonts w:ascii="Times New Roman" w:hAnsi="Times New Roman" w:cs="Times New Roman"/>
                <w:b w:val="0"/>
                <w:bCs w:val="0"/>
                <w:sz w:val="24"/>
                <w:szCs w:val="24"/>
              </w:rPr>
            </w:pPr>
            <w:r w:rsidRPr="00667FFD">
              <w:rPr>
                <w:rFonts w:ascii="Times New Roman" w:hAnsi="Times New Roman" w:cs="Times New Roman"/>
                <w:b w:val="0"/>
                <w:bCs w:val="0"/>
                <w:sz w:val="24"/>
                <w:szCs w:val="24"/>
              </w:rPr>
              <w:t xml:space="preserve">Large, thick, greyish white, smooth and translucent disc </w:t>
            </w:r>
          </w:p>
        </w:tc>
        <w:tc>
          <w:tcPr>
            <w:tcW w:w="477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67FFD">
              <w:rPr>
                <w:rFonts w:ascii="Times New Roman" w:hAnsi="Times New Roman" w:cs="Times New Roman"/>
                <w:bCs/>
                <w:sz w:val="24"/>
                <w:szCs w:val="24"/>
              </w:rPr>
              <w:t>Large, doughnut shaped and dark pink colonies</w:t>
            </w:r>
          </w:p>
        </w:tc>
        <w:tc>
          <w:tcPr>
            <w:tcW w:w="40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sidRPr="00667FFD">
              <w:rPr>
                <w:rFonts w:ascii="Times New Roman" w:hAnsi="Times New Roman" w:cs="Times New Roman"/>
                <w:bCs/>
                <w:i/>
                <w:sz w:val="24"/>
                <w:szCs w:val="24"/>
              </w:rPr>
              <w:t>Escherichia coli</w:t>
            </w:r>
          </w:p>
        </w:tc>
      </w:tr>
    </w:tbl>
    <w:p w:rsidR="00B43059" w:rsidRPr="00667FFD" w:rsidRDefault="00B43059" w:rsidP="00136F67">
      <w:pPr>
        <w:spacing w:after="0" w:line="276" w:lineRule="auto"/>
        <w:jc w:val="both"/>
        <w:rPr>
          <w:rFonts w:ascii="Times New Roman" w:hAnsi="Times New Roman" w:cs="Times New Roman"/>
          <w:bCs/>
          <w:sz w:val="24"/>
          <w:szCs w:val="24"/>
        </w:rPr>
      </w:pPr>
    </w:p>
    <w:p w:rsidR="00B43059" w:rsidRPr="00667FFD" w:rsidRDefault="00B43059" w:rsidP="00136F67">
      <w:pPr>
        <w:spacing w:after="0" w:line="276" w:lineRule="auto"/>
        <w:jc w:val="both"/>
        <w:rPr>
          <w:rFonts w:ascii="Times New Roman" w:hAnsi="Times New Roman" w:cs="Times New Roman"/>
          <w:bCs/>
          <w:sz w:val="24"/>
          <w:szCs w:val="24"/>
        </w:rPr>
      </w:pPr>
      <w:r w:rsidRPr="00667FFD">
        <w:rPr>
          <w:rFonts w:ascii="Times New Roman" w:hAnsi="Times New Roman" w:cs="Times New Roman"/>
          <w:bCs/>
          <w:sz w:val="24"/>
          <w:szCs w:val="24"/>
        </w:rPr>
        <w:t>ND – not determined</w:t>
      </w:r>
    </w:p>
    <w:p w:rsidR="00B43059" w:rsidRPr="00667FFD" w:rsidRDefault="00B43059" w:rsidP="00136F67">
      <w:pPr>
        <w:spacing w:after="0" w:line="276" w:lineRule="auto"/>
        <w:jc w:val="both"/>
        <w:rPr>
          <w:rFonts w:ascii="Times New Roman" w:hAnsi="Times New Roman" w:cs="Times New Roman"/>
          <w:bCs/>
          <w:sz w:val="24"/>
          <w:szCs w:val="24"/>
        </w:rPr>
      </w:pPr>
    </w:p>
    <w:p w:rsidR="00B43059" w:rsidRPr="00667FFD" w:rsidRDefault="00B43059" w:rsidP="00136F67">
      <w:pPr>
        <w:spacing w:after="0" w:line="276" w:lineRule="auto"/>
        <w:jc w:val="both"/>
        <w:rPr>
          <w:rFonts w:ascii="Times New Roman" w:hAnsi="Times New Roman" w:cs="Times New Roman"/>
          <w:bCs/>
          <w:sz w:val="24"/>
          <w:szCs w:val="24"/>
        </w:rPr>
        <w:sectPr w:rsidR="00B43059" w:rsidRPr="00667FFD" w:rsidSect="00064495">
          <w:pgSz w:w="16838" w:h="11906" w:orient="landscape"/>
          <w:pgMar w:top="1440" w:right="1440" w:bottom="1440" w:left="1440" w:header="708" w:footer="708" w:gutter="0"/>
          <w:cols w:space="708"/>
          <w:docGrid w:linePitch="360"/>
        </w:sectPr>
      </w:pPr>
    </w:p>
    <w:p w:rsidR="00B43059" w:rsidRPr="00667FFD" w:rsidRDefault="00B43059" w:rsidP="00136F6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Pr="00667FFD">
        <w:rPr>
          <w:rFonts w:ascii="Times New Roman" w:hAnsi="Times New Roman" w:cs="Times New Roman"/>
          <w:b/>
          <w:bCs/>
          <w:sz w:val="24"/>
          <w:szCs w:val="24"/>
        </w:rPr>
        <w:t>5:</w:t>
      </w:r>
      <w:r w:rsidRPr="00667FFD">
        <w:rPr>
          <w:rFonts w:ascii="Times New Roman" w:hAnsi="Times New Roman" w:cs="Times New Roman"/>
          <w:b/>
          <w:bCs/>
          <w:sz w:val="24"/>
          <w:szCs w:val="24"/>
        </w:rPr>
        <w:tab/>
      </w:r>
      <w:proofErr w:type="spellStart"/>
      <w:r w:rsidRPr="00667FFD">
        <w:rPr>
          <w:rFonts w:ascii="Times New Roman" w:hAnsi="Times New Roman" w:cs="Times New Roman"/>
          <w:b/>
          <w:bCs/>
          <w:sz w:val="24"/>
          <w:szCs w:val="24"/>
        </w:rPr>
        <w:t>Microscopical</w:t>
      </w:r>
      <w:proofErr w:type="spellEnd"/>
      <w:r w:rsidRPr="00667FFD">
        <w:rPr>
          <w:rFonts w:ascii="Times New Roman" w:hAnsi="Times New Roman" w:cs="Times New Roman"/>
          <w:b/>
          <w:bCs/>
          <w:sz w:val="24"/>
          <w:szCs w:val="24"/>
        </w:rPr>
        <w:t>, Morphological and Biochemical Characteristics of the Bacterial Isolates</w:t>
      </w:r>
    </w:p>
    <w:tbl>
      <w:tblPr>
        <w:tblStyle w:val="PlainTable21"/>
        <w:tblW w:w="0" w:type="auto"/>
        <w:tblLook w:val="06A0" w:firstRow="1" w:lastRow="0" w:firstColumn="1" w:lastColumn="0" w:noHBand="1" w:noVBand="1"/>
      </w:tblPr>
      <w:tblGrid>
        <w:gridCol w:w="906"/>
        <w:gridCol w:w="1575"/>
        <w:gridCol w:w="1180"/>
        <w:gridCol w:w="927"/>
        <w:gridCol w:w="866"/>
        <w:gridCol w:w="784"/>
        <w:gridCol w:w="971"/>
        <w:gridCol w:w="866"/>
        <w:gridCol w:w="764"/>
        <w:gridCol w:w="907"/>
        <w:gridCol w:w="1002"/>
        <w:gridCol w:w="2723"/>
      </w:tblGrid>
      <w:tr w:rsidR="00B43059" w:rsidRPr="00667FFD" w:rsidTr="004F7B83">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06" w:type="dxa"/>
          </w:tcPr>
          <w:p w:rsidR="00B43059" w:rsidRPr="00667FFD" w:rsidRDefault="00B43059" w:rsidP="00136F67">
            <w:pPr>
              <w:spacing w:line="276" w:lineRule="auto"/>
              <w:jc w:val="both"/>
              <w:rPr>
                <w:rFonts w:ascii="Times New Roman" w:hAnsi="Times New Roman" w:cs="Times New Roman"/>
                <w:sz w:val="24"/>
                <w:szCs w:val="24"/>
              </w:rPr>
            </w:pPr>
            <w:r w:rsidRPr="00667FFD">
              <w:rPr>
                <w:rFonts w:ascii="Times New Roman" w:hAnsi="Times New Roman" w:cs="Times New Roman"/>
                <w:sz w:val="24"/>
                <w:szCs w:val="24"/>
              </w:rPr>
              <w:t>GR</w:t>
            </w:r>
          </w:p>
        </w:tc>
        <w:tc>
          <w:tcPr>
            <w:tcW w:w="1575"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SHAPE</w:t>
            </w:r>
          </w:p>
        </w:tc>
        <w:tc>
          <w:tcPr>
            <w:tcW w:w="1180"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COG</w:t>
            </w:r>
          </w:p>
        </w:tc>
        <w:tc>
          <w:tcPr>
            <w:tcW w:w="927"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OX</w:t>
            </w:r>
          </w:p>
        </w:tc>
        <w:tc>
          <w:tcPr>
            <w:tcW w:w="866"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CT</w:t>
            </w:r>
          </w:p>
        </w:tc>
        <w:tc>
          <w:tcPr>
            <w:tcW w:w="784"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IN</w:t>
            </w:r>
          </w:p>
        </w:tc>
        <w:tc>
          <w:tcPr>
            <w:tcW w:w="971"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MR</w:t>
            </w:r>
          </w:p>
        </w:tc>
        <w:tc>
          <w:tcPr>
            <w:tcW w:w="866"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VP</w:t>
            </w:r>
          </w:p>
        </w:tc>
        <w:tc>
          <w:tcPr>
            <w:tcW w:w="764"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CI</w:t>
            </w:r>
          </w:p>
        </w:tc>
        <w:tc>
          <w:tcPr>
            <w:tcW w:w="907"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UR</w:t>
            </w:r>
          </w:p>
        </w:tc>
        <w:tc>
          <w:tcPr>
            <w:tcW w:w="1002"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H</w:t>
            </w:r>
            <w:r w:rsidRPr="00667FFD">
              <w:rPr>
                <w:rFonts w:ascii="Times New Roman" w:hAnsi="Times New Roman" w:cs="Times New Roman"/>
                <w:sz w:val="24"/>
                <w:szCs w:val="24"/>
                <w:vertAlign w:val="subscript"/>
              </w:rPr>
              <w:t>S</w:t>
            </w:r>
            <w:r w:rsidRPr="00667FFD">
              <w:rPr>
                <w:rFonts w:ascii="Times New Roman" w:hAnsi="Times New Roman" w:cs="Times New Roman"/>
                <w:sz w:val="24"/>
                <w:szCs w:val="24"/>
              </w:rPr>
              <w:t>S</w:t>
            </w:r>
          </w:p>
        </w:tc>
        <w:tc>
          <w:tcPr>
            <w:tcW w:w="2723"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Suspected organisms</w:t>
            </w:r>
          </w:p>
        </w:tc>
      </w:tr>
      <w:tr w:rsidR="00B43059" w:rsidRPr="00667FFD" w:rsidTr="004F7B83">
        <w:trPr>
          <w:trHeight w:val="847"/>
        </w:trPr>
        <w:tc>
          <w:tcPr>
            <w:cnfStyle w:val="001000000000" w:firstRow="0" w:lastRow="0" w:firstColumn="1" w:lastColumn="0" w:oddVBand="0" w:evenVBand="0" w:oddHBand="0" w:evenHBand="0" w:firstRowFirstColumn="0" w:firstRowLastColumn="0" w:lastRowFirstColumn="0" w:lastRowLastColumn="0"/>
            <w:tcW w:w="906" w:type="dxa"/>
          </w:tcPr>
          <w:p w:rsidR="00B43059" w:rsidRPr="00667FFD" w:rsidRDefault="00B43059" w:rsidP="00136F67">
            <w:pPr>
              <w:spacing w:line="276" w:lineRule="auto"/>
              <w:jc w:val="both"/>
              <w:rPr>
                <w:rFonts w:ascii="Times New Roman" w:hAnsi="Times New Roman" w:cs="Times New Roman"/>
                <w:sz w:val="24"/>
                <w:szCs w:val="24"/>
              </w:rPr>
            </w:pPr>
            <w:r w:rsidRPr="00667FFD">
              <w:rPr>
                <w:rFonts w:ascii="Times New Roman" w:hAnsi="Times New Roman" w:cs="Times New Roman"/>
                <w:sz w:val="24"/>
                <w:szCs w:val="24"/>
              </w:rPr>
              <w:t>+</w:t>
            </w:r>
          </w:p>
        </w:tc>
        <w:tc>
          <w:tcPr>
            <w:tcW w:w="1575"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Rod</w:t>
            </w:r>
          </w:p>
        </w:tc>
        <w:tc>
          <w:tcPr>
            <w:tcW w:w="11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2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8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71"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6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90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1002"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2723"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667FFD">
              <w:rPr>
                <w:rFonts w:ascii="Times New Roman" w:hAnsi="Times New Roman" w:cs="Times New Roman"/>
                <w:i/>
                <w:iCs/>
                <w:sz w:val="24"/>
                <w:szCs w:val="24"/>
              </w:rPr>
              <w:t xml:space="preserve">Bacillus </w:t>
            </w:r>
            <w:proofErr w:type="spellStart"/>
            <w:r w:rsidRPr="00667FFD">
              <w:rPr>
                <w:rFonts w:ascii="Times New Roman" w:hAnsi="Times New Roman" w:cs="Times New Roman"/>
                <w:i/>
                <w:iCs/>
                <w:sz w:val="24"/>
                <w:szCs w:val="24"/>
              </w:rPr>
              <w:t>subtilis</w:t>
            </w:r>
            <w:proofErr w:type="spellEnd"/>
          </w:p>
        </w:tc>
      </w:tr>
      <w:tr w:rsidR="00B43059" w:rsidRPr="00667FFD" w:rsidTr="004F7B83">
        <w:trPr>
          <w:trHeight w:val="847"/>
        </w:trPr>
        <w:tc>
          <w:tcPr>
            <w:cnfStyle w:val="001000000000" w:firstRow="0" w:lastRow="0" w:firstColumn="1" w:lastColumn="0" w:oddVBand="0" w:evenVBand="0" w:oddHBand="0" w:evenHBand="0" w:firstRowFirstColumn="0" w:firstRowLastColumn="0" w:lastRowFirstColumn="0" w:lastRowLastColumn="0"/>
            <w:tcW w:w="906" w:type="dxa"/>
          </w:tcPr>
          <w:p w:rsidR="00B43059" w:rsidRPr="00667FFD" w:rsidRDefault="00B43059" w:rsidP="00136F67">
            <w:pPr>
              <w:spacing w:line="276" w:lineRule="auto"/>
              <w:jc w:val="both"/>
              <w:rPr>
                <w:rFonts w:ascii="Times New Roman" w:hAnsi="Times New Roman" w:cs="Times New Roman"/>
                <w:sz w:val="24"/>
                <w:szCs w:val="24"/>
              </w:rPr>
            </w:pPr>
            <w:r w:rsidRPr="00667FFD">
              <w:rPr>
                <w:rFonts w:ascii="Times New Roman" w:hAnsi="Times New Roman" w:cs="Times New Roman"/>
                <w:sz w:val="24"/>
                <w:szCs w:val="24"/>
              </w:rPr>
              <w:t>_</w:t>
            </w:r>
          </w:p>
        </w:tc>
        <w:tc>
          <w:tcPr>
            <w:tcW w:w="1575"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Rod</w:t>
            </w:r>
          </w:p>
        </w:tc>
        <w:tc>
          <w:tcPr>
            <w:tcW w:w="11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2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8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71"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6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90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1002"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2723"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r w:rsidRPr="00667FFD">
              <w:rPr>
                <w:rFonts w:ascii="Times New Roman" w:hAnsi="Times New Roman" w:cs="Times New Roman"/>
                <w:i/>
                <w:iCs/>
                <w:sz w:val="24"/>
                <w:szCs w:val="24"/>
              </w:rPr>
              <w:t>Klebsiella</w:t>
            </w:r>
            <w:proofErr w:type="spellEnd"/>
            <w:r w:rsidR="005753DC">
              <w:rPr>
                <w:rFonts w:ascii="Times New Roman" w:hAnsi="Times New Roman" w:cs="Times New Roman"/>
                <w:i/>
                <w:iCs/>
                <w:sz w:val="24"/>
                <w:szCs w:val="24"/>
              </w:rPr>
              <w:t xml:space="preserve"> </w:t>
            </w:r>
            <w:proofErr w:type="spellStart"/>
            <w:r w:rsidRPr="00667FFD">
              <w:rPr>
                <w:rFonts w:ascii="Times New Roman" w:hAnsi="Times New Roman" w:cs="Times New Roman"/>
                <w:i/>
                <w:iCs/>
                <w:sz w:val="24"/>
                <w:szCs w:val="24"/>
              </w:rPr>
              <w:t>pneumoniae</w:t>
            </w:r>
            <w:proofErr w:type="spellEnd"/>
          </w:p>
        </w:tc>
      </w:tr>
      <w:tr w:rsidR="00B43059" w:rsidRPr="00667FFD" w:rsidTr="004F7B83">
        <w:trPr>
          <w:trHeight w:val="847"/>
        </w:trPr>
        <w:tc>
          <w:tcPr>
            <w:cnfStyle w:val="001000000000" w:firstRow="0" w:lastRow="0" w:firstColumn="1" w:lastColumn="0" w:oddVBand="0" w:evenVBand="0" w:oddHBand="0" w:evenHBand="0" w:firstRowFirstColumn="0" w:firstRowLastColumn="0" w:lastRowFirstColumn="0" w:lastRowLastColumn="0"/>
            <w:tcW w:w="906" w:type="dxa"/>
          </w:tcPr>
          <w:p w:rsidR="00B43059" w:rsidRPr="00667FFD" w:rsidRDefault="00B43059" w:rsidP="00136F67">
            <w:pPr>
              <w:spacing w:line="276" w:lineRule="auto"/>
              <w:jc w:val="both"/>
              <w:rPr>
                <w:rFonts w:ascii="Times New Roman" w:hAnsi="Times New Roman" w:cs="Times New Roman"/>
                <w:sz w:val="24"/>
                <w:szCs w:val="24"/>
              </w:rPr>
            </w:pPr>
            <w:r w:rsidRPr="00667FFD">
              <w:rPr>
                <w:rFonts w:ascii="Times New Roman" w:hAnsi="Times New Roman" w:cs="Times New Roman"/>
                <w:sz w:val="24"/>
                <w:szCs w:val="24"/>
              </w:rPr>
              <w:t>+</w:t>
            </w:r>
          </w:p>
        </w:tc>
        <w:tc>
          <w:tcPr>
            <w:tcW w:w="1575"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67FFD">
              <w:rPr>
                <w:rFonts w:ascii="Times New Roman" w:hAnsi="Times New Roman" w:cs="Times New Roman"/>
                <w:sz w:val="24"/>
                <w:szCs w:val="24"/>
              </w:rPr>
              <w:t>Cocci</w:t>
            </w:r>
            <w:proofErr w:type="spellEnd"/>
          </w:p>
        </w:tc>
        <w:tc>
          <w:tcPr>
            <w:tcW w:w="11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92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8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71"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6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90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1002"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2723"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667FFD">
              <w:rPr>
                <w:rFonts w:ascii="Times New Roman" w:hAnsi="Times New Roman" w:cs="Times New Roman"/>
                <w:i/>
                <w:iCs/>
                <w:sz w:val="24"/>
                <w:szCs w:val="24"/>
              </w:rPr>
              <w:t xml:space="preserve">Staphylococcus </w:t>
            </w:r>
            <w:proofErr w:type="spellStart"/>
            <w:r w:rsidRPr="00667FFD">
              <w:rPr>
                <w:rFonts w:ascii="Times New Roman" w:hAnsi="Times New Roman" w:cs="Times New Roman"/>
                <w:i/>
                <w:iCs/>
                <w:sz w:val="24"/>
                <w:szCs w:val="24"/>
              </w:rPr>
              <w:t>aureus</w:t>
            </w:r>
            <w:proofErr w:type="spellEnd"/>
          </w:p>
        </w:tc>
      </w:tr>
      <w:tr w:rsidR="00B43059" w:rsidRPr="00667FFD" w:rsidTr="004F7B83">
        <w:trPr>
          <w:trHeight w:val="847"/>
        </w:trPr>
        <w:tc>
          <w:tcPr>
            <w:cnfStyle w:val="001000000000" w:firstRow="0" w:lastRow="0" w:firstColumn="1" w:lastColumn="0" w:oddVBand="0" w:evenVBand="0" w:oddHBand="0" w:evenHBand="0" w:firstRowFirstColumn="0" w:firstRowLastColumn="0" w:lastRowFirstColumn="0" w:lastRowLastColumn="0"/>
            <w:tcW w:w="906" w:type="dxa"/>
          </w:tcPr>
          <w:p w:rsidR="00B43059" w:rsidRPr="00667FFD" w:rsidRDefault="00B43059" w:rsidP="00136F67">
            <w:pPr>
              <w:spacing w:line="276" w:lineRule="auto"/>
              <w:jc w:val="both"/>
              <w:rPr>
                <w:rFonts w:ascii="Times New Roman" w:hAnsi="Times New Roman" w:cs="Times New Roman"/>
                <w:sz w:val="24"/>
                <w:szCs w:val="24"/>
              </w:rPr>
            </w:pPr>
            <w:r w:rsidRPr="00667FFD">
              <w:rPr>
                <w:rFonts w:ascii="Times New Roman" w:hAnsi="Times New Roman" w:cs="Times New Roman"/>
                <w:sz w:val="24"/>
                <w:szCs w:val="24"/>
              </w:rPr>
              <w:t>_</w:t>
            </w:r>
          </w:p>
        </w:tc>
        <w:tc>
          <w:tcPr>
            <w:tcW w:w="1575"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Rod</w:t>
            </w:r>
          </w:p>
        </w:tc>
        <w:tc>
          <w:tcPr>
            <w:tcW w:w="11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2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8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971"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76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0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1002"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2723"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667FFD">
              <w:rPr>
                <w:rFonts w:ascii="Times New Roman" w:hAnsi="Times New Roman" w:cs="Times New Roman"/>
                <w:i/>
                <w:iCs/>
                <w:sz w:val="24"/>
                <w:szCs w:val="24"/>
              </w:rPr>
              <w:t>Escherichia coli</w:t>
            </w:r>
          </w:p>
        </w:tc>
      </w:tr>
      <w:tr w:rsidR="00B43059" w:rsidRPr="00667FFD" w:rsidTr="004F7B83">
        <w:trPr>
          <w:trHeight w:val="827"/>
        </w:trPr>
        <w:tc>
          <w:tcPr>
            <w:cnfStyle w:val="001000000000" w:firstRow="0" w:lastRow="0" w:firstColumn="1" w:lastColumn="0" w:oddVBand="0" w:evenVBand="0" w:oddHBand="0" w:evenHBand="0" w:firstRowFirstColumn="0" w:firstRowLastColumn="0" w:lastRowFirstColumn="0" w:lastRowLastColumn="0"/>
            <w:tcW w:w="906" w:type="dxa"/>
          </w:tcPr>
          <w:p w:rsidR="00B43059" w:rsidRPr="00667FFD" w:rsidRDefault="00B43059" w:rsidP="00136F67">
            <w:pPr>
              <w:spacing w:line="276" w:lineRule="auto"/>
              <w:jc w:val="both"/>
              <w:rPr>
                <w:rFonts w:ascii="Times New Roman" w:hAnsi="Times New Roman" w:cs="Times New Roman"/>
                <w:sz w:val="24"/>
                <w:szCs w:val="24"/>
              </w:rPr>
            </w:pPr>
            <w:r w:rsidRPr="00667FFD">
              <w:rPr>
                <w:rFonts w:ascii="Times New Roman" w:hAnsi="Times New Roman" w:cs="Times New Roman"/>
                <w:sz w:val="24"/>
                <w:szCs w:val="24"/>
              </w:rPr>
              <w:t>+</w:t>
            </w:r>
          </w:p>
        </w:tc>
        <w:tc>
          <w:tcPr>
            <w:tcW w:w="1575"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67FFD">
              <w:rPr>
                <w:rFonts w:ascii="Times New Roman" w:hAnsi="Times New Roman" w:cs="Times New Roman"/>
                <w:sz w:val="24"/>
                <w:szCs w:val="24"/>
              </w:rPr>
              <w:t>Cocci</w:t>
            </w:r>
            <w:proofErr w:type="spellEnd"/>
          </w:p>
        </w:tc>
        <w:tc>
          <w:tcPr>
            <w:tcW w:w="1180"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2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78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71"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866"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764"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_</w:t>
            </w:r>
          </w:p>
        </w:tc>
        <w:tc>
          <w:tcPr>
            <w:tcW w:w="907"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1002"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w:t>
            </w:r>
          </w:p>
        </w:tc>
        <w:tc>
          <w:tcPr>
            <w:tcW w:w="2723" w:type="dxa"/>
          </w:tcPr>
          <w:p w:rsidR="00B43059" w:rsidRPr="00667FFD" w:rsidRDefault="00B43059" w:rsidP="00136F6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667FFD">
              <w:rPr>
                <w:rFonts w:ascii="Times New Roman" w:hAnsi="Times New Roman" w:cs="Times New Roman"/>
                <w:i/>
                <w:iCs/>
                <w:sz w:val="24"/>
                <w:szCs w:val="24"/>
              </w:rPr>
              <w:t xml:space="preserve">Micrococcus </w:t>
            </w:r>
            <w:proofErr w:type="spellStart"/>
            <w:r w:rsidRPr="00667FFD">
              <w:rPr>
                <w:rFonts w:ascii="Times New Roman" w:hAnsi="Times New Roman" w:cs="Times New Roman"/>
                <w:i/>
                <w:iCs/>
                <w:sz w:val="24"/>
                <w:szCs w:val="24"/>
              </w:rPr>
              <w:t>roseus</w:t>
            </w:r>
            <w:proofErr w:type="spellEnd"/>
          </w:p>
        </w:tc>
      </w:tr>
    </w:tbl>
    <w:p w:rsidR="00B43059" w:rsidRPr="00667FFD" w:rsidRDefault="00B43059" w:rsidP="00136F67">
      <w:pPr>
        <w:spacing w:after="0" w:line="276" w:lineRule="auto"/>
        <w:jc w:val="both"/>
        <w:rPr>
          <w:rFonts w:ascii="Times New Roman" w:hAnsi="Times New Roman" w:cs="Times New Roman"/>
          <w:sz w:val="24"/>
          <w:szCs w:val="24"/>
        </w:rPr>
      </w:pPr>
    </w:p>
    <w:p w:rsidR="00B43059" w:rsidRPr="00667FFD" w:rsidRDefault="00B43059" w:rsidP="00136F67">
      <w:pPr>
        <w:spacing w:after="0" w:line="276" w:lineRule="auto"/>
        <w:jc w:val="both"/>
        <w:rPr>
          <w:rFonts w:ascii="Times New Roman" w:hAnsi="Times New Roman" w:cs="Times New Roman"/>
          <w:sz w:val="24"/>
          <w:szCs w:val="24"/>
        </w:rPr>
      </w:pPr>
      <w:r w:rsidRPr="00667FFD">
        <w:rPr>
          <w:rFonts w:ascii="Times New Roman" w:hAnsi="Times New Roman" w:cs="Times New Roman"/>
          <w:sz w:val="24"/>
          <w:szCs w:val="24"/>
        </w:rPr>
        <w:t xml:space="preserve">GR: Gram’s reaction, COG: Coagulase test, OX: Oxidase test, CT: Catalase test, MR: Methyl red test, IN: </w:t>
      </w:r>
      <w:proofErr w:type="spellStart"/>
      <w:r w:rsidRPr="00667FFD">
        <w:rPr>
          <w:rFonts w:ascii="Times New Roman" w:hAnsi="Times New Roman" w:cs="Times New Roman"/>
          <w:sz w:val="24"/>
          <w:szCs w:val="24"/>
        </w:rPr>
        <w:t>Indole</w:t>
      </w:r>
      <w:proofErr w:type="spellEnd"/>
      <w:r w:rsidRPr="00667FFD">
        <w:rPr>
          <w:rFonts w:ascii="Times New Roman" w:hAnsi="Times New Roman" w:cs="Times New Roman"/>
          <w:sz w:val="24"/>
          <w:szCs w:val="24"/>
        </w:rPr>
        <w:t xml:space="preserve"> test, UR: Urease test, H</w:t>
      </w:r>
      <w:r w:rsidRPr="00667FFD">
        <w:rPr>
          <w:rFonts w:ascii="Times New Roman" w:hAnsi="Times New Roman" w:cs="Times New Roman"/>
          <w:sz w:val="24"/>
          <w:szCs w:val="24"/>
          <w:vertAlign w:val="subscript"/>
        </w:rPr>
        <w:t>2</w:t>
      </w:r>
      <w:r w:rsidRPr="00667FFD">
        <w:rPr>
          <w:rFonts w:ascii="Times New Roman" w:hAnsi="Times New Roman" w:cs="Times New Roman"/>
          <w:sz w:val="24"/>
          <w:szCs w:val="24"/>
        </w:rPr>
        <w:t xml:space="preserve">S: Hydrogen </w:t>
      </w:r>
      <w:proofErr w:type="spellStart"/>
      <w:r w:rsidRPr="00667FFD">
        <w:rPr>
          <w:rFonts w:ascii="Times New Roman" w:hAnsi="Times New Roman" w:cs="Times New Roman"/>
          <w:sz w:val="24"/>
          <w:szCs w:val="24"/>
        </w:rPr>
        <w:t>Sulphide</w:t>
      </w:r>
      <w:proofErr w:type="spellEnd"/>
      <w:r w:rsidRPr="00667FFD">
        <w:rPr>
          <w:rFonts w:ascii="Times New Roman" w:hAnsi="Times New Roman" w:cs="Times New Roman"/>
          <w:sz w:val="24"/>
          <w:szCs w:val="24"/>
        </w:rPr>
        <w:t xml:space="preserve"> Production test, L: Lactose sugar fermentation test, S: Sucrose sugar fermentation test, G: Glucose sugar fermentation test, VP: </w:t>
      </w:r>
      <w:proofErr w:type="spellStart"/>
      <w:r w:rsidRPr="00667FFD">
        <w:rPr>
          <w:rFonts w:ascii="Times New Roman" w:hAnsi="Times New Roman" w:cs="Times New Roman"/>
          <w:sz w:val="24"/>
          <w:szCs w:val="24"/>
        </w:rPr>
        <w:t>VogesProskauer</w:t>
      </w:r>
      <w:proofErr w:type="spellEnd"/>
      <w:r w:rsidRPr="00667FFD">
        <w:rPr>
          <w:rFonts w:ascii="Times New Roman" w:hAnsi="Times New Roman" w:cs="Times New Roman"/>
          <w:sz w:val="24"/>
          <w:szCs w:val="24"/>
        </w:rPr>
        <w:t xml:space="preserve"> test, CI: Citrate utilization test, +: Positive, -: Negative</w:t>
      </w:r>
    </w:p>
    <w:p w:rsidR="00B43059" w:rsidRPr="00667FFD" w:rsidRDefault="00B43059" w:rsidP="00136F67">
      <w:pPr>
        <w:spacing w:after="0" w:line="276" w:lineRule="auto"/>
        <w:jc w:val="both"/>
        <w:rPr>
          <w:rFonts w:ascii="Times New Roman" w:hAnsi="Times New Roman" w:cs="Times New Roman"/>
          <w:sz w:val="24"/>
          <w:szCs w:val="24"/>
        </w:rPr>
      </w:pPr>
    </w:p>
    <w:p w:rsidR="00B43059" w:rsidRPr="00667FFD" w:rsidRDefault="00B43059" w:rsidP="00136F67">
      <w:pPr>
        <w:spacing w:after="0" w:line="276" w:lineRule="auto"/>
        <w:jc w:val="both"/>
        <w:rPr>
          <w:rFonts w:ascii="Times New Roman" w:hAnsi="Times New Roman" w:cs="Times New Roman"/>
          <w:sz w:val="24"/>
          <w:szCs w:val="24"/>
        </w:rPr>
      </w:pPr>
    </w:p>
    <w:p w:rsidR="00B43059" w:rsidRPr="00667FFD" w:rsidRDefault="00B43059" w:rsidP="00136F67">
      <w:pPr>
        <w:spacing w:after="0"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Table </w:t>
      </w:r>
      <w:r w:rsidRPr="00667FFD">
        <w:rPr>
          <w:rFonts w:ascii="Times New Roman" w:hAnsi="Times New Roman" w:cs="Times New Roman"/>
          <w:b/>
          <w:color w:val="000000"/>
          <w:sz w:val="24"/>
          <w:szCs w:val="24"/>
        </w:rPr>
        <w:t>6:</w:t>
      </w:r>
      <w:r w:rsidRPr="00667FFD">
        <w:rPr>
          <w:rFonts w:ascii="Times New Roman" w:hAnsi="Times New Roman" w:cs="Times New Roman"/>
          <w:b/>
          <w:color w:val="000000"/>
          <w:sz w:val="24"/>
          <w:szCs w:val="24"/>
        </w:rPr>
        <w:tab/>
        <w:t>Cultural and Morphological Characteristics of Fungal Isolates from Bean Cake</w:t>
      </w:r>
    </w:p>
    <w:tbl>
      <w:tblPr>
        <w:tblStyle w:val="PlainTable21"/>
        <w:tblW w:w="0" w:type="auto"/>
        <w:tblLook w:val="04A0" w:firstRow="1" w:lastRow="0" w:firstColumn="1" w:lastColumn="0" w:noHBand="0" w:noVBand="1"/>
      </w:tblPr>
      <w:tblGrid>
        <w:gridCol w:w="4649"/>
        <w:gridCol w:w="4649"/>
        <w:gridCol w:w="4650"/>
      </w:tblGrid>
      <w:tr w:rsidR="00B43059" w:rsidRPr="00667FFD" w:rsidTr="004F7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spacing w:line="276" w:lineRule="auto"/>
              <w:jc w:val="both"/>
              <w:rPr>
                <w:rFonts w:ascii="Times New Roman" w:hAnsi="Times New Roman" w:cs="Times New Roman"/>
                <w:color w:val="000000"/>
                <w:sz w:val="24"/>
                <w:szCs w:val="24"/>
              </w:rPr>
            </w:pPr>
            <w:r w:rsidRPr="00667FFD">
              <w:rPr>
                <w:rFonts w:ascii="Times New Roman" w:hAnsi="Times New Roman" w:cs="Times New Roman"/>
                <w:color w:val="000000"/>
                <w:sz w:val="24"/>
                <w:szCs w:val="24"/>
              </w:rPr>
              <w:t>Cultural characteristics</w:t>
            </w:r>
          </w:p>
        </w:tc>
        <w:tc>
          <w:tcPr>
            <w:tcW w:w="4649"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67FFD">
              <w:rPr>
                <w:rFonts w:ascii="Times New Roman" w:hAnsi="Times New Roman" w:cs="Times New Roman"/>
                <w:color w:val="000000"/>
                <w:sz w:val="24"/>
                <w:szCs w:val="24"/>
              </w:rPr>
              <w:t>Microscopic characteristics</w:t>
            </w:r>
          </w:p>
        </w:tc>
        <w:tc>
          <w:tcPr>
            <w:tcW w:w="4650" w:type="dxa"/>
          </w:tcPr>
          <w:p w:rsidR="00B43059" w:rsidRPr="00667FFD" w:rsidRDefault="00B43059" w:rsidP="00136F6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67FFD">
              <w:rPr>
                <w:rFonts w:ascii="Times New Roman" w:hAnsi="Times New Roman" w:cs="Times New Roman"/>
                <w:color w:val="000000"/>
                <w:sz w:val="24"/>
                <w:szCs w:val="24"/>
              </w:rPr>
              <w:t>Organisms suspected</w:t>
            </w:r>
          </w:p>
        </w:tc>
      </w:tr>
      <w:tr w:rsidR="00B43059" w:rsidRPr="00667FFD" w:rsidTr="004F7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spacing w:line="276" w:lineRule="auto"/>
              <w:jc w:val="both"/>
              <w:rPr>
                <w:rFonts w:ascii="Times New Roman" w:hAnsi="Times New Roman" w:cs="Times New Roman"/>
                <w:b w:val="0"/>
                <w:color w:val="000000"/>
                <w:sz w:val="24"/>
                <w:szCs w:val="24"/>
              </w:rPr>
            </w:pPr>
            <w:r w:rsidRPr="00667FFD">
              <w:rPr>
                <w:rFonts w:ascii="Times New Roman" w:hAnsi="Times New Roman" w:cs="Times New Roman"/>
                <w:b w:val="0"/>
                <w:color w:val="000000"/>
                <w:sz w:val="24"/>
                <w:szCs w:val="24"/>
              </w:rPr>
              <w:t>Black colony on SDA</w:t>
            </w:r>
          </w:p>
        </w:tc>
        <w:tc>
          <w:tcPr>
            <w:tcW w:w="4649" w:type="dxa"/>
          </w:tcPr>
          <w:p w:rsidR="00B43059" w:rsidRPr="00667FFD" w:rsidRDefault="00B43059" w:rsidP="00136F6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667FFD">
              <w:rPr>
                <w:rFonts w:ascii="Times New Roman" w:hAnsi="Times New Roman" w:cs="Times New Roman"/>
                <w:color w:val="000000"/>
                <w:sz w:val="24"/>
                <w:szCs w:val="24"/>
              </w:rPr>
              <w:t>Septate</w:t>
            </w:r>
            <w:proofErr w:type="spellEnd"/>
            <w:r w:rsidRPr="00667FFD">
              <w:rPr>
                <w:rFonts w:ascii="Times New Roman" w:hAnsi="Times New Roman" w:cs="Times New Roman"/>
                <w:color w:val="000000"/>
                <w:sz w:val="24"/>
                <w:szCs w:val="24"/>
              </w:rPr>
              <w:t xml:space="preserve"> hyphae, dark brown to black and rough walled</w:t>
            </w:r>
          </w:p>
        </w:tc>
        <w:tc>
          <w:tcPr>
            <w:tcW w:w="4650" w:type="dxa"/>
          </w:tcPr>
          <w:p w:rsidR="00B43059" w:rsidRPr="00667FFD" w:rsidRDefault="00B43059" w:rsidP="00136F6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proofErr w:type="spellStart"/>
            <w:r w:rsidRPr="00667FFD">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proofErr w:type="spellStart"/>
            <w:r w:rsidRPr="00667FFD">
              <w:rPr>
                <w:rFonts w:ascii="Times New Roman" w:hAnsi="Times New Roman" w:cs="Times New Roman"/>
                <w:i/>
                <w:color w:val="000000"/>
                <w:sz w:val="24"/>
                <w:szCs w:val="24"/>
              </w:rPr>
              <w:t>niger</w:t>
            </w:r>
            <w:proofErr w:type="spellEnd"/>
          </w:p>
        </w:tc>
      </w:tr>
    </w:tbl>
    <w:p w:rsidR="00B43059" w:rsidRPr="00667FFD" w:rsidRDefault="00B43059" w:rsidP="00136F67">
      <w:pPr>
        <w:tabs>
          <w:tab w:val="left" w:pos="7968"/>
        </w:tabs>
        <w:spacing w:after="0" w:line="276" w:lineRule="auto"/>
        <w:jc w:val="both"/>
        <w:rPr>
          <w:rFonts w:ascii="Times New Roman" w:hAnsi="Times New Roman" w:cs="Times New Roman"/>
          <w:b/>
          <w:color w:val="000000"/>
          <w:sz w:val="24"/>
          <w:szCs w:val="24"/>
        </w:rPr>
      </w:pPr>
      <w:r w:rsidRPr="00667FFD">
        <w:rPr>
          <w:rFonts w:ascii="Times New Roman" w:hAnsi="Times New Roman" w:cs="Times New Roman"/>
          <w:b/>
          <w:color w:val="000000"/>
          <w:sz w:val="24"/>
          <w:szCs w:val="24"/>
        </w:rPr>
        <w:tab/>
      </w:r>
    </w:p>
    <w:p w:rsidR="00B43059" w:rsidRPr="00667FFD" w:rsidRDefault="00B43059" w:rsidP="00136F67">
      <w:pPr>
        <w:spacing w:after="0"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Table </w:t>
      </w:r>
      <w:r w:rsidRPr="00667FFD">
        <w:rPr>
          <w:rFonts w:ascii="Times New Roman" w:hAnsi="Times New Roman" w:cs="Times New Roman"/>
          <w:b/>
          <w:color w:val="000000"/>
          <w:sz w:val="24"/>
          <w:szCs w:val="24"/>
        </w:rPr>
        <w:t>7:</w:t>
      </w:r>
      <w:r w:rsidRPr="00667FFD">
        <w:rPr>
          <w:rFonts w:ascii="Times New Roman" w:hAnsi="Times New Roman" w:cs="Times New Roman"/>
          <w:b/>
          <w:color w:val="000000"/>
          <w:sz w:val="24"/>
          <w:szCs w:val="24"/>
        </w:rPr>
        <w:tab/>
        <w:t>Frequency of Occurrence of Bacterial isolates of Bean Cake</w:t>
      </w:r>
      <w:r>
        <w:rPr>
          <w:rFonts w:ascii="Times New Roman" w:hAnsi="Times New Roman" w:cs="Times New Roman"/>
          <w:b/>
          <w:color w:val="000000"/>
          <w:sz w:val="24"/>
          <w:szCs w:val="24"/>
        </w:rPr>
        <w:t>s</w:t>
      </w:r>
      <w:r w:rsidRPr="00667FFD">
        <w:rPr>
          <w:rFonts w:ascii="Times New Roman" w:hAnsi="Times New Roman" w:cs="Times New Roman"/>
          <w:b/>
          <w:color w:val="000000"/>
          <w:sz w:val="24"/>
          <w:szCs w:val="24"/>
        </w:rPr>
        <w:t xml:space="preserve"> sold in </w:t>
      </w:r>
      <w:proofErr w:type="spellStart"/>
      <w:r w:rsidRPr="00667FFD">
        <w:rPr>
          <w:rFonts w:ascii="Times New Roman" w:hAnsi="Times New Roman" w:cs="Times New Roman"/>
          <w:b/>
          <w:color w:val="000000"/>
          <w:sz w:val="24"/>
          <w:szCs w:val="24"/>
        </w:rPr>
        <w:t>Minna</w:t>
      </w:r>
      <w:proofErr w:type="spellEnd"/>
      <w:r w:rsidRPr="00667FFD">
        <w:rPr>
          <w:rFonts w:ascii="Times New Roman" w:hAnsi="Times New Roman" w:cs="Times New Roman"/>
          <w:b/>
          <w:color w:val="000000"/>
          <w:sz w:val="24"/>
          <w:szCs w:val="24"/>
        </w:rPr>
        <w:t xml:space="preserve"> Metropolis</w:t>
      </w:r>
    </w:p>
    <w:tbl>
      <w:tblPr>
        <w:tblStyle w:val="PlainTable21"/>
        <w:tblW w:w="0" w:type="auto"/>
        <w:tblLook w:val="06A0" w:firstRow="1" w:lastRow="0" w:firstColumn="1" w:lastColumn="0" w:noHBand="1" w:noVBand="1"/>
      </w:tblPr>
      <w:tblGrid>
        <w:gridCol w:w="4649"/>
        <w:gridCol w:w="4649"/>
        <w:gridCol w:w="4650"/>
      </w:tblGrid>
      <w:tr w:rsidR="00B43059" w:rsidRPr="00667FFD" w:rsidTr="004F7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s>
              <w:spacing w:line="276" w:lineRule="auto"/>
              <w:rPr>
                <w:rFonts w:ascii="Times New Roman" w:hAnsi="Times New Roman" w:cs="Times New Roman"/>
                <w:sz w:val="24"/>
                <w:szCs w:val="24"/>
              </w:rPr>
            </w:pPr>
            <w:r w:rsidRPr="00667FFD">
              <w:rPr>
                <w:rFonts w:ascii="Times New Roman" w:hAnsi="Times New Roman" w:cs="Times New Roman"/>
                <w:sz w:val="24"/>
                <w:szCs w:val="24"/>
              </w:rPr>
              <w:lastRenderedPageBreak/>
              <w:t>Microorganisms</w:t>
            </w:r>
          </w:p>
          <w:p w:rsidR="00B43059" w:rsidRPr="00667FFD" w:rsidRDefault="00B43059" w:rsidP="00136F67">
            <w:pPr>
              <w:tabs>
                <w:tab w:val="left" w:pos="1530"/>
              </w:tabs>
              <w:spacing w:line="276" w:lineRule="auto"/>
              <w:rPr>
                <w:rFonts w:ascii="Times New Roman" w:hAnsi="Times New Roman" w:cs="Times New Roman"/>
                <w:sz w:val="24"/>
                <w:szCs w:val="24"/>
              </w:rPr>
            </w:pPr>
          </w:p>
        </w:tc>
        <w:tc>
          <w:tcPr>
            <w:tcW w:w="4649" w:type="dxa"/>
          </w:tcPr>
          <w:p w:rsidR="00B43059" w:rsidRPr="00667FFD" w:rsidRDefault="00B43059" w:rsidP="00136F67">
            <w:pPr>
              <w:tabs>
                <w:tab w:val="left" w:pos="153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Number</w:t>
            </w:r>
          </w:p>
        </w:tc>
        <w:tc>
          <w:tcPr>
            <w:tcW w:w="4650" w:type="dxa"/>
          </w:tcPr>
          <w:p w:rsidR="00B43059" w:rsidRPr="00667FFD" w:rsidRDefault="00B43059" w:rsidP="00136F67">
            <w:pPr>
              <w:tabs>
                <w:tab w:val="left" w:pos="153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 Frequency of occurrence</w:t>
            </w:r>
          </w:p>
        </w:tc>
      </w:tr>
      <w:tr w:rsidR="00B43059" w:rsidRPr="00667FFD" w:rsidTr="004F7B83">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s>
              <w:spacing w:line="276" w:lineRule="auto"/>
              <w:rPr>
                <w:rFonts w:ascii="Times New Roman" w:hAnsi="Times New Roman" w:cs="Times New Roman"/>
                <w:b w:val="0"/>
                <w:i/>
                <w:sz w:val="24"/>
                <w:szCs w:val="24"/>
              </w:rPr>
            </w:pPr>
            <w:r w:rsidRPr="00667FFD">
              <w:rPr>
                <w:rFonts w:ascii="Times New Roman" w:hAnsi="Times New Roman" w:cs="Times New Roman"/>
                <w:b w:val="0"/>
                <w:i/>
                <w:sz w:val="24"/>
                <w:szCs w:val="24"/>
              </w:rPr>
              <w:t xml:space="preserve">Staphylococcus </w:t>
            </w:r>
            <w:proofErr w:type="spellStart"/>
            <w:r w:rsidRPr="00667FFD">
              <w:rPr>
                <w:rFonts w:ascii="Times New Roman" w:hAnsi="Times New Roman" w:cs="Times New Roman"/>
                <w:b w:val="0"/>
                <w:i/>
                <w:sz w:val="24"/>
                <w:szCs w:val="24"/>
              </w:rPr>
              <w:t>aureus</w:t>
            </w:r>
            <w:proofErr w:type="spellEnd"/>
          </w:p>
          <w:p w:rsidR="00B43059" w:rsidRPr="00667FFD" w:rsidRDefault="00B43059" w:rsidP="00136F67">
            <w:pPr>
              <w:tabs>
                <w:tab w:val="left" w:pos="1530"/>
              </w:tabs>
              <w:spacing w:line="276" w:lineRule="auto"/>
              <w:rPr>
                <w:rFonts w:ascii="Times New Roman" w:hAnsi="Times New Roman" w:cs="Times New Roman"/>
                <w:b w:val="0"/>
                <w:i/>
                <w:sz w:val="24"/>
                <w:szCs w:val="24"/>
              </w:rPr>
            </w:pPr>
          </w:p>
        </w:tc>
        <w:tc>
          <w:tcPr>
            <w:tcW w:w="4649"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60</w:t>
            </w:r>
          </w:p>
        </w:tc>
        <w:tc>
          <w:tcPr>
            <w:tcW w:w="4650"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23.08</w:t>
            </w:r>
          </w:p>
        </w:tc>
      </w:tr>
      <w:tr w:rsidR="00B43059" w:rsidRPr="00667FFD" w:rsidTr="004F7B83">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 w:val="left" w:pos="2475"/>
              </w:tabs>
              <w:spacing w:line="276" w:lineRule="auto"/>
              <w:rPr>
                <w:rFonts w:ascii="Times New Roman" w:hAnsi="Times New Roman" w:cs="Times New Roman"/>
                <w:b w:val="0"/>
                <w:i/>
                <w:sz w:val="24"/>
                <w:szCs w:val="24"/>
              </w:rPr>
            </w:pPr>
            <w:r w:rsidRPr="00667FFD">
              <w:rPr>
                <w:rFonts w:ascii="Times New Roman" w:hAnsi="Times New Roman" w:cs="Times New Roman"/>
                <w:b w:val="0"/>
                <w:i/>
                <w:sz w:val="24"/>
                <w:szCs w:val="24"/>
              </w:rPr>
              <w:t>Escherichia coli</w:t>
            </w:r>
          </w:p>
          <w:p w:rsidR="00B43059" w:rsidRPr="00667FFD" w:rsidRDefault="00B43059" w:rsidP="00136F67">
            <w:pPr>
              <w:tabs>
                <w:tab w:val="left" w:pos="1530"/>
                <w:tab w:val="left" w:pos="2475"/>
              </w:tabs>
              <w:spacing w:line="276" w:lineRule="auto"/>
              <w:rPr>
                <w:rFonts w:ascii="Times New Roman" w:hAnsi="Times New Roman" w:cs="Times New Roman"/>
                <w:b w:val="0"/>
                <w:i/>
                <w:sz w:val="24"/>
                <w:szCs w:val="24"/>
              </w:rPr>
            </w:pPr>
            <w:r w:rsidRPr="00667FFD">
              <w:rPr>
                <w:rFonts w:ascii="Times New Roman" w:hAnsi="Times New Roman" w:cs="Times New Roman"/>
                <w:b w:val="0"/>
                <w:i/>
                <w:sz w:val="24"/>
                <w:szCs w:val="24"/>
              </w:rPr>
              <w:tab/>
            </w:r>
          </w:p>
        </w:tc>
        <w:tc>
          <w:tcPr>
            <w:tcW w:w="4649"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53</w:t>
            </w:r>
          </w:p>
        </w:tc>
        <w:tc>
          <w:tcPr>
            <w:tcW w:w="4650"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20.38</w:t>
            </w:r>
          </w:p>
        </w:tc>
      </w:tr>
      <w:tr w:rsidR="00B43059" w:rsidRPr="00667FFD" w:rsidTr="004F7B83">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s>
              <w:spacing w:line="276" w:lineRule="auto"/>
              <w:rPr>
                <w:rFonts w:ascii="Times New Roman" w:hAnsi="Times New Roman" w:cs="Times New Roman"/>
                <w:b w:val="0"/>
                <w:i/>
                <w:sz w:val="24"/>
                <w:szCs w:val="24"/>
              </w:rPr>
            </w:pPr>
            <w:r w:rsidRPr="00667FFD">
              <w:rPr>
                <w:rFonts w:ascii="Times New Roman" w:hAnsi="Times New Roman" w:cs="Times New Roman"/>
                <w:b w:val="0"/>
                <w:i/>
                <w:sz w:val="24"/>
                <w:szCs w:val="24"/>
              </w:rPr>
              <w:t xml:space="preserve">Bacillus </w:t>
            </w:r>
            <w:proofErr w:type="spellStart"/>
            <w:r w:rsidRPr="00667FFD">
              <w:rPr>
                <w:rFonts w:ascii="Times New Roman" w:hAnsi="Times New Roman" w:cs="Times New Roman"/>
                <w:b w:val="0"/>
                <w:i/>
                <w:sz w:val="24"/>
                <w:szCs w:val="24"/>
              </w:rPr>
              <w:t>subtilis</w:t>
            </w:r>
            <w:proofErr w:type="spellEnd"/>
          </w:p>
          <w:p w:rsidR="00B43059" w:rsidRPr="00667FFD" w:rsidRDefault="00B43059" w:rsidP="00136F67">
            <w:pPr>
              <w:tabs>
                <w:tab w:val="left" w:pos="1530"/>
              </w:tabs>
              <w:spacing w:line="276" w:lineRule="auto"/>
              <w:rPr>
                <w:rFonts w:ascii="Times New Roman" w:hAnsi="Times New Roman" w:cs="Times New Roman"/>
                <w:b w:val="0"/>
                <w:i/>
                <w:sz w:val="24"/>
                <w:szCs w:val="24"/>
              </w:rPr>
            </w:pPr>
          </w:p>
        </w:tc>
        <w:tc>
          <w:tcPr>
            <w:tcW w:w="4649"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45</w:t>
            </w:r>
          </w:p>
        </w:tc>
        <w:tc>
          <w:tcPr>
            <w:tcW w:w="4650"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17.31</w:t>
            </w:r>
          </w:p>
        </w:tc>
      </w:tr>
      <w:tr w:rsidR="00B43059" w:rsidRPr="00667FFD" w:rsidTr="004F7B83">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s>
              <w:spacing w:line="276" w:lineRule="auto"/>
              <w:rPr>
                <w:rFonts w:ascii="Times New Roman" w:hAnsi="Times New Roman" w:cs="Times New Roman"/>
                <w:b w:val="0"/>
                <w:i/>
                <w:sz w:val="24"/>
                <w:szCs w:val="24"/>
              </w:rPr>
            </w:pPr>
            <w:r w:rsidRPr="00667FFD">
              <w:rPr>
                <w:rFonts w:ascii="Times New Roman" w:hAnsi="Times New Roman" w:cs="Times New Roman"/>
                <w:b w:val="0"/>
                <w:i/>
                <w:sz w:val="24"/>
                <w:szCs w:val="24"/>
              </w:rPr>
              <w:t xml:space="preserve">Micrococcus </w:t>
            </w:r>
            <w:proofErr w:type="spellStart"/>
            <w:r w:rsidRPr="00667FFD">
              <w:rPr>
                <w:rFonts w:ascii="Times New Roman" w:hAnsi="Times New Roman" w:cs="Times New Roman"/>
                <w:b w:val="0"/>
                <w:i/>
                <w:sz w:val="24"/>
                <w:szCs w:val="24"/>
              </w:rPr>
              <w:t>roseus</w:t>
            </w:r>
            <w:proofErr w:type="spellEnd"/>
          </w:p>
          <w:p w:rsidR="00B43059" w:rsidRPr="00667FFD" w:rsidRDefault="00B43059" w:rsidP="00136F67">
            <w:pPr>
              <w:tabs>
                <w:tab w:val="left" w:pos="1530"/>
              </w:tabs>
              <w:spacing w:line="276" w:lineRule="auto"/>
              <w:rPr>
                <w:rFonts w:ascii="Times New Roman" w:hAnsi="Times New Roman" w:cs="Times New Roman"/>
                <w:b w:val="0"/>
                <w:i/>
                <w:sz w:val="24"/>
                <w:szCs w:val="24"/>
              </w:rPr>
            </w:pPr>
          </w:p>
        </w:tc>
        <w:tc>
          <w:tcPr>
            <w:tcW w:w="4649"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42</w:t>
            </w:r>
          </w:p>
        </w:tc>
        <w:tc>
          <w:tcPr>
            <w:tcW w:w="4650"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16.15</w:t>
            </w:r>
          </w:p>
        </w:tc>
      </w:tr>
      <w:tr w:rsidR="00B43059" w:rsidRPr="00667FFD" w:rsidTr="004F7B83">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s>
              <w:spacing w:line="276" w:lineRule="auto"/>
              <w:rPr>
                <w:rFonts w:ascii="Times New Roman" w:hAnsi="Times New Roman" w:cs="Times New Roman"/>
                <w:b w:val="0"/>
                <w:i/>
                <w:sz w:val="24"/>
                <w:szCs w:val="24"/>
              </w:rPr>
            </w:pPr>
            <w:r w:rsidRPr="00667FFD">
              <w:rPr>
                <w:rFonts w:ascii="Times New Roman" w:hAnsi="Times New Roman" w:cs="Times New Roman"/>
                <w:b w:val="0"/>
                <w:i/>
                <w:sz w:val="24"/>
                <w:szCs w:val="24"/>
              </w:rPr>
              <w:t xml:space="preserve">Bacillus </w:t>
            </w:r>
            <w:proofErr w:type="spellStart"/>
            <w:r w:rsidRPr="00667FFD">
              <w:rPr>
                <w:rFonts w:ascii="Times New Roman" w:hAnsi="Times New Roman" w:cs="Times New Roman"/>
                <w:b w:val="0"/>
                <w:i/>
                <w:sz w:val="24"/>
                <w:szCs w:val="24"/>
              </w:rPr>
              <w:t>megatarium</w:t>
            </w:r>
            <w:proofErr w:type="spellEnd"/>
          </w:p>
          <w:p w:rsidR="00B43059" w:rsidRPr="00667FFD" w:rsidRDefault="00B43059" w:rsidP="00136F67">
            <w:pPr>
              <w:tabs>
                <w:tab w:val="left" w:pos="1530"/>
              </w:tabs>
              <w:spacing w:line="276" w:lineRule="auto"/>
              <w:rPr>
                <w:rFonts w:ascii="Times New Roman" w:hAnsi="Times New Roman" w:cs="Times New Roman"/>
                <w:b w:val="0"/>
                <w:i/>
                <w:sz w:val="24"/>
                <w:szCs w:val="24"/>
              </w:rPr>
            </w:pPr>
          </w:p>
        </w:tc>
        <w:tc>
          <w:tcPr>
            <w:tcW w:w="4649"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29</w:t>
            </w:r>
          </w:p>
        </w:tc>
        <w:tc>
          <w:tcPr>
            <w:tcW w:w="4650"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11.15</w:t>
            </w:r>
          </w:p>
        </w:tc>
      </w:tr>
      <w:tr w:rsidR="00B43059" w:rsidRPr="00667FFD" w:rsidTr="004F7B83">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s>
              <w:spacing w:line="276" w:lineRule="auto"/>
              <w:rPr>
                <w:rFonts w:ascii="Times New Roman" w:hAnsi="Times New Roman" w:cs="Times New Roman"/>
                <w:b w:val="0"/>
                <w:i/>
                <w:sz w:val="24"/>
                <w:szCs w:val="24"/>
              </w:rPr>
            </w:pPr>
            <w:proofErr w:type="spellStart"/>
            <w:r w:rsidRPr="00667FFD">
              <w:rPr>
                <w:rFonts w:ascii="Times New Roman" w:hAnsi="Times New Roman" w:cs="Times New Roman"/>
                <w:b w:val="0"/>
                <w:i/>
                <w:sz w:val="24"/>
                <w:szCs w:val="24"/>
              </w:rPr>
              <w:t>Klebsiella</w:t>
            </w:r>
            <w:proofErr w:type="spellEnd"/>
            <w:r w:rsidR="005753DC">
              <w:rPr>
                <w:rFonts w:ascii="Times New Roman" w:hAnsi="Times New Roman" w:cs="Times New Roman"/>
                <w:b w:val="0"/>
                <w:i/>
                <w:sz w:val="24"/>
                <w:szCs w:val="24"/>
              </w:rPr>
              <w:t xml:space="preserve"> </w:t>
            </w:r>
            <w:proofErr w:type="spellStart"/>
            <w:r>
              <w:rPr>
                <w:rFonts w:ascii="Times New Roman" w:hAnsi="Times New Roman" w:cs="Times New Roman"/>
                <w:b w:val="0"/>
                <w:i/>
                <w:sz w:val="24"/>
                <w:szCs w:val="24"/>
              </w:rPr>
              <w:t>pneumonia</w:t>
            </w:r>
            <w:r w:rsidR="007E4555">
              <w:rPr>
                <w:rFonts w:ascii="Times New Roman" w:hAnsi="Times New Roman" w:cs="Times New Roman"/>
                <w:b w:val="0"/>
                <w:i/>
                <w:sz w:val="24"/>
                <w:szCs w:val="24"/>
              </w:rPr>
              <w:t>e</w:t>
            </w:r>
            <w:proofErr w:type="spellEnd"/>
          </w:p>
          <w:p w:rsidR="00B43059" w:rsidRPr="00667FFD" w:rsidRDefault="00B43059" w:rsidP="00136F67">
            <w:pPr>
              <w:tabs>
                <w:tab w:val="left" w:pos="1530"/>
              </w:tabs>
              <w:spacing w:line="276" w:lineRule="auto"/>
              <w:rPr>
                <w:rFonts w:ascii="Times New Roman" w:hAnsi="Times New Roman" w:cs="Times New Roman"/>
                <w:b w:val="0"/>
                <w:i/>
                <w:sz w:val="24"/>
                <w:szCs w:val="24"/>
              </w:rPr>
            </w:pPr>
          </w:p>
        </w:tc>
        <w:tc>
          <w:tcPr>
            <w:tcW w:w="4649"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25</w:t>
            </w:r>
          </w:p>
        </w:tc>
        <w:tc>
          <w:tcPr>
            <w:tcW w:w="4650"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9.62</w:t>
            </w:r>
          </w:p>
        </w:tc>
      </w:tr>
      <w:tr w:rsidR="00B43059" w:rsidRPr="00667FFD" w:rsidTr="004F7B83">
        <w:tc>
          <w:tcPr>
            <w:cnfStyle w:val="001000000000" w:firstRow="0" w:lastRow="0" w:firstColumn="1" w:lastColumn="0" w:oddVBand="0" w:evenVBand="0" w:oddHBand="0" w:evenHBand="0" w:firstRowFirstColumn="0" w:firstRowLastColumn="0" w:lastRowFirstColumn="0" w:lastRowLastColumn="0"/>
            <w:tcW w:w="4649" w:type="dxa"/>
          </w:tcPr>
          <w:p w:rsidR="00B43059" w:rsidRPr="00667FFD" w:rsidRDefault="00B43059" w:rsidP="00136F67">
            <w:pPr>
              <w:tabs>
                <w:tab w:val="left" w:pos="1530"/>
              </w:tabs>
              <w:spacing w:line="276" w:lineRule="auto"/>
              <w:rPr>
                <w:rFonts w:ascii="Times New Roman" w:hAnsi="Times New Roman" w:cs="Times New Roman"/>
                <w:b w:val="0"/>
                <w:i/>
                <w:sz w:val="24"/>
                <w:szCs w:val="24"/>
              </w:rPr>
            </w:pPr>
            <w:proofErr w:type="spellStart"/>
            <w:r w:rsidRPr="00667FFD">
              <w:rPr>
                <w:rFonts w:ascii="Times New Roman" w:hAnsi="Times New Roman" w:cs="Times New Roman"/>
                <w:b w:val="0"/>
                <w:i/>
                <w:sz w:val="24"/>
                <w:szCs w:val="24"/>
              </w:rPr>
              <w:t>Aspergillus</w:t>
            </w:r>
            <w:proofErr w:type="spellEnd"/>
            <w:r w:rsidR="005753DC">
              <w:rPr>
                <w:rFonts w:ascii="Times New Roman" w:hAnsi="Times New Roman" w:cs="Times New Roman"/>
                <w:b w:val="0"/>
                <w:i/>
                <w:sz w:val="24"/>
                <w:szCs w:val="24"/>
              </w:rPr>
              <w:t xml:space="preserve"> </w:t>
            </w:r>
            <w:proofErr w:type="spellStart"/>
            <w:r w:rsidRPr="00667FFD">
              <w:rPr>
                <w:rFonts w:ascii="Times New Roman" w:hAnsi="Times New Roman" w:cs="Times New Roman"/>
                <w:b w:val="0"/>
                <w:i/>
                <w:sz w:val="24"/>
                <w:szCs w:val="24"/>
              </w:rPr>
              <w:t>niger</w:t>
            </w:r>
            <w:proofErr w:type="spellEnd"/>
          </w:p>
          <w:p w:rsidR="00B43059" w:rsidRPr="00667FFD" w:rsidRDefault="00B43059" w:rsidP="00136F67">
            <w:pPr>
              <w:tabs>
                <w:tab w:val="left" w:pos="1530"/>
              </w:tabs>
              <w:spacing w:line="276" w:lineRule="auto"/>
              <w:rPr>
                <w:rFonts w:ascii="Times New Roman" w:hAnsi="Times New Roman" w:cs="Times New Roman"/>
                <w:b w:val="0"/>
                <w:i/>
                <w:sz w:val="24"/>
                <w:szCs w:val="24"/>
              </w:rPr>
            </w:pPr>
          </w:p>
        </w:tc>
        <w:tc>
          <w:tcPr>
            <w:tcW w:w="4649"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6</w:t>
            </w:r>
          </w:p>
        </w:tc>
        <w:tc>
          <w:tcPr>
            <w:tcW w:w="4650" w:type="dxa"/>
          </w:tcPr>
          <w:p w:rsidR="00B43059" w:rsidRPr="00667FFD" w:rsidRDefault="00B43059" w:rsidP="00136F67">
            <w:pPr>
              <w:tabs>
                <w:tab w:val="left" w:pos="153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7FFD">
              <w:rPr>
                <w:rFonts w:ascii="Times New Roman" w:hAnsi="Times New Roman" w:cs="Times New Roman"/>
                <w:sz w:val="24"/>
                <w:szCs w:val="24"/>
              </w:rPr>
              <w:t>2.31</w:t>
            </w:r>
          </w:p>
        </w:tc>
      </w:tr>
    </w:tbl>
    <w:p w:rsidR="00D20D38" w:rsidRPr="00096841" w:rsidRDefault="00D20D38" w:rsidP="00136F67">
      <w:pPr>
        <w:tabs>
          <w:tab w:val="left" w:pos="1530"/>
        </w:tabs>
        <w:spacing w:after="0" w:line="276" w:lineRule="auto"/>
        <w:rPr>
          <w:rFonts w:ascii="Times New Roman" w:hAnsi="Times New Roman" w:cs="Times New Roman"/>
          <w:sz w:val="28"/>
          <w:szCs w:val="28"/>
        </w:rPr>
        <w:sectPr w:rsidR="00D20D38" w:rsidRPr="00096841" w:rsidSect="009525B9">
          <w:pgSz w:w="16838" w:h="11906" w:orient="landscape"/>
          <w:pgMar w:top="1440" w:right="1440" w:bottom="1440" w:left="1440" w:header="708" w:footer="708" w:gutter="0"/>
          <w:cols w:space="708"/>
          <w:docGrid w:linePitch="360"/>
        </w:sectPr>
      </w:pPr>
    </w:p>
    <w:p w:rsidR="00D20D38" w:rsidRDefault="00D20D38" w:rsidP="00136F6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4.8</w:t>
      </w:r>
      <w:r w:rsidRPr="00096841">
        <w:rPr>
          <w:rFonts w:ascii="Times New Roman" w:hAnsi="Times New Roman" w:cs="Times New Roman"/>
          <w:b/>
          <w:sz w:val="24"/>
          <w:szCs w:val="24"/>
        </w:rPr>
        <w:tab/>
      </w:r>
      <w:r>
        <w:rPr>
          <w:rFonts w:ascii="Times New Roman" w:hAnsi="Times New Roman" w:cs="Times New Roman"/>
          <w:b/>
          <w:sz w:val="24"/>
          <w:szCs w:val="24"/>
        </w:rPr>
        <w:t>Molecular Identities of the Isolates</w:t>
      </w:r>
    </w:p>
    <w:p w:rsidR="00D20D38" w:rsidRPr="00E40A6B" w:rsidRDefault="00D20D38" w:rsidP="00136F67">
      <w:pPr>
        <w:spacing w:after="0" w:line="276" w:lineRule="auto"/>
        <w:jc w:val="both"/>
        <w:rPr>
          <w:rFonts w:ascii="Times New Roman" w:hAnsi="Times New Roman" w:cs="Times New Roman"/>
          <w:color w:val="000000"/>
          <w:sz w:val="24"/>
          <w:szCs w:val="24"/>
        </w:rPr>
      </w:pPr>
      <w:r w:rsidRPr="007D040D">
        <w:rPr>
          <w:rFonts w:ascii="Times New Roman" w:hAnsi="Times New Roman" w:cs="Times New Roman"/>
          <w:sz w:val="24"/>
          <w:szCs w:val="24"/>
        </w:rPr>
        <w:t xml:space="preserve">The molecular characterization using 16rRNA confirmed the isolates as </w:t>
      </w:r>
      <w:r w:rsidRPr="007D040D">
        <w:rPr>
          <w:rFonts w:ascii="Times New Roman" w:hAnsi="Times New Roman" w:cs="Times New Roman"/>
          <w:i/>
          <w:color w:val="000000"/>
          <w:sz w:val="24"/>
          <w:szCs w:val="24"/>
        </w:rPr>
        <w:t xml:space="preserve">Bacillus </w:t>
      </w:r>
      <w:proofErr w:type="spellStart"/>
      <w:r w:rsidRPr="007D040D">
        <w:rPr>
          <w:rFonts w:ascii="Times New Roman" w:hAnsi="Times New Roman" w:cs="Times New Roman"/>
          <w:i/>
          <w:color w:val="000000"/>
          <w:sz w:val="24"/>
          <w:szCs w:val="24"/>
        </w:rPr>
        <w:t>subtilis</w:t>
      </w:r>
      <w:proofErr w:type="spellEnd"/>
      <w:r w:rsidRPr="007D040D">
        <w:rPr>
          <w:rFonts w:ascii="Times New Roman" w:hAnsi="Times New Roman" w:cs="Times New Roman"/>
          <w:i/>
          <w:color w:val="000000"/>
          <w:sz w:val="24"/>
          <w:szCs w:val="24"/>
        </w:rPr>
        <w:t xml:space="preserve">, </w:t>
      </w:r>
      <w:proofErr w:type="spellStart"/>
      <w:r w:rsidRPr="007D040D">
        <w:rPr>
          <w:rFonts w:ascii="Times New Roman" w:hAnsi="Times New Roman" w:cs="Times New Roman"/>
          <w:i/>
          <w:color w:val="000000"/>
          <w:sz w:val="24"/>
          <w:szCs w:val="24"/>
        </w:rPr>
        <w:t>Klebsiella</w:t>
      </w:r>
      <w:proofErr w:type="spellEnd"/>
      <w:r w:rsidR="005753DC">
        <w:rPr>
          <w:rFonts w:ascii="Times New Roman" w:hAnsi="Times New Roman" w:cs="Times New Roman"/>
          <w:i/>
          <w:color w:val="000000"/>
          <w:sz w:val="24"/>
          <w:szCs w:val="24"/>
        </w:rPr>
        <w:t xml:space="preserve"> </w:t>
      </w:r>
      <w:proofErr w:type="spellStart"/>
      <w:r w:rsidRPr="007D040D">
        <w:rPr>
          <w:rFonts w:ascii="Times New Roman" w:hAnsi="Times New Roman" w:cs="Times New Roman"/>
          <w:i/>
          <w:color w:val="000000"/>
          <w:sz w:val="24"/>
          <w:szCs w:val="24"/>
        </w:rPr>
        <w:t>pneumoniae</w:t>
      </w:r>
      <w:proofErr w:type="spellEnd"/>
      <w:r w:rsidRPr="007D040D">
        <w:rPr>
          <w:rFonts w:ascii="Times New Roman" w:hAnsi="Times New Roman" w:cs="Times New Roman"/>
          <w:i/>
          <w:color w:val="000000"/>
          <w:sz w:val="24"/>
          <w:szCs w:val="24"/>
        </w:rPr>
        <w:t xml:space="preserve">, Staphylococcus </w:t>
      </w:r>
      <w:proofErr w:type="spellStart"/>
      <w:r w:rsidRPr="007D040D">
        <w:rPr>
          <w:rFonts w:ascii="Times New Roman" w:hAnsi="Times New Roman" w:cs="Times New Roman"/>
          <w:i/>
          <w:color w:val="000000"/>
          <w:sz w:val="24"/>
          <w:szCs w:val="24"/>
        </w:rPr>
        <w:t>aureus</w:t>
      </w:r>
      <w:proofErr w:type="spellEnd"/>
      <w:r w:rsidRPr="007D040D">
        <w:rPr>
          <w:rFonts w:ascii="Times New Roman" w:hAnsi="Times New Roman" w:cs="Times New Roman"/>
          <w:color w:val="000000"/>
          <w:sz w:val="24"/>
          <w:szCs w:val="24"/>
        </w:rPr>
        <w:t xml:space="preserve">, </w:t>
      </w:r>
      <w:r w:rsidRPr="007D040D">
        <w:rPr>
          <w:rFonts w:ascii="Times New Roman" w:hAnsi="Times New Roman" w:cs="Times New Roman"/>
          <w:i/>
          <w:color w:val="000000"/>
          <w:sz w:val="24"/>
          <w:szCs w:val="24"/>
        </w:rPr>
        <w:t>Escherichia</w:t>
      </w:r>
      <w:r w:rsidRPr="003528EC">
        <w:rPr>
          <w:rFonts w:ascii="Times New Roman" w:hAnsi="Times New Roman" w:cs="Times New Roman"/>
          <w:i/>
          <w:color w:val="000000"/>
          <w:sz w:val="24"/>
          <w:szCs w:val="24"/>
        </w:rPr>
        <w:t xml:space="preserve"> coli</w:t>
      </w:r>
      <w:r>
        <w:rPr>
          <w:rFonts w:ascii="Times New Roman" w:hAnsi="Times New Roman" w:cs="Times New Roman"/>
          <w:i/>
          <w:color w:val="000000"/>
          <w:sz w:val="24"/>
          <w:szCs w:val="24"/>
        </w:rPr>
        <w:t xml:space="preserve">, Micrococcus </w:t>
      </w:r>
      <w:proofErr w:type="spellStart"/>
      <w:r>
        <w:rPr>
          <w:rFonts w:ascii="Times New Roman" w:hAnsi="Times New Roman" w:cs="Times New Roman"/>
          <w:i/>
          <w:color w:val="000000"/>
          <w:sz w:val="24"/>
          <w:szCs w:val="24"/>
        </w:rPr>
        <w:t>roseus</w:t>
      </w:r>
      <w:proofErr w:type="spellEnd"/>
      <w:r w:rsidR="005753DC">
        <w:rPr>
          <w:rFonts w:ascii="Times New Roman" w:hAnsi="Times New Roman" w:cs="Times New Roman"/>
          <w:i/>
          <w:color w:val="000000"/>
          <w:sz w:val="24"/>
          <w:szCs w:val="24"/>
        </w:rPr>
        <w:t xml:space="preserve"> </w:t>
      </w:r>
      <w:r w:rsidRPr="0018583C">
        <w:rPr>
          <w:rFonts w:ascii="Times New Roman" w:hAnsi="Times New Roman" w:cs="Times New Roman"/>
          <w:color w:val="000000"/>
          <w:sz w:val="24"/>
          <w:szCs w:val="24"/>
        </w:rPr>
        <w:t xml:space="preserve">and </w:t>
      </w:r>
      <w:proofErr w:type="spellStart"/>
      <w:r>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proofErr w:type="spellStart"/>
      <w:proofErr w:type="gramStart"/>
      <w:r>
        <w:rPr>
          <w:rFonts w:ascii="Times New Roman" w:hAnsi="Times New Roman" w:cs="Times New Roman"/>
          <w:i/>
          <w:color w:val="000000"/>
          <w:sz w:val="24"/>
          <w:szCs w:val="24"/>
        </w:rPr>
        <w:t>niger</w:t>
      </w:r>
      <w:proofErr w:type="spellEnd"/>
      <w:proofErr w:type="gramEnd"/>
      <w:r>
        <w:rPr>
          <w:rFonts w:ascii="Times New Roman" w:hAnsi="Times New Roman" w:cs="Times New Roman"/>
          <w:i/>
          <w:color w:val="000000"/>
          <w:sz w:val="24"/>
          <w:szCs w:val="24"/>
        </w:rPr>
        <w:t xml:space="preserve">. </w:t>
      </w:r>
      <w:r w:rsidRPr="003116BD">
        <w:rPr>
          <w:rFonts w:ascii="Times New Roman" w:hAnsi="Times New Roman" w:cs="Times New Roman"/>
          <w:color w:val="000000"/>
          <w:sz w:val="24"/>
          <w:szCs w:val="24"/>
        </w:rPr>
        <w:t xml:space="preserve">Table </w:t>
      </w:r>
      <w:r>
        <w:rPr>
          <w:rFonts w:ascii="Times New Roman" w:hAnsi="Times New Roman" w:cs="Times New Roman"/>
          <w:color w:val="000000"/>
          <w:sz w:val="24"/>
          <w:szCs w:val="24"/>
        </w:rPr>
        <w:t>8</w:t>
      </w:r>
      <w:r w:rsidRPr="003116BD">
        <w:rPr>
          <w:rFonts w:ascii="Times New Roman" w:hAnsi="Times New Roman" w:cs="Times New Roman"/>
          <w:color w:val="000000"/>
          <w:sz w:val="24"/>
          <w:szCs w:val="24"/>
        </w:rPr>
        <w:t xml:space="preserve"> shows the accession number of the isolates</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The summary of molecular characteristics of the tests organisms are presented in figure III and IV respectively.</w:t>
      </w:r>
    </w:p>
    <w:p w:rsidR="00D20D38" w:rsidRPr="00096841" w:rsidRDefault="00D20D38" w:rsidP="00136F67">
      <w:pPr>
        <w:tabs>
          <w:tab w:val="left" w:pos="2985"/>
        </w:tabs>
        <w:spacing w:after="0" w:line="276" w:lineRule="auto"/>
        <w:jc w:val="both"/>
        <w:rPr>
          <w:rFonts w:ascii="Times New Roman" w:hAnsi="Times New Roman" w:cs="Times New Roman"/>
          <w:sz w:val="28"/>
          <w:szCs w:val="28"/>
        </w:rPr>
      </w:pPr>
      <w:r w:rsidRPr="00096841">
        <w:rPr>
          <w:rFonts w:ascii="Times New Roman" w:hAnsi="Times New Roman" w:cs="Times New Roman"/>
          <w:noProof/>
          <w:sz w:val="28"/>
          <w:szCs w:val="28"/>
        </w:rPr>
        <w:drawing>
          <wp:anchor distT="0" distB="0" distL="114300" distR="114300" simplePos="0" relativeHeight="251660288" behindDoc="0" locked="0" layoutInCell="1" allowOverlap="1">
            <wp:simplePos x="914400" y="914400"/>
            <wp:positionH relativeFrom="column">
              <wp:align>left</wp:align>
            </wp:positionH>
            <wp:positionV relativeFrom="paragraph">
              <wp:align>top</wp:align>
            </wp:positionV>
            <wp:extent cx="2133600" cy="25622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3600" cy="2562225"/>
                    </a:xfrm>
                    <a:prstGeom prst="rect">
                      <a:avLst/>
                    </a:prstGeom>
                  </pic:spPr>
                </pic:pic>
              </a:graphicData>
            </a:graphic>
          </wp:anchor>
        </w:drawing>
      </w:r>
      <w:r w:rsidRPr="00096841">
        <w:rPr>
          <w:rFonts w:ascii="Times New Roman" w:hAnsi="Times New Roman" w:cs="Times New Roman"/>
          <w:sz w:val="28"/>
          <w:szCs w:val="28"/>
        </w:rPr>
        <w:br w:type="textWrapping" w:clear="all"/>
      </w:r>
    </w:p>
    <w:p w:rsidR="00D20D38" w:rsidRPr="00096841" w:rsidRDefault="00D20D38" w:rsidP="00136F67">
      <w:pPr>
        <w:tabs>
          <w:tab w:val="left" w:pos="2985"/>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Pr="00096841">
        <w:rPr>
          <w:rFonts w:ascii="Times New Roman" w:hAnsi="Times New Roman" w:cs="Times New Roman"/>
          <w:bCs/>
          <w:sz w:val="24"/>
          <w:szCs w:val="24"/>
        </w:rPr>
        <w:t>I</w:t>
      </w:r>
      <w:r>
        <w:rPr>
          <w:rFonts w:ascii="Times New Roman" w:hAnsi="Times New Roman" w:cs="Times New Roman"/>
          <w:bCs/>
          <w:sz w:val="24"/>
          <w:szCs w:val="24"/>
        </w:rPr>
        <w:t>II</w:t>
      </w:r>
      <w:r w:rsidRPr="00096841">
        <w:rPr>
          <w:rFonts w:ascii="Times New Roman" w:hAnsi="Times New Roman" w:cs="Times New Roman"/>
          <w:bCs/>
          <w:sz w:val="24"/>
          <w:szCs w:val="24"/>
        </w:rPr>
        <w:t xml:space="preserve">:    Gel </w:t>
      </w:r>
      <w:proofErr w:type="spellStart"/>
      <w:r w:rsidRPr="00096841">
        <w:rPr>
          <w:rFonts w:ascii="Times New Roman" w:hAnsi="Times New Roman" w:cs="Times New Roman"/>
          <w:bCs/>
          <w:sz w:val="24"/>
          <w:szCs w:val="24"/>
        </w:rPr>
        <w:t>electrophlorograph</w:t>
      </w:r>
      <w:proofErr w:type="spellEnd"/>
      <w:r w:rsidRPr="00096841">
        <w:rPr>
          <w:rFonts w:ascii="Times New Roman" w:hAnsi="Times New Roman" w:cs="Times New Roman"/>
          <w:bCs/>
          <w:sz w:val="24"/>
          <w:szCs w:val="24"/>
        </w:rPr>
        <w:t xml:space="preserve"> showing the positive amplification of bacteria</w:t>
      </w:r>
      <w:r>
        <w:rPr>
          <w:rFonts w:ascii="Times New Roman" w:hAnsi="Times New Roman" w:cs="Times New Roman"/>
          <w:bCs/>
          <w:sz w:val="24"/>
          <w:szCs w:val="24"/>
        </w:rPr>
        <w:t>l</w:t>
      </w:r>
      <w:r w:rsidRPr="00096841">
        <w:rPr>
          <w:rFonts w:ascii="Times New Roman" w:hAnsi="Times New Roman" w:cs="Times New Roman"/>
          <w:bCs/>
          <w:sz w:val="24"/>
          <w:szCs w:val="24"/>
        </w:rPr>
        <w:t xml:space="preserve"> isolates using the 16S universal primers. A ban</w:t>
      </w:r>
      <w:r>
        <w:rPr>
          <w:rFonts w:ascii="Times New Roman" w:hAnsi="Times New Roman" w:cs="Times New Roman"/>
          <w:bCs/>
          <w:sz w:val="24"/>
          <w:szCs w:val="24"/>
        </w:rPr>
        <w:t>d size of about 1500bp indicated</w:t>
      </w:r>
      <w:r w:rsidRPr="00096841">
        <w:rPr>
          <w:rFonts w:ascii="Times New Roman" w:hAnsi="Times New Roman" w:cs="Times New Roman"/>
          <w:bCs/>
          <w:sz w:val="24"/>
          <w:szCs w:val="24"/>
        </w:rPr>
        <w:t xml:space="preserve"> a positive amplification</w:t>
      </w:r>
    </w:p>
    <w:p w:rsidR="00E40A6B" w:rsidRDefault="00D20D38" w:rsidP="00136F67">
      <w:pPr>
        <w:tabs>
          <w:tab w:val="left" w:pos="2985"/>
        </w:tabs>
        <w:spacing w:after="0" w:line="276" w:lineRule="auto"/>
        <w:jc w:val="both"/>
        <w:rPr>
          <w:rFonts w:ascii="Times New Roman" w:hAnsi="Times New Roman" w:cs="Times New Roman"/>
          <w:bCs/>
          <w:sz w:val="24"/>
          <w:szCs w:val="24"/>
        </w:rPr>
      </w:pPr>
      <w:r w:rsidRPr="00096841">
        <w:rPr>
          <w:rFonts w:ascii="Times New Roman" w:hAnsi="Times New Roman" w:cs="Times New Roman"/>
          <w:noProof/>
          <w:sz w:val="28"/>
          <w:szCs w:val="28"/>
        </w:rPr>
        <w:drawing>
          <wp:inline distT="0" distB="0" distL="0" distR="0">
            <wp:extent cx="1457325" cy="18897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9494" cy="1892573"/>
                    </a:xfrm>
                    <a:prstGeom prst="rect">
                      <a:avLst/>
                    </a:prstGeom>
                  </pic:spPr>
                </pic:pic>
              </a:graphicData>
            </a:graphic>
          </wp:inline>
        </w:drawing>
      </w:r>
    </w:p>
    <w:p w:rsidR="00D20D38" w:rsidRPr="00E40A6B" w:rsidRDefault="00D20D38" w:rsidP="00136F67">
      <w:pPr>
        <w:tabs>
          <w:tab w:val="left" w:pos="2985"/>
        </w:tabs>
        <w:spacing w:after="0" w:line="276" w:lineRule="auto"/>
        <w:jc w:val="both"/>
        <w:rPr>
          <w:rFonts w:ascii="Times New Roman" w:hAnsi="Times New Roman" w:cs="Times New Roman"/>
          <w:sz w:val="28"/>
          <w:szCs w:val="28"/>
        </w:rPr>
      </w:pPr>
      <w:r>
        <w:rPr>
          <w:rFonts w:ascii="Times New Roman" w:hAnsi="Times New Roman" w:cs="Times New Roman"/>
          <w:bCs/>
          <w:sz w:val="24"/>
          <w:szCs w:val="24"/>
        </w:rPr>
        <w:t>Figure IV</w:t>
      </w:r>
      <w:r w:rsidRPr="00096841">
        <w:rPr>
          <w:rFonts w:ascii="Times New Roman" w:hAnsi="Times New Roman" w:cs="Times New Roman"/>
          <w:bCs/>
          <w:sz w:val="24"/>
          <w:szCs w:val="24"/>
        </w:rPr>
        <w:t xml:space="preserve">:   Gel </w:t>
      </w:r>
      <w:proofErr w:type="spellStart"/>
      <w:r w:rsidRPr="00096841">
        <w:rPr>
          <w:rFonts w:ascii="Times New Roman" w:hAnsi="Times New Roman" w:cs="Times New Roman"/>
          <w:bCs/>
          <w:sz w:val="24"/>
          <w:szCs w:val="24"/>
        </w:rPr>
        <w:t>electrophlorograph</w:t>
      </w:r>
      <w:proofErr w:type="spellEnd"/>
      <w:r w:rsidRPr="00096841">
        <w:rPr>
          <w:rFonts w:ascii="Times New Roman" w:hAnsi="Times New Roman" w:cs="Times New Roman"/>
          <w:bCs/>
          <w:sz w:val="24"/>
          <w:szCs w:val="24"/>
        </w:rPr>
        <w:t xml:space="preserve"> showing the positive amplifi</w:t>
      </w:r>
      <w:r>
        <w:rPr>
          <w:rFonts w:ascii="Times New Roman" w:hAnsi="Times New Roman" w:cs="Times New Roman"/>
          <w:bCs/>
          <w:sz w:val="24"/>
          <w:szCs w:val="24"/>
        </w:rPr>
        <w:t>cation of sabr6 (fungi) isolate</w:t>
      </w:r>
      <w:r w:rsidRPr="00096841">
        <w:rPr>
          <w:rFonts w:ascii="Times New Roman" w:hAnsi="Times New Roman" w:cs="Times New Roman"/>
          <w:bCs/>
          <w:sz w:val="24"/>
          <w:szCs w:val="24"/>
        </w:rPr>
        <w:t xml:space="preserve"> using the ITS universal primers. A ban</w:t>
      </w:r>
      <w:r>
        <w:rPr>
          <w:rFonts w:ascii="Times New Roman" w:hAnsi="Times New Roman" w:cs="Times New Roman"/>
          <w:bCs/>
          <w:sz w:val="24"/>
          <w:szCs w:val="24"/>
        </w:rPr>
        <w:t xml:space="preserve">d size of about 550bp indicated </w:t>
      </w:r>
      <w:r w:rsidRPr="00096841">
        <w:rPr>
          <w:rFonts w:ascii="Times New Roman" w:hAnsi="Times New Roman" w:cs="Times New Roman"/>
          <w:bCs/>
          <w:sz w:val="24"/>
          <w:szCs w:val="24"/>
        </w:rPr>
        <w:t>a positive amplification</w:t>
      </w:r>
    </w:p>
    <w:p w:rsidR="00E40A6B" w:rsidRPr="00667FFD" w:rsidRDefault="00E40A6B" w:rsidP="00136F67">
      <w:pPr>
        <w:tabs>
          <w:tab w:val="left" w:pos="2985"/>
        </w:tabs>
        <w:spacing w:after="0" w:line="276" w:lineRule="auto"/>
        <w:rPr>
          <w:rFonts w:ascii="Times New Roman" w:hAnsi="Times New Roman" w:cs="Times New Roman"/>
          <w:b/>
          <w:sz w:val="24"/>
          <w:szCs w:val="24"/>
        </w:rPr>
      </w:pPr>
      <w:r w:rsidRPr="00667FFD">
        <w:rPr>
          <w:rFonts w:ascii="Times New Roman" w:hAnsi="Times New Roman" w:cs="Times New Roman"/>
          <w:b/>
          <w:color w:val="000000"/>
          <w:sz w:val="24"/>
          <w:szCs w:val="24"/>
        </w:rPr>
        <w:t>Table 8:     Accession Number of the Isolates</w:t>
      </w:r>
    </w:p>
    <w:tbl>
      <w:tblPr>
        <w:tblStyle w:val="PlainTable21"/>
        <w:tblW w:w="10702" w:type="dxa"/>
        <w:tblLook w:val="06A0" w:firstRow="1" w:lastRow="0" w:firstColumn="1" w:lastColumn="0" w:noHBand="1" w:noVBand="1"/>
      </w:tblPr>
      <w:tblGrid>
        <w:gridCol w:w="2916"/>
        <w:gridCol w:w="1270"/>
        <w:gridCol w:w="1269"/>
        <w:gridCol w:w="1343"/>
        <w:gridCol w:w="1771"/>
        <w:gridCol w:w="2133"/>
      </w:tblGrid>
      <w:tr w:rsidR="00E40A6B" w:rsidRPr="00667FFD" w:rsidTr="004F7B83">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916" w:type="dxa"/>
            <w:noWrap/>
            <w:hideMark/>
          </w:tcPr>
          <w:p w:rsidR="00E40A6B" w:rsidRPr="00667FFD" w:rsidRDefault="00E40A6B" w:rsidP="00136F67">
            <w:pPr>
              <w:spacing w:line="276" w:lineRule="auto"/>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Scientific Name</w:t>
            </w:r>
          </w:p>
        </w:tc>
        <w:tc>
          <w:tcPr>
            <w:tcW w:w="1270" w:type="dxa"/>
            <w:noWrap/>
            <w:hideMark/>
          </w:tcPr>
          <w:p w:rsidR="00E40A6B" w:rsidRPr="00667FFD" w:rsidRDefault="00E40A6B" w:rsidP="00136F6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Max Score</w:t>
            </w:r>
          </w:p>
        </w:tc>
        <w:tc>
          <w:tcPr>
            <w:tcW w:w="1269" w:type="dxa"/>
            <w:noWrap/>
            <w:hideMark/>
          </w:tcPr>
          <w:p w:rsidR="00E40A6B" w:rsidRPr="00667FFD" w:rsidRDefault="00E40A6B" w:rsidP="00136F6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Total Score</w:t>
            </w:r>
          </w:p>
        </w:tc>
        <w:tc>
          <w:tcPr>
            <w:tcW w:w="1343" w:type="dxa"/>
            <w:noWrap/>
            <w:hideMark/>
          </w:tcPr>
          <w:p w:rsidR="00E40A6B" w:rsidRPr="00667FFD" w:rsidRDefault="00E40A6B" w:rsidP="00136F6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Query Cover</w:t>
            </w:r>
          </w:p>
        </w:tc>
        <w:tc>
          <w:tcPr>
            <w:tcW w:w="1771" w:type="dxa"/>
            <w:noWrap/>
            <w:hideMark/>
          </w:tcPr>
          <w:p w:rsidR="00E40A6B" w:rsidRPr="00667FFD" w:rsidRDefault="00E40A6B" w:rsidP="00136F6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Identity           %</w:t>
            </w:r>
          </w:p>
        </w:tc>
        <w:tc>
          <w:tcPr>
            <w:tcW w:w="2133" w:type="dxa"/>
            <w:noWrap/>
            <w:hideMark/>
          </w:tcPr>
          <w:p w:rsidR="00E40A6B" w:rsidRPr="00667FFD" w:rsidRDefault="00E40A6B" w:rsidP="00136F6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 xml:space="preserve">Accession </w:t>
            </w:r>
          </w:p>
          <w:p w:rsidR="00E40A6B" w:rsidRPr="00667FFD" w:rsidRDefault="00E40A6B" w:rsidP="00136F6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Number</w:t>
            </w:r>
          </w:p>
        </w:tc>
      </w:tr>
      <w:tr w:rsidR="00E40A6B" w:rsidRPr="00667FFD" w:rsidTr="004F7B83">
        <w:trPr>
          <w:trHeight w:val="707"/>
        </w:trPr>
        <w:tc>
          <w:tcPr>
            <w:cnfStyle w:val="001000000000" w:firstRow="0" w:lastRow="0" w:firstColumn="1" w:lastColumn="0" w:oddVBand="0" w:evenVBand="0" w:oddHBand="0" w:evenHBand="0" w:firstRowFirstColumn="0" w:firstRowLastColumn="0" w:lastRowFirstColumn="0" w:lastRowLastColumn="0"/>
            <w:tcW w:w="2916" w:type="dxa"/>
            <w:noWrap/>
            <w:hideMark/>
          </w:tcPr>
          <w:p w:rsidR="00E40A6B" w:rsidRPr="00667FFD" w:rsidRDefault="00E40A6B" w:rsidP="00136F67">
            <w:pPr>
              <w:spacing w:line="276" w:lineRule="auto"/>
              <w:rPr>
                <w:rFonts w:ascii="Times New Roman" w:eastAsia="Times New Roman" w:hAnsi="Times New Roman" w:cs="Times New Roman"/>
                <w:b w:val="0"/>
                <w:i/>
                <w:color w:val="000000"/>
                <w:sz w:val="24"/>
                <w:szCs w:val="24"/>
              </w:rPr>
            </w:pPr>
            <w:r w:rsidRPr="00667FFD">
              <w:rPr>
                <w:rFonts w:ascii="Times New Roman" w:eastAsia="Times New Roman" w:hAnsi="Times New Roman" w:cs="Times New Roman"/>
                <w:b w:val="0"/>
                <w:i/>
                <w:color w:val="000000"/>
                <w:sz w:val="24"/>
                <w:szCs w:val="24"/>
              </w:rPr>
              <w:t xml:space="preserve">Bacillus </w:t>
            </w:r>
            <w:proofErr w:type="spellStart"/>
            <w:r w:rsidRPr="00667FFD">
              <w:rPr>
                <w:rFonts w:ascii="Times New Roman" w:eastAsia="Times New Roman" w:hAnsi="Times New Roman" w:cs="Times New Roman"/>
                <w:b w:val="0"/>
                <w:i/>
                <w:color w:val="000000"/>
                <w:sz w:val="24"/>
                <w:szCs w:val="24"/>
              </w:rPr>
              <w:t>subtilis</w:t>
            </w:r>
            <w:proofErr w:type="spellEnd"/>
          </w:p>
        </w:tc>
        <w:tc>
          <w:tcPr>
            <w:tcW w:w="1270"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2695</w:t>
            </w:r>
          </w:p>
        </w:tc>
        <w:tc>
          <w:tcPr>
            <w:tcW w:w="1269"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2695</w:t>
            </w:r>
          </w:p>
        </w:tc>
        <w:tc>
          <w:tcPr>
            <w:tcW w:w="1343"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w:t>
            </w:r>
          </w:p>
        </w:tc>
        <w:tc>
          <w:tcPr>
            <w:tcW w:w="1771"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100.00%</w:t>
            </w:r>
          </w:p>
        </w:tc>
        <w:tc>
          <w:tcPr>
            <w:tcW w:w="2133" w:type="dxa"/>
            <w:noWrap/>
            <w:hideMark/>
          </w:tcPr>
          <w:p w:rsidR="00E40A6B" w:rsidRPr="00667FFD" w:rsidRDefault="00E40A6B" w:rsidP="00136F6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MZ185316</w:t>
            </w:r>
          </w:p>
        </w:tc>
      </w:tr>
      <w:tr w:rsidR="00E40A6B" w:rsidRPr="00667FFD" w:rsidTr="004F7B83">
        <w:trPr>
          <w:trHeight w:val="707"/>
        </w:trPr>
        <w:tc>
          <w:tcPr>
            <w:cnfStyle w:val="001000000000" w:firstRow="0" w:lastRow="0" w:firstColumn="1" w:lastColumn="0" w:oddVBand="0" w:evenVBand="0" w:oddHBand="0" w:evenHBand="0" w:firstRowFirstColumn="0" w:firstRowLastColumn="0" w:lastRowFirstColumn="0" w:lastRowLastColumn="0"/>
            <w:tcW w:w="2916" w:type="dxa"/>
            <w:noWrap/>
            <w:hideMark/>
          </w:tcPr>
          <w:p w:rsidR="00E40A6B" w:rsidRPr="00667FFD" w:rsidRDefault="00E40A6B" w:rsidP="00136F67">
            <w:pPr>
              <w:spacing w:line="276" w:lineRule="auto"/>
              <w:rPr>
                <w:rFonts w:ascii="Times New Roman" w:eastAsia="Times New Roman" w:hAnsi="Times New Roman" w:cs="Times New Roman"/>
                <w:b w:val="0"/>
                <w:i/>
                <w:color w:val="000000"/>
                <w:sz w:val="24"/>
                <w:szCs w:val="24"/>
              </w:rPr>
            </w:pPr>
            <w:proofErr w:type="spellStart"/>
            <w:r w:rsidRPr="00667FFD">
              <w:rPr>
                <w:rFonts w:ascii="Times New Roman" w:eastAsia="Times New Roman" w:hAnsi="Times New Roman" w:cs="Times New Roman"/>
                <w:b w:val="0"/>
                <w:i/>
                <w:color w:val="000000"/>
                <w:sz w:val="24"/>
                <w:szCs w:val="24"/>
              </w:rPr>
              <w:t>Klebsiella</w:t>
            </w:r>
            <w:proofErr w:type="spellEnd"/>
            <w:r w:rsidRPr="00667FFD">
              <w:rPr>
                <w:rFonts w:ascii="Times New Roman" w:eastAsia="Times New Roman" w:hAnsi="Times New Roman" w:cs="Times New Roman"/>
                <w:b w:val="0"/>
                <w:i/>
                <w:color w:val="000000"/>
                <w:sz w:val="24"/>
                <w:szCs w:val="24"/>
              </w:rPr>
              <w:t xml:space="preserve"> </w:t>
            </w:r>
            <w:r w:rsidR="005753DC">
              <w:rPr>
                <w:rFonts w:ascii="Times New Roman" w:eastAsia="Times New Roman" w:hAnsi="Times New Roman" w:cs="Times New Roman"/>
                <w:b w:val="0"/>
                <w:i/>
                <w:color w:val="000000"/>
                <w:sz w:val="24"/>
                <w:szCs w:val="24"/>
              </w:rPr>
              <w:t>pneumonia</w:t>
            </w:r>
          </w:p>
        </w:tc>
        <w:tc>
          <w:tcPr>
            <w:tcW w:w="1270"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2656</w:t>
            </w:r>
          </w:p>
        </w:tc>
        <w:tc>
          <w:tcPr>
            <w:tcW w:w="1269"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2656</w:t>
            </w:r>
          </w:p>
        </w:tc>
        <w:tc>
          <w:tcPr>
            <w:tcW w:w="1343"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w:t>
            </w:r>
          </w:p>
        </w:tc>
        <w:tc>
          <w:tcPr>
            <w:tcW w:w="1771"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99.79%</w:t>
            </w:r>
          </w:p>
        </w:tc>
        <w:tc>
          <w:tcPr>
            <w:tcW w:w="2133" w:type="dxa"/>
            <w:noWrap/>
            <w:hideMark/>
          </w:tcPr>
          <w:p w:rsidR="00E40A6B" w:rsidRPr="00667FFD" w:rsidRDefault="00E40A6B" w:rsidP="00136F6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MZ185317</w:t>
            </w:r>
          </w:p>
        </w:tc>
      </w:tr>
      <w:tr w:rsidR="00E40A6B" w:rsidRPr="00667FFD" w:rsidTr="004F7B83">
        <w:trPr>
          <w:trHeight w:val="707"/>
        </w:trPr>
        <w:tc>
          <w:tcPr>
            <w:cnfStyle w:val="001000000000" w:firstRow="0" w:lastRow="0" w:firstColumn="1" w:lastColumn="0" w:oddVBand="0" w:evenVBand="0" w:oddHBand="0" w:evenHBand="0" w:firstRowFirstColumn="0" w:firstRowLastColumn="0" w:lastRowFirstColumn="0" w:lastRowLastColumn="0"/>
            <w:tcW w:w="2916" w:type="dxa"/>
            <w:noWrap/>
            <w:hideMark/>
          </w:tcPr>
          <w:p w:rsidR="00E40A6B" w:rsidRPr="00667FFD" w:rsidRDefault="00E40A6B" w:rsidP="00136F67">
            <w:pPr>
              <w:spacing w:line="276" w:lineRule="auto"/>
              <w:rPr>
                <w:rFonts w:ascii="Times New Roman" w:eastAsia="Times New Roman" w:hAnsi="Times New Roman" w:cs="Times New Roman"/>
                <w:b w:val="0"/>
                <w:i/>
                <w:color w:val="000000"/>
                <w:sz w:val="24"/>
                <w:szCs w:val="24"/>
              </w:rPr>
            </w:pPr>
            <w:r w:rsidRPr="00667FFD">
              <w:rPr>
                <w:rFonts w:ascii="Times New Roman" w:eastAsia="Times New Roman" w:hAnsi="Times New Roman" w:cs="Times New Roman"/>
                <w:b w:val="0"/>
                <w:i/>
                <w:color w:val="000000"/>
                <w:sz w:val="24"/>
                <w:szCs w:val="24"/>
              </w:rPr>
              <w:lastRenderedPageBreak/>
              <w:t xml:space="preserve">Staphylococcus </w:t>
            </w:r>
            <w:proofErr w:type="spellStart"/>
            <w:r w:rsidRPr="00667FFD">
              <w:rPr>
                <w:rFonts w:ascii="Times New Roman" w:eastAsia="Times New Roman" w:hAnsi="Times New Roman" w:cs="Times New Roman"/>
                <w:b w:val="0"/>
                <w:i/>
                <w:color w:val="000000"/>
                <w:sz w:val="24"/>
                <w:szCs w:val="24"/>
              </w:rPr>
              <w:t>aureus</w:t>
            </w:r>
            <w:proofErr w:type="spellEnd"/>
          </w:p>
        </w:tc>
        <w:tc>
          <w:tcPr>
            <w:tcW w:w="1270"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2695</w:t>
            </w:r>
          </w:p>
        </w:tc>
        <w:tc>
          <w:tcPr>
            <w:tcW w:w="1269"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2695</w:t>
            </w:r>
          </w:p>
        </w:tc>
        <w:tc>
          <w:tcPr>
            <w:tcW w:w="1343"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w:t>
            </w:r>
          </w:p>
        </w:tc>
        <w:tc>
          <w:tcPr>
            <w:tcW w:w="1771"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100.00%</w:t>
            </w:r>
          </w:p>
        </w:tc>
        <w:tc>
          <w:tcPr>
            <w:tcW w:w="2133" w:type="dxa"/>
            <w:noWrap/>
            <w:hideMark/>
          </w:tcPr>
          <w:p w:rsidR="00E40A6B" w:rsidRPr="00667FFD" w:rsidRDefault="00E40A6B" w:rsidP="00136F6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MZ185318</w:t>
            </w:r>
          </w:p>
        </w:tc>
      </w:tr>
      <w:tr w:rsidR="00E40A6B" w:rsidRPr="00667FFD" w:rsidTr="004F7B83">
        <w:trPr>
          <w:trHeight w:val="707"/>
        </w:trPr>
        <w:tc>
          <w:tcPr>
            <w:cnfStyle w:val="001000000000" w:firstRow="0" w:lastRow="0" w:firstColumn="1" w:lastColumn="0" w:oddVBand="0" w:evenVBand="0" w:oddHBand="0" w:evenHBand="0" w:firstRowFirstColumn="0" w:firstRowLastColumn="0" w:lastRowFirstColumn="0" w:lastRowLastColumn="0"/>
            <w:tcW w:w="2916" w:type="dxa"/>
            <w:noWrap/>
            <w:hideMark/>
          </w:tcPr>
          <w:p w:rsidR="00E40A6B" w:rsidRPr="00667FFD" w:rsidRDefault="00E40A6B" w:rsidP="00136F67">
            <w:pPr>
              <w:spacing w:line="276" w:lineRule="auto"/>
              <w:rPr>
                <w:rFonts w:ascii="Times New Roman" w:eastAsia="Times New Roman" w:hAnsi="Times New Roman" w:cs="Times New Roman"/>
                <w:b w:val="0"/>
                <w:i/>
                <w:color w:val="000000"/>
                <w:sz w:val="24"/>
                <w:szCs w:val="24"/>
              </w:rPr>
            </w:pPr>
            <w:r w:rsidRPr="00667FFD">
              <w:rPr>
                <w:rFonts w:ascii="Times New Roman" w:eastAsia="Times New Roman" w:hAnsi="Times New Roman" w:cs="Times New Roman"/>
                <w:b w:val="0"/>
                <w:i/>
                <w:color w:val="000000"/>
                <w:sz w:val="24"/>
                <w:szCs w:val="24"/>
              </w:rPr>
              <w:t>Escherichia coli</w:t>
            </w:r>
          </w:p>
        </w:tc>
        <w:tc>
          <w:tcPr>
            <w:tcW w:w="1270"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2543</w:t>
            </w:r>
          </w:p>
        </w:tc>
        <w:tc>
          <w:tcPr>
            <w:tcW w:w="1269"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2543</w:t>
            </w:r>
          </w:p>
        </w:tc>
        <w:tc>
          <w:tcPr>
            <w:tcW w:w="1343"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w:t>
            </w:r>
          </w:p>
        </w:tc>
        <w:tc>
          <w:tcPr>
            <w:tcW w:w="1771"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100.00%</w:t>
            </w:r>
          </w:p>
        </w:tc>
        <w:tc>
          <w:tcPr>
            <w:tcW w:w="2133" w:type="dxa"/>
            <w:noWrap/>
          </w:tcPr>
          <w:p w:rsidR="00E40A6B" w:rsidRPr="00667FFD" w:rsidRDefault="00E40A6B" w:rsidP="00136F6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MZ185319</w:t>
            </w:r>
          </w:p>
        </w:tc>
      </w:tr>
      <w:tr w:rsidR="00E40A6B" w:rsidRPr="00667FFD" w:rsidTr="004F7B83">
        <w:trPr>
          <w:trHeight w:val="707"/>
        </w:trPr>
        <w:tc>
          <w:tcPr>
            <w:cnfStyle w:val="001000000000" w:firstRow="0" w:lastRow="0" w:firstColumn="1" w:lastColumn="0" w:oddVBand="0" w:evenVBand="0" w:oddHBand="0" w:evenHBand="0" w:firstRowFirstColumn="0" w:firstRowLastColumn="0" w:lastRowFirstColumn="0" w:lastRowLastColumn="0"/>
            <w:tcW w:w="2916" w:type="dxa"/>
            <w:noWrap/>
            <w:hideMark/>
          </w:tcPr>
          <w:p w:rsidR="00E40A6B" w:rsidRPr="00667FFD" w:rsidRDefault="00E40A6B" w:rsidP="00136F67">
            <w:pPr>
              <w:spacing w:line="276" w:lineRule="auto"/>
              <w:rPr>
                <w:rFonts w:ascii="Times New Roman" w:eastAsia="Times New Roman" w:hAnsi="Times New Roman" w:cs="Times New Roman"/>
                <w:b w:val="0"/>
                <w:i/>
                <w:color w:val="000000"/>
                <w:sz w:val="24"/>
                <w:szCs w:val="24"/>
              </w:rPr>
            </w:pPr>
            <w:r w:rsidRPr="00667FFD">
              <w:rPr>
                <w:rFonts w:ascii="Times New Roman" w:eastAsia="Times New Roman" w:hAnsi="Times New Roman" w:cs="Times New Roman"/>
                <w:b w:val="0"/>
                <w:i/>
                <w:color w:val="000000"/>
                <w:sz w:val="24"/>
                <w:szCs w:val="24"/>
              </w:rPr>
              <w:t xml:space="preserve">Micrococcus </w:t>
            </w:r>
            <w:proofErr w:type="spellStart"/>
            <w:r w:rsidRPr="00667FFD">
              <w:rPr>
                <w:rFonts w:ascii="Times New Roman" w:eastAsia="Times New Roman" w:hAnsi="Times New Roman" w:cs="Times New Roman"/>
                <w:b w:val="0"/>
                <w:i/>
                <w:color w:val="000000"/>
                <w:sz w:val="24"/>
                <w:szCs w:val="24"/>
              </w:rPr>
              <w:t>roseus</w:t>
            </w:r>
            <w:proofErr w:type="spellEnd"/>
          </w:p>
        </w:tc>
        <w:tc>
          <w:tcPr>
            <w:tcW w:w="1270"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2193</w:t>
            </w:r>
          </w:p>
        </w:tc>
        <w:tc>
          <w:tcPr>
            <w:tcW w:w="1269"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2193</w:t>
            </w:r>
          </w:p>
        </w:tc>
        <w:tc>
          <w:tcPr>
            <w:tcW w:w="1343"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99%</w:t>
            </w:r>
          </w:p>
        </w:tc>
        <w:tc>
          <w:tcPr>
            <w:tcW w:w="1771"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99.50%</w:t>
            </w:r>
          </w:p>
        </w:tc>
        <w:tc>
          <w:tcPr>
            <w:tcW w:w="2133" w:type="dxa"/>
            <w:noWrap/>
            <w:hideMark/>
          </w:tcPr>
          <w:p w:rsidR="00E40A6B" w:rsidRPr="00667FFD" w:rsidRDefault="00E40A6B" w:rsidP="00136F6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MZ185320</w:t>
            </w:r>
          </w:p>
        </w:tc>
      </w:tr>
      <w:tr w:rsidR="00E40A6B" w:rsidRPr="00667FFD" w:rsidTr="004F7B83">
        <w:trPr>
          <w:trHeight w:val="707"/>
        </w:trPr>
        <w:tc>
          <w:tcPr>
            <w:cnfStyle w:val="001000000000" w:firstRow="0" w:lastRow="0" w:firstColumn="1" w:lastColumn="0" w:oddVBand="0" w:evenVBand="0" w:oddHBand="0" w:evenHBand="0" w:firstRowFirstColumn="0" w:firstRowLastColumn="0" w:lastRowFirstColumn="0" w:lastRowLastColumn="0"/>
            <w:tcW w:w="2916" w:type="dxa"/>
            <w:noWrap/>
            <w:hideMark/>
          </w:tcPr>
          <w:p w:rsidR="00E40A6B" w:rsidRPr="00667FFD" w:rsidRDefault="00E40A6B" w:rsidP="00136F67">
            <w:pPr>
              <w:spacing w:line="276" w:lineRule="auto"/>
              <w:rPr>
                <w:rFonts w:ascii="Times New Roman" w:eastAsia="Times New Roman" w:hAnsi="Times New Roman" w:cs="Times New Roman"/>
                <w:b w:val="0"/>
                <w:i/>
                <w:color w:val="000000"/>
                <w:sz w:val="24"/>
                <w:szCs w:val="24"/>
              </w:rPr>
            </w:pPr>
            <w:proofErr w:type="spellStart"/>
            <w:r w:rsidRPr="00667FFD">
              <w:rPr>
                <w:rFonts w:ascii="Times New Roman" w:eastAsia="Times New Roman" w:hAnsi="Times New Roman" w:cs="Times New Roman"/>
                <w:b w:val="0"/>
                <w:i/>
                <w:color w:val="000000"/>
                <w:sz w:val="24"/>
                <w:szCs w:val="24"/>
              </w:rPr>
              <w:t>Aspergillus</w:t>
            </w:r>
            <w:proofErr w:type="spellEnd"/>
            <w:r w:rsidR="005753DC">
              <w:rPr>
                <w:rFonts w:ascii="Times New Roman" w:eastAsia="Times New Roman" w:hAnsi="Times New Roman" w:cs="Times New Roman"/>
                <w:b w:val="0"/>
                <w:i/>
                <w:color w:val="000000"/>
                <w:sz w:val="24"/>
                <w:szCs w:val="24"/>
              </w:rPr>
              <w:t xml:space="preserve"> </w:t>
            </w:r>
            <w:proofErr w:type="spellStart"/>
            <w:r w:rsidRPr="00667FFD">
              <w:rPr>
                <w:rFonts w:ascii="Times New Roman" w:eastAsia="Times New Roman" w:hAnsi="Times New Roman" w:cs="Times New Roman"/>
                <w:b w:val="0"/>
                <w:i/>
                <w:color w:val="000000"/>
                <w:sz w:val="24"/>
                <w:szCs w:val="24"/>
              </w:rPr>
              <w:t>niger</w:t>
            </w:r>
            <w:proofErr w:type="spellEnd"/>
          </w:p>
        </w:tc>
        <w:tc>
          <w:tcPr>
            <w:tcW w:w="1270"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1037</w:t>
            </w:r>
          </w:p>
        </w:tc>
        <w:tc>
          <w:tcPr>
            <w:tcW w:w="1269"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1037</w:t>
            </w:r>
          </w:p>
        </w:tc>
        <w:tc>
          <w:tcPr>
            <w:tcW w:w="1343"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98%</w:t>
            </w:r>
          </w:p>
        </w:tc>
        <w:tc>
          <w:tcPr>
            <w:tcW w:w="1771" w:type="dxa"/>
            <w:noWrap/>
            <w:hideMark/>
          </w:tcPr>
          <w:p w:rsidR="00E40A6B" w:rsidRPr="00667FFD" w:rsidRDefault="00E40A6B" w:rsidP="00136F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100.00%</w:t>
            </w:r>
          </w:p>
        </w:tc>
        <w:tc>
          <w:tcPr>
            <w:tcW w:w="2133" w:type="dxa"/>
            <w:noWrap/>
            <w:hideMark/>
          </w:tcPr>
          <w:p w:rsidR="00E40A6B" w:rsidRPr="00667FFD" w:rsidRDefault="00E40A6B" w:rsidP="00136F6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67FFD">
              <w:rPr>
                <w:rFonts w:ascii="Times New Roman" w:eastAsia="Times New Roman" w:hAnsi="Times New Roman" w:cs="Times New Roman"/>
                <w:color w:val="000000"/>
                <w:sz w:val="24"/>
                <w:szCs w:val="24"/>
              </w:rPr>
              <w:t>MZ171448</w:t>
            </w:r>
          </w:p>
        </w:tc>
      </w:tr>
    </w:tbl>
    <w:p w:rsidR="00E40A6B" w:rsidRPr="00667FFD" w:rsidRDefault="00E40A6B" w:rsidP="00136F67">
      <w:pPr>
        <w:tabs>
          <w:tab w:val="left" w:pos="2985"/>
        </w:tabs>
        <w:spacing w:after="0" w:line="276" w:lineRule="auto"/>
        <w:jc w:val="both"/>
        <w:rPr>
          <w:rFonts w:ascii="Times New Roman" w:hAnsi="Times New Roman" w:cs="Times New Roman"/>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B10895" w:rsidRDefault="00B10895" w:rsidP="00136F67">
      <w:pPr>
        <w:spacing w:after="0" w:line="276" w:lineRule="auto"/>
        <w:jc w:val="both"/>
        <w:rPr>
          <w:rFonts w:ascii="Times New Roman" w:hAnsi="Times New Roman" w:cs="Times New Roman"/>
          <w:b/>
          <w:bCs/>
          <w:sz w:val="24"/>
          <w:szCs w:val="24"/>
        </w:rPr>
      </w:pPr>
    </w:p>
    <w:p w:rsidR="00D20D38" w:rsidRPr="00096841" w:rsidRDefault="00D20D38" w:rsidP="00136F67">
      <w:pPr>
        <w:spacing w:after="0" w:line="276" w:lineRule="auto"/>
        <w:jc w:val="both"/>
        <w:rPr>
          <w:rFonts w:ascii="Times New Roman" w:hAnsi="Times New Roman" w:cs="Times New Roman"/>
          <w:b/>
          <w:bCs/>
          <w:sz w:val="24"/>
          <w:szCs w:val="24"/>
        </w:rPr>
      </w:pPr>
      <w:r w:rsidRPr="00096841">
        <w:rPr>
          <w:rFonts w:ascii="Times New Roman" w:hAnsi="Times New Roman" w:cs="Times New Roman"/>
          <w:b/>
          <w:bCs/>
          <w:sz w:val="24"/>
          <w:szCs w:val="24"/>
        </w:rPr>
        <w:t>5.0</w:t>
      </w:r>
      <w:r w:rsidRPr="00096841">
        <w:rPr>
          <w:rFonts w:ascii="Times New Roman" w:hAnsi="Times New Roman" w:cs="Times New Roman"/>
          <w:b/>
          <w:bCs/>
          <w:sz w:val="24"/>
          <w:szCs w:val="24"/>
        </w:rPr>
        <w:tab/>
        <w:t>Discussion</w:t>
      </w:r>
    </w:p>
    <w:p w:rsidR="00D20D38" w:rsidRDefault="00D20D38" w:rsidP="00136F67">
      <w:pPr>
        <w:spacing w:after="0" w:line="276" w:lineRule="auto"/>
        <w:jc w:val="both"/>
        <w:rPr>
          <w:rFonts w:ascii="Times New Roman" w:hAnsi="Times New Roman"/>
          <w:sz w:val="24"/>
          <w:szCs w:val="24"/>
        </w:rPr>
      </w:pPr>
      <w:r>
        <w:rPr>
          <w:rFonts w:ascii="Times New Roman" w:hAnsi="Times New Roman" w:cs="Times New Roman"/>
          <w:color w:val="000000"/>
          <w:sz w:val="24"/>
          <w:szCs w:val="24"/>
        </w:rPr>
        <w:t xml:space="preserve">In the present study, </w:t>
      </w:r>
      <w:r w:rsidR="00B10895">
        <w:rPr>
          <w:rFonts w:ascii="Times New Roman" w:hAnsi="Times New Roman" w:cs="Times New Roman"/>
          <w:color w:val="000000"/>
          <w:sz w:val="24"/>
          <w:szCs w:val="24"/>
        </w:rPr>
        <w:t xml:space="preserve">a variety of microorganisms have </w:t>
      </w:r>
      <w:r>
        <w:rPr>
          <w:rFonts w:ascii="Times New Roman" w:hAnsi="Times New Roman" w:cs="Times New Roman"/>
          <w:color w:val="000000"/>
          <w:sz w:val="24"/>
          <w:szCs w:val="24"/>
        </w:rPr>
        <w:t xml:space="preserve">been isolated from bean cake based on </w:t>
      </w:r>
      <w:r w:rsidRPr="00EE0FF0">
        <w:rPr>
          <w:rFonts w:ascii="Times New Roman" w:hAnsi="Times New Roman" w:cs="Times New Roman"/>
          <w:sz w:val="24"/>
          <w:szCs w:val="24"/>
        </w:rPr>
        <w:t xml:space="preserve">different collection methods </w:t>
      </w:r>
      <w:r>
        <w:rPr>
          <w:rFonts w:ascii="Times New Roman" w:hAnsi="Times New Roman" w:cs="Times New Roman"/>
          <w:sz w:val="24"/>
          <w:szCs w:val="24"/>
        </w:rPr>
        <w:t xml:space="preserve">(namely, bare hand + nylon, bare hand + clean container, fork + clean container) Generally, bean cakes collected with Bare hands + nylon had the highest microbial load while </w:t>
      </w:r>
      <w:r>
        <w:rPr>
          <w:rFonts w:ascii="Times New Roman" w:hAnsi="Times New Roman"/>
          <w:sz w:val="24"/>
          <w:szCs w:val="24"/>
        </w:rPr>
        <w:t xml:space="preserve">those collected with fork + clean container </w:t>
      </w:r>
      <w:r>
        <w:rPr>
          <w:rFonts w:ascii="Times New Roman" w:hAnsi="Times New Roman" w:cs="Times New Roman"/>
          <w:sz w:val="24"/>
          <w:szCs w:val="24"/>
        </w:rPr>
        <w:t>had the least microb</w:t>
      </w:r>
      <w:r w:rsidRPr="00EE0FF0">
        <w:rPr>
          <w:rFonts w:ascii="Times New Roman" w:hAnsi="Times New Roman" w:cs="Times New Roman"/>
          <w:sz w:val="24"/>
          <w:szCs w:val="24"/>
        </w:rPr>
        <w:t>ial lo</w:t>
      </w:r>
      <w:r>
        <w:rPr>
          <w:rFonts w:ascii="Times New Roman" w:hAnsi="Times New Roman" w:cs="Times New Roman"/>
          <w:sz w:val="24"/>
          <w:szCs w:val="24"/>
        </w:rPr>
        <w:t>ad.</w:t>
      </w:r>
      <w:r>
        <w:rPr>
          <w:rFonts w:ascii="Times New Roman" w:hAnsi="Times New Roman"/>
          <w:sz w:val="24"/>
          <w:szCs w:val="24"/>
        </w:rPr>
        <w:t xml:space="preserve"> This could be due to certain unhygienic practices of the producer. Examples of such unhygienic practices include: blowing air into the nylon with the mouth which may introduce oral contaminants into the nylon, using bare hand</w:t>
      </w:r>
      <w:r w:rsidR="00B10895">
        <w:rPr>
          <w:rFonts w:ascii="Times New Roman" w:hAnsi="Times New Roman"/>
          <w:sz w:val="24"/>
          <w:szCs w:val="24"/>
        </w:rPr>
        <w:t>s to pick bean cakes which may</w:t>
      </w:r>
      <w:r>
        <w:rPr>
          <w:rFonts w:ascii="Times New Roman" w:hAnsi="Times New Roman"/>
          <w:sz w:val="24"/>
          <w:szCs w:val="24"/>
        </w:rPr>
        <w:t xml:space="preserve"> introduce contaminants into the bean cakes. This is similar to the findings of </w:t>
      </w:r>
      <w:proofErr w:type="spellStart"/>
      <w:r>
        <w:rPr>
          <w:rFonts w:ascii="Times New Roman" w:hAnsi="Times New Roman"/>
          <w:sz w:val="24"/>
          <w:szCs w:val="24"/>
        </w:rPr>
        <w:t>Lateef</w:t>
      </w:r>
      <w:proofErr w:type="spellEnd"/>
      <w:r w:rsidR="005753DC">
        <w:rPr>
          <w:rFonts w:ascii="Times New Roman" w:hAnsi="Times New Roman"/>
          <w:sz w:val="24"/>
          <w:szCs w:val="24"/>
        </w:rPr>
        <w:t xml:space="preserve"> </w:t>
      </w:r>
      <w:r w:rsidRPr="00636259">
        <w:rPr>
          <w:rFonts w:ascii="Times New Roman" w:hAnsi="Times New Roman"/>
          <w:i/>
          <w:sz w:val="24"/>
          <w:szCs w:val="24"/>
        </w:rPr>
        <w:t>et al.</w:t>
      </w:r>
      <w:r>
        <w:rPr>
          <w:rFonts w:ascii="Times New Roman" w:hAnsi="Times New Roman"/>
          <w:sz w:val="24"/>
          <w:szCs w:val="24"/>
        </w:rPr>
        <w:t xml:space="preserve"> (2010), where it was observed that contamination of bean cake usually occur at the post processing stage.</w:t>
      </w:r>
    </w:p>
    <w:p w:rsidR="00D20D38" w:rsidRDefault="00D20D38" w:rsidP="00136F67">
      <w:pPr>
        <w:spacing w:after="0" w:line="276" w:lineRule="auto"/>
        <w:jc w:val="both"/>
        <w:rPr>
          <w:rFonts w:ascii="Times New Roman" w:hAnsi="Times New Roman"/>
          <w:sz w:val="24"/>
          <w:szCs w:val="24"/>
        </w:rPr>
      </w:pPr>
      <w:r>
        <w:rPr>
          <w:rFonts w:ascii="Times New Roman" w:hAnsi="Times New Roman"/>
          <w:sz w:val="24"/>
          <w:szCs w:val="24"/>
        </w:rPr>
        <w:t xml:space="preserve">Coliforms were detected in the bean cakes sold in </w:t>
      </w:r>
      <w:proofErr w:type="spellStart"/>
      <w:r>
        <w:rPr>
          <w:rFonts w:ascii="Times New Roman" w:hAnsi="Times New Roman"/>
          <w:sz w:val="24"/>
          <w:szCs w:val="24"/>
        </w:rPr>
        <w:t>Minna</w:t>
      </w:r>
      <w:proofErr w:type="spellEnd"/>
      <w:r>
        <w:rPr>
          <w:rFonts w:ascii="Times New Roman" w:hAnsi="Times New Roman"/>
          <w:sz w:val="24"/>
          <w:szCs w:val="24"/>
        </w:rPr>
        <w:t xml:space="preserve"> metropolis. This indicate</w:t>
      </w:r>
      <w:r w:rsidR="00B10895">
        <w:rPr>
          <w:rFonts w:ascii="Times New Roman" w:hAnsi="Times New Roman"/>
          <w:sz w:val="24"/>
          <w:szCs w:val="24"/>
        </w:rPr>
        <w:t>s</w:t>
      </w:r>
      <w:r>
        <w:rPr>
          <w:rFonts w:ascii="Times New Roman" w:hAnsi="Times New Roman"/>
          <w:sz w:val="24"/>
          <w:szCs w:val="24"/>
        </w:rPr>
        <w:t xml:space="preserve"> that the raw materials used for making </w:t>
      </w:r>
      <w:proofErr w:type="spellStart"/>
      <w:r>
        <w:rPr>
          <w:rFonts w:ascii="Times New Roman" w:hAnsi="Times New Roman"/>
          <w:sz w:val="24"/>
          <w:szCs w:val="24"/>
        </w:rPr>
        <w:t>Akara</w:t>
      </w:r>
      <w:proofErr w:type="spellEnd"/>
      <w:r>
        <w:rPr>
          <w:rFonts w:ascii="Times New Roman" w:hAnsi="Times New Roman"/>
          <w:sz w:val="24"/>
          <w:szCs w:val="24"/>
        </w:rPr>
        <w:t xml:space="preserve"> were contaminated with fecal matter.  This is in agreement with the study of Sana </w:t>
      </w:r>
      <w:r w:rsidRPr="005A550D">
        <w:rPr>
          <w:rFonts w:ascii="Times New Roman" w:hAnsi="Times New Roman"/>
          <w:i/>
          <w:sz w:val="24"/>
          <w:szCs w:val="24"/>
        </w:rPr>
        <w:t>et al.</w:t>
      </w:r>
      <w:r>
        <w:rPr>
          <w:rFonts w:ascii="Times New Roman" w:hAnsi="Times New Roman"/>
          <w:sz w:val="24"/>
          <w:szCs w:val="24"/>
        </w:rPr>
        <w:t xml:space="preserve"> (2013) who observed that fecal matters might be responsible for coliform growth in a sample. The coliform counts of bean cakes from all the sale points ranged from </w:t>
      </w:r>
      <w:r>
        <w:rPr>
          <w:rFonts w:ascii="Times New Roman" w:hAnsi="Times New Roman" w:cs="Times New Roman"/>
          <w:color w:val="000000"/>
          <w:sz w:val="24"/>
          <w:szCs w:val="24"/>
        </w:rPr>
        <w:t xml:space="preserve">0±0.0 </w:t>
      </w:r>
      <w:proofErr w:type="spellStart"/>
      <w:r>
        <w:rPr>
          <w:rFonts w:ascii="Times New Roman" w:hAnsi="Times New Roman" w:cs="Times New Roman"/>
          <w:color w:val="000000"/>
          <w:sz w:val="24"/>
          <w:szCs w:val="24"/>
        </w:rPr>
        <w:t>cfu</w:t>
      </w:r>
      <w:proofErr w:type="spellEnd"/>
      <w:r>
        <w:rPr>
          <w:rFonts w:ascii="Times New Roman" w:hAnsi="Times New Roman" w:cs="Times New Roman"/>
          <w:color w:val="000000"/>
          <w:sz w:val="24"/>
          <w:szCs w:val="24"/>
        </w:rPr>
        <w:t xml:space="preserve">/g in </w:t>
      </w:r>
      <w:proofErr w:type="spellStart"/>
      <w:r>
        <w:rPr>
          <w:rFonts w:ascii="Times New Roman" w:hAnsi="Times New Roman" w:cs="Times New Roman"/>
          <w:color w:val="000000"/>
          <w:sz w:val="24"/>
          <w:szCs w:val="24"/>
        </w:rPr>
        <w:t>Bosso</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Dutsen</w:t>
      </w:r>
      <w:proofErr w:type="spellEnd"/>
      <w:r w:rsidR="005753DC">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kura</w:t>
      </w:r>
      <w:proofErr w:type="spellEnd"/>
      <w:proofErr w:type="gramEnd"/>
      <w:r>
        <w:rPr>
          <w:rFonts w:ascii="Times New Roman" w:hAnsi="Times New Roman" w:cs="Times New Roman"/>
          <w:color w:val="000000"/>
          <w:sz w:val="24"/>
          <w:szCs w:val="24"/>
        </w:rPr>
        <w:t xml:space="preserve"> to 1.75x10</w:t>
      </w: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±1.09x10</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in </w:t>
      </w:r>
      <w:proofErr w:type="spellStart"/>
      <w:r>
        <w:rPr>
          <w:rFonts w:ascii="Times New Roman" w:hAnsi="Times New Roman" w:cs="Times New Roman"/>
          <w:color w:val="000000"/>
          <w:sz w:val="24"/>
          <w:szCs w:val="24"/>
        </w:rPr>
        <w:t>Kpakungu</w:t>
      </w:r>
      <w:proofErr w:type="spellEnd"/>
      <w:r>
        <w:rPr>
          <w:rFonts w:ascii="Times New Roman" w:hAnsi="Times New Roman" w:cs="Times New Roman"/>
          <w:color w:val="000000"/>
          <w:sz w:val="24"/>
          <w:szCs w:val="24"/>
        </w:rPr>
        <w:t xml:space="preserve">. There was no coliform growth on the aseptically prepared bean cakes and those from </w:t>
      </w:r>
      <w:proofErr w:type="spellStart"/>
      <w:r>
        <w:rPr>
          <w:rFonts w:ascii="Times New Roman" w:hAnsi="Times New Roman" w:cs="Times New Roman"/>
          <w:color w:val="000000"/>
          <w:sz w:val="24"/>
          <w:szCs w:val="24"/>
        </w:rPr>
        <w:t>Boss</w:t>
      </w:r>
      <w:r w:rsidR="00B46639">
        <w:rPr>
          <w:rFonts w:ascii="Times New Roman" w:hAnsi="Times New Roman" w:cs="Times New Roman"/>
          <w:color w:val="000000"/>
          <w:sz w:val="24"/>
          <w:szCs w:val="24"/>
        </w:rPr>
        <w:t>o</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Dutsen</w:t>
      </w:r>
      <w:proofErr w:type="spellEnd"/>
      <w:r w:rsidR="005753DC">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kura</w:t>
      </w:r>
      <w:proofErr w:type="spellEnd"/>
      <w:proofErr w:type="gramEnd"/>
      <w:r>
        <w:rPr>
          <w:rFonts w:ascii="Times New Roman" w:hAnsi="Times New Roman" w:cs="Times New Roman"/>
          <w:color w:val="000000"/>
          <w:sz w:val="24"/>
          <w:szCs w:val="24"/>
        </w:rPr>
        <w:t xml:space="preserve">. </w:t>
      </w:r>
    </w:p>
    <w:p w:rsidR="00D20D38" w:rsidRDefault="00D20D38" w:rsidP="00136F67">
      <w:pPr>
        <w:spacing w:after="0" w:line="276" w:lineRule="auto"/>
        <w:jc w:val="both"/>
        <w:rPr>
          <w:rFonts w:ascii="Times New Roman" w:hAnsi="Times New Roman" w:cs="Times New Roman"/>
          <w:color w:val="000000"/>
          <w:sz w:val="24"/>
          <w:szCs w:val="24"/>
        </w:rPr>
      </w:pPr>
      <w:r>
        <w:rPr>
          <w:rFonts w:ascii="Times New Roman" w:hAnsi="Times New Roman"/>
          <w:sz w:val="24"/>
          <w:szCs w:val="24"/>
        </w:rPr>
        <w:t xml:space="preserve">In this study the following organisms were isolated: </w:t>
      </w:r>
      <w:r w:rsidRPr="00096841">
        <w:rPr>
          <w:rFonts w:ascii="Times New Roman" w:hAnsi="Times New Roman" w:cs="Times New Roman"/>
          <w:i/>
          <w:color w:val="000000"/>
          <w:sz w:val="24"/>
          <w:szCs w:val="24"/>
        </w:rPr>
        <w:t xml:space="preserve">Bacillus </w:t>
      </w:r>
      <w:proofErr w:type="spellStart"/>
      <w:r w:rsidRPr="00096841">
        <w:rPr>
          <w:rFonts w:ascii="Times New Roman" w:hAnsi="Times New Roman" w:cs="Times New Roman"/>
          <w:i/>
          <w:color w:val="000000"/>
          <w:sz w:val="24"/>
          <w:szCs w:val="24"/>
        </w:rPr>
        <w:t>subtilis</w:t>
      </w:r>
      <w:proofErr w:type="spellEnd"/>
      <w:r w:rsidRPr="00096841">
        <w:rPr>
          <w:rFonts w:ascii="Times New Roman" w:hAnsi="Times New Roman" w:cs="Times New Roman"/>
          <w:i/>
          <w:color w:val="000000"/>
          <w:sz w:val="24"/>
          <w:szCs w:val="24"/>
        </w:rPr>
        <w:t xml:space="preserve">, Micrococcus </w:t>
      </w:r>
      <w:proofErr w:type="spellStart"/>
      <w:r w:rsidRPr="00096841">
        <w:rPr>
          <w:rFonts w:ascii="Times New Roman" w:hAnsi="Times New Roman" w:cs="Times New Roman"/>
          <w:i/>
          <w:color w:val="000000"/>
          <w:sz w:val="24"/>
          <w:szCs w:val="24"/>
        </w:rPr>
        <w:t>roseus</w:t>
      </w:r>
      <w:proofErr w:type="spellEnd"/>
      <w:r w:rsidRPr="00096841">
        <w:rPr>
          <w:rFonts w:ascii="Times New Roman" w:hAnsi="Times New Roman" w:cs="Times New Roman"/>
          <w:i/>
          <w:color w:val="000000"/>
          <w:sz w:val="24"/>
          <w:szCs w:val="24"/>
        </w:rPr>
        <w:t>, Staphylococcu</w:t>
      </w:r>
      <w:r>
        <w:rPr>
          <w:rFonts w:ascii="Times New Roman" w:hAnsi="Times New Roman" w:cs="Times New Roman"/>
          <w:i/>
          <w:color w:val="000000"/>
          <w:sz w:val="24"/>
          <w:szCs w:val="24"/>
        </w:rPr>
        <w:t xml:space="preserve">s </w:t>
      </w:r>
      <w:proofErr w:type="spellStart"/>
      <w:r>
        <w:rPr>
          <w:rFonts w:ascii="Times New Roman" w:hAnsi="Times New Roman" w:cs="Times New Roman"/>
          <w:i/>
          <w:color w:val="000000"/>
          <w:sz w:val="24"/>
          <w:szCs w:val="24"/>
        </w:rPr>
        <w:t>aureus</w:t>
      </w:r>
      <w:proofErr w:type="spellEnd"/>
      <w:r>
        <w:rPr>
          <w:rFonts w:ascii="Times New Roman" w:hAnsi="Times New Roman" w:cs="Times New Roman"/>
          <w:i/>
          <w:color w:val="000000"/>
          <w:sz w:val="24"/>
          <w:szCs w:val="24"/>
        </w:rPr>
        <w:t xml:space="preserve">, </w:t>
      </w:r>
      <w:proofErr w:type="spellStart"/>
      <w:r w:rsidR="005753DC">
        <w:rPr>
          <w:rFonts w:ascii="Times New Roman" w:hAnsi="Times New Roman" w:cs="Times New Roman"/>
          <w:i/>
          <w:color w:val="000000"/>
          <w:sz w:val="24"/>
          <w:szCs w:val="24"/>
        </w:rPr>
        <w:t>Klebsiella</w:t>
      </w:r>
      <w:proofErr w:type="spellEnd"/>
      <w:r w:rsidR="005753DC">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pneumoniae</w:t>
      </w:r>
      <w:proofErr w:type="spellEnd"/>
      <w:r>
        <w:rPr>
          <w:rFonts w:ascii="Times New Roman" w:hAnsi="Times New Roman" w:cs="Times New Roman"/>
          <w:i/>
          <w:color w:val="000000"/>
          <w:sz w:val="24"/>
          <w:szCs w:val="24"/>
        </w:rPr>
        <w:t xml:space="preserve">, Escherichia coli </w:t>
      </w:r>
      <w:r>
        <w:rPr>
          <w:rFonts w:ascii="Times New Roman" w:hAnsi="Times New Roman" w:cs="Times New Roman"/>
          <w:color w:val="000000"/>
          <w:sz w:val="24"/>
          <w:szCs w:val="24"/>
        </w:rPr>
        <w:t>and</w:t>
      </w:r>
      <w:r w:rsidR="005753DC">
        <w:rPr>
          <w:rFonts w:ascii="Times New Roman" w:hAnsi="Times New Roman" w:cs="Times New Roman"/>
          <w:color w:val="000000"/>
          <w:sz w:val="24"/>
          <w:szCs w:val="24"/>
        </w:rPr>
        <w:t xml:space="preserve"> </w:t>
      </w:r>
      <w:proofErr w:type="spellStart"/>
      <w:r>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proofErr w:type="spellStart"/>
      <w:proofErr w:type="gramStart"/>
      <w:r>
        <w:rPr>
          <w:rFonts w:ascii="Times New Roman" w:hAnsi="Times New Roman" w:cs="Times New Roman"/>
          <w:i/>
          <w:color w:val="000000"/>
          <w:sz w:val="24"/>
          <w:szCs w:val="24"/>
        </w:rPr>
        <w:t>niger</w:t>
      </w:r>
      <w:proofErr w:type="spellEnd"/>
      <w:proofErr w:type="gramEnd"/>
      <w:r>
        <w:rPr>
          <w:rFonts w:ascii="Times New Roman" w:hAnsi="Times New Roman" w:cs="Times New Roman"/>
          <w:i/>
          <w:color w:val="000000"/>
          <w:sz w:val="24"/>
          <w:szCs w:val="24"/>
        </w:rPr>
        <w:t xml:space="preserve">. Staphylococcus </w:t>
      </w:r>
      <w:proofErr w:type="spellStart"/>
      <w:r>
        <w:rPr>
          <w:rFonts w:ascii="Times New Roman" w:hAnsi="Times New Roman" w:cs="Times New Roman"/>
          <w:i/>
          <w:color w:val="000000"/>
          <w:sz w:val="24"/>
          <w:szCs w:val="24"/>
        </w:rPr>
        <w:t>aureus</w:t>
      </w:r>
      <w:proofErr w:type="spellEnd"/>
      <w:r w:rsidR="005753DC">
        <w:rPr>
          <w:rFonts w:ascii="Times New Roman" w:hAnsi="Times New Roman" w:cs="Times New Roman"/>
          <w:i/>
          <w:color w:val="000000"/>
          <w:sz w:val="24"/>
          <w:szCs w:val="24"/>
        </w:rPr>
        <w:t xml:space="preserve"> </w:t>
      </w:r>
      <w:r w:rsidRPr="00B06FF0">
        <w:rPr>
          <w:rFonts w:ascii="Times New Roman" w:hAnsi="Times New Roman" w:cs="Times New Roman"/>
          <w:color w:val="000000"/>
          <w:sz w:val="24"/>
          <w:szCs w:val="24"/>
        </w:rPr>
        <w:t>had the highest frequency of occurrence while</w:t>
      </w:r>
      <w:r w:rsidR="005753DC">
        <w:rPr>
          <w:rFonts w:ascii="Times New Roman" w:hAnsi="Times New Roman" w:cs="Times New Roman"/>
          <w:color w:val="000000"/>
          <w:sz w:val="24"/>
          <w:szCs w:val="24"/>
        </w:rPr>
        <w:t xml:space="preserve"> </w:t>
      </w:r>
      <w:proofErr w:type="spellStart"/>
      <w:r>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proofErr w:type="spellStart"/>
      <w:proofErr w:type="gramStart"/>
      <w:r>
        <w:rPr>
          <w:rFonts w:ascii="Times New Roman" w:hAnsi="Times New Roman" w:cs="Times New Roman"/>
          <w:i/>
          <w:color w:val="000000"/>
          <w:sz w:val="24"/>
          <w:szCs w:val="24"/>
        </w:rPr>
        <w:t>niger</w:t>
      </w:r>
      <w:proofErr w:type="spellEnd"/>
      <w:proofErr w:type="gramEnd"/>
      <w:r w:rsidR="005753DC">
        <w:rPr>
          <w:rFonts w:ascii="Times New Roman" w:hAnsi="Times New Roman" w:cs="Times New Roman"/>
          <w:i/>
          <w:color w:val="000000"/>
          <w:sz w:val="24"/>
          <w:szCs w:val="24"/>
        </w:rPr>
        <w:t xml:space="preserve"> </w:t>
      </w:r>
      <w:r w:rsidRPr="00B06FF0">
        <w:rPr>
          <w:rFonts w:ascii="Times New Roman" w:hAnsi="Times New Roman" w:cs="Times New Roman"/>
          <w:color w:val="000000"/>
          <w:sz w:val="24"/>
          <w:szCs w:val="24"/>
        </w:rPr>
        <w:t>had t</w:t>
      </w:r>
      <w:r>
        <w:rPr>
          <w:rFonts w:ascii="Times New Roman" w:hAnsi="Times New Roman" w:cs="Times New Roman"/>
          <w:color w:val="000000"/>
          <w:sz w:val="24"/>
          <w:szCs w:val="24"/>
        </w:rPr>
        <w:t xml:space="preserve">he least. This could be due to the fact that </w:t>
      </w:r>
      <w:r w:rsidRPr="005A550D">
        <w:rPr>
          <w:rFonts w:ascii="Times New Roman" w:hAnsi="Times New Roman" w:cs="Times New Roman"/>
          <w:i/>
          <w:color w:val="000000"/>
          <w:sz w:val="24"/>
          <w:szCs w:val="24"/>
        </w:rPr>
        <w:t xml:space="preserve">S. </w:t>
      </w:r>
      <w:proofErr w:type="spellStart"/>
      <w:r w:rsidRPr="005A550D">
        <w:rPr>
          <w:rFonts w:ascii="Times New Roman" w:hAnsi="Times New Roman" w:cs="Times New Roman"/>
          <w:i/>
          <w:color w:val="000000"/>
          <w:sz w:val="24"/>
          <w:szCs w:val="24"/>
        </w:rPr>
        <w:t>aureus</w:t>
      </w:r>
      <w:proofErr w:type="spellEnd"/>
      <w:r w:rsidR="005753DC">
        <w:rPr>
          <w:rFonts w:ascii="Times New Roman" w:hAnsi="Times New Roman" w:cs="Times New Roman"/>
          <w:i/>
          <w:color w:val="000000"/>
          <w:sz w:val="24"/>
          <w:szCs w:val="24"/>
        </w:rPr>
        <w:t xml:space="preserve"> </w:t>
      </w:r>
      <w:r w:rsidRPr="005A550D">
        <w:rPr>
          <w:rFonts w:ascii="Times New Roman" w:hAnsi="Times New Roman" w:cs="Times New Roman"/>
          <w:color w:val="000000"/>
          <w:sz w:val="24"/>
          <w:szCs w:val="24"/>
        </w:rPr>
        <w:t>are widely</w:t>
      </w:r>
      <w:r>
        <w:rPr>
          <w:rFonts w:ascii="Times New Roman" w:hAnsi="Times New Roman" w:cs="Times New Roman"/>
          <w:color w:val="000000"/>
          <w:sz w:val="24"/>
          <w:szCs w:val="24"/>
        </w:rPr>
        <w:t xml:space="preserve"> distributed in the environment and </w:t>
      </w:r>
      <w:r>
        <w:rPr>
          <w:rFonts w:ascii="Times New Roman" w:hAnsi="Times New Roman" w:cs="Times New Roman"/>
          <w:color w:val="000000"/>
          <w:sz w:val="24"/>
          <w:szCs w:val="24"/>
        </w:rPr>
        <w:lastRenderedPageBreak/>
        <w:t xml:space="preserve">occur on the skin and nostrils </w:t>
      </w:r>
      <w:proofErr w:type="spellStart"/>
      <w:r>
        <w:rPr>
          <w:rFonts w:ascii="Times New Roman" w:hAnsi="Times New Roman" w:cs="Times New Roman"/>
          <w:color w:val="000000"/>
          <w:sz w:val="24"/>
          <w:szCs w:val="24"/>
        </w:rPr>
        <w:t>of</w:t>
      </w:r>
      <w:r w:rsidRPr="00434877">
        <w:rPr>
          <w:rFonts w:ascii="Times New Roman" w:hAnsi="Times New Roman" w:cs="Times New Roman"/>
          <w:color w:val="000000"/>
          <w:sz w:val="24"/>
          <w:szCs w:val="24"/>
        </w:rPr>
        <w:t>humans</w:t>
      </w:r>
      <w:proofErr w:type="spellEnd"/>
      <w:r>
        <w:rPr>
          <w:rFonts w:ascii="Times New Roman" w:hAnsi="Times New Roman" w:cs="Times New Roman"/>
          <w:color w:val="000000"/>
          <w:sz w:val="24"/>
          <w:szCs w:val="24"/>
        </w:rPr>
        <w:t xml:space="preserve"> (Adele </w:t>
      </w:r>
      <w:r w:rsidRPr="0044122F">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2018)</w:t>
      </w:r>
      <w:r>
        <w:rPr>
          <w:rFonts w:ascii="Times New Roman" w:hAnsi="Times New Roman" w:cs="Times New Roman"/>
          <w:b/>
          <w:color w:val="000000"/>
          <w:sz w:val="24"/>
          <w:szCs w:val="24"/>
        </w:rPr>
        <w:t xml:space="preserve">. </w:t>
      </w:r>
      <w:r w:rsidRPr="005A550D">
        <w:rPr>
          <w:rFonts w:ascii="Times New Roman" w:hAnsi="Times New Roman" w:cs="Times New Roman"/>
          <w:color w:val="000000"/>
          <w:sz w:val="24"/>
          <w:szCs w:val="24"/>
        </w:rPr>
        <w:t xml:space="preserve">It is </w:t>
      </w:r>
      <w:proofErr w:type="spellStart"/>
      <w:r w:rsidRPr="005A550D">
        <w:rPr>
          <w:rFonts w:ascii="Times New Roman" w:hAnsi="Times New Roman" w:cs="Times New Roman"/>
          <w:color w:val="000000"/>
          <w:sz w:val="24"/>
          <w:szCs w:val="24"/>
        </w:rPr>
        <w:t>thereforepossible</w:t>
      </w:r>
      <w:proofErr w:type="spellEnd"/>
      <w:r w:rsidRPr="005A550D">
        <w:rPr>
          <w:rFonts w:ascii="Times New Roman" w:hAnsi="Times New Roman" w:cs="Times New Roman"/>
          <w:color w:val="000000"/>
          <w:sz w:val="24"/>
          <w:szCs w:val="24"/>
        </w:rPr>
        <w:t xml:space="preserve"> that these organisms can be </w:t>
      </w:r>
      <w:r>
        <w:rPr>
          <w:rFonts w:ascii="Times New Roman" w:hAnsi="Times New Roman" w:cs="Times New Roman"/>
          <w:color w:val="000000"/>
          <w:sz w:val="24"/>
          <w:szCs w:val="24"/>
        </w:rPr>
        <w:t>transferred from these sources to the bean cakes during processing.</w:t>
      </w:r>
    </w:p>
    <w:p w:rsidR="00D20D38" w:rsidRPr="001D6B8B" w:rsidRDefault="00D20D38" w:rsidP="00136F67">
      <w:pPr>
        <w:spacing w:after="0" w:line="276" w:lineRule="auto"/>
        <w:jc w:val="both"/>
        <w:rPr>
          <w:rFonts w:ascii="Times New Roman" w:hAnsi="Times New Roman"/>
          <w:i/>
          <w:sz w:val="24"/>
          <w:szCs w:val="24"/>
        </w:rPr>
      </w:pPr>
      <w:proofErr w:type="spellStart"/>
      <w:r w:rsidRPr="001D6B8B">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proofErr w:type="spellStart"/>
      <w:r w:rsidRPr="001D6B8B">
        <w:rPr>
          <w:rFonts w:ascii="Times New Roman" w:hAnsi="Times New Roman" w:cs="Times New Roman"/>
          <w:i/>
          <w:color w:val="000000"/>
          <w:sz w:val="24"/>
          <w:szCs w:val="24"/>
        </w:rPr>
        <w:t>niger</w:t>
      </w:r>
      <w:r w:rsidRPr="001D6B8B">
        <w:rPr>
          <w:rFonts w:ascii="Times New Roman" w:hAnsi="Times New Roman" w:cs="Times New Roman"/>
          <w:color w:val="000000"/>
          <w:sz w:val="24"/>
          <w:szCs w:val="24"/>
        </w:rPr>
        <w:t>was</w:t>
      </w:r>
      <w:proofErr w:type="spellEnd"/>
      <w:r w:rsidRPr="001D6B8B">
        <w:rPr>
          <w:rFonts w:ascii="Times New Roman" w:hAnsi="Times New Roman" w:cs="Times New Roman"/>
          <w:color w:val="000000"/>
          <w:sz w:val="24"/>
          <w:szCs w:val="24"/>
        </w:rPr>
        <w:t xml:space="preserve"> also isolated</w:t>
      </w:r>
      <w:r>
        <w:rPr>
          <w:rFonts w:ascii="Times New Roman" w:hAnsi="Times New Roman" w:cs="Times New Roman"/>
          <w:color w:val="000000"/>
          <w:sz w:val="24"/>
          <w:szCs w:val="24"/>
        </w:rPr>
        <w:t xml:space="preserve">. These organisms are widely distributed in the environment and produced spores which are heat resistant and allow them to proliferate in the </w:t>
      </w:r>
      <w:proofErr w:type="spellStart"/>
      <w:r>
        <w:rPr>
          <w:rFonts w:ascii="Times New Roman" w:hAnsi="Times New Roman" w:cs="Times New Roman"/>
          <w:color w:val="000000"/>
          <w:sz w:val="24"/>
          <w:szCs w:val="24"/>
        </w:rPr>
        <w:t>Akara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Makun</w:t>
      </w:r>
      <w:proofErr w:type="spellEnd"/>
      <w:r>
        <w:rPr>
          <w:rFonts w:ascii="Times New Roman" w:hAnsi="Times New Roman" w:cs="Times New Roman"/>
          <w:color w:val="000000"/>
          <w:sz w:val="24"/>
          <w:szCs w:val="24"/>
        </w:rPr>
        <w:t xml:space="preserve"> (2007) reported that </w:t>
      </w:r>
      <w:proofErr w:type="spellStart"/>
      <w:r w:rsidRPr="001B6BE0">
        <w:rPr>
          <w:rFonts w:ascii="Times New Roman" w:hAnsi="Times New Roman" w:cs="Times New Roman"/>
          <w:i/>
          <w:color w:val="000000"/>
          <w:sz w:val="24"/>
          <w:szCs w:val="24"/>
        </w:rPr>
        <w:t>Aspergillus</w:t>
      </w:r>
      <w:proofErr w:type="spellEnd"/>
      <w:r w:rsidR="005753DC">
        <w:rPr>
          <w:rFonts w:ascii="Times New Roman" w:hAnsi="Times New Roman" w:cs="Times New Roman"/>
          <w:i/>
          <w:color w:val="000000"/>
          <w:sz w:val="24"/>
          <w:szCs w:val="24"/>
        </w:rPr>
        <w:t xml:space="preserve"> </w:t>
      </w:r>
      <w:r w:rsidRPr="001B6BE0">
        <w:rPr>
          <w:rFonts w:ascii="Times New Roman" w:hAnsi="Times New Roman" w:cs="Times New Roman"/>
          <w:color w:val="000000"/>
          <w:sz w:val="24"/>
          <w:szCs w:val="24"/>
        </w:rPr>
        <w:t>s</w:t>
      </w:r>
      <w:r w:rsidR="0047064B">
        <w:rPr>
          <w:rFonts w:ascii="Times New Roman" w:hAnsi="Times New Roman" w:cs="Times New Roman"/>
          <w:color w:val="000000"/>
          <w:sz w:val="24"/>
          <w:szCs w:val="24"/>
        </w:rPr>
        <w:t>pecies contaminates</w:t>
      </w:r>
      <w:r>
        <w:rPr>
          <w:rFonts w:ascii="Times New Roman" w:hAnsi="Times New Roman" w:cs="Times New Roman"/>
          <w:color w:val="000000"/>
          <w:sz w:val="24"/>
          <w:szCs w:val="24"/>
        </w:rPr>
        <w:t xml:space="preserve"> peanuts and other foods producing </w:t>
      </w:r>
      <w:proofErr w:type="spellStart"/>
      <w:r>
        <w:rPr>
          <w:rFonts w:ascii="Times New Roman" w:hAnsi="Times New Roman" w:cs="Times New Roman"/>
          <w:color w:val="000000"/>
          <w:sz w:val="24"/>
          <w:szCs w:val="24"/>
        </w:rPr>
        <w:t>aflatoxins</w:t>
      </w:r>
      <w:proofErr w:type="spellEnd"/>
      <w:r>
        <w:rPr>
          <w:rFonts w:ascii="Times New Roman" w:hAnsi="Times New Roman" w:cs="Times New Roman"/>
          <w:color w:val="000000"/>
          <w:sz w:val="24"/>
          <w:szCs w:val="24"/>
        </w:rPr>
        <w:t xml:space="preserve">, a potent carcinogen. This is similar to the findings of </w:t>
      </w:r>
      <w:proofErr w:type="spellStart"/>
      <w:r>
        <w:rPr>
          <w:rFonts w:ascii="Times New Roman" w:hAnsi="Times New Roman" w:cs="Times New Roman"/>
          <w:color w:val="000000"/>
          <w:sz w:val="24"/>
          <w:szCs w:val="24"/>
        </w:rPr>
        <w:t>Bala</w:t>
      </w:r>
      <w:proofErr w:type="spellEnd"/>
      <w:r w:rsidR="005753DC">
        <w:rPr>
          <w:rFonts w:ascii="Times New Roman" w:hAnsi="Times New Roman" w:cs="Times New Roman"/>
          <w:color w:val="000000"/>
          <w:sz w:val="24"/>
          <w:szCs w:val="24"/>
        </w:rPr>
        <w:t xml:space="preserve"> </w:t>
      </w:r>
      <w:r w:rsidRPr="00346C69">
        <w:rPr>
          <w:rFonts w:ascii="Times New Roman" w:hAnsi="Times New Roman" w:cs="Times New Roman"/>
          <w:i/>
          <w:color w:val="000000"/>
          <w:sz w:val="24"/>
          <w:szCs w:val="24"/>
        </w:rPr>
        <w:t>et al.</w:t>
      </w:r>
      <w:r w:rsidR="00F53DA9">
        <w:rPr>
          <w:rFonts w:ascii="Times New Roman" w:hAnsi="Times New Roman" w:cs="Times New Roman"/>
          <w:color w:val="000000"/>
          <w:sz w:val="24"/>
          <w:szCs w:val="24"/>
        </w:rPr>
        <w:t xml:space="preserve"> (2012</w:t>
      </w:r>
      <w:r>
        <w:rPr>
          <w:rFonts w:ascii="Times New Roman" w:hAnsi="Times New Roman" w:cs="Times New Roman"/>
          <w:color w:val="000000"/>
          <w:sz w:val="24"/>
          <w:szCs w:val="24"/>
        </w:rPr>
        <w:t xml:space="preserve">) where species of </w:t>
      </w:r>
      <w:r w:rsidRPr="0047064B">
        <w:rPr>
          <w:rFonts w:ascii="Times New Roman" w:hAnsi="Times New Roman" w:cs="Times New Roman"/>
          <w:i/>
          <w:color w:val="000000"/>
          <w:sz w:val="24"/>
          <w:szCs w:val="24"/>
        </w:rPr>
        <w:t xml:space="preserve">bacillus, Staphylococcus </w:t>
      </w:r>
      <w:r>
        <w:rPr>
          <w:rFonts w:ascii="Times New Roman" w:hAnsi="Times New Roman" w:cs="Times New Roman"/>
          <w:color w:val="000000"/>
          <w:sz w:val="24"/>
          <w:szCs w:val="24"/>
        </w:rPr>
        <w:t xml:space="preserve">and </w:t>
      </w:r>
      <w:proofErr w:type="spellStart"/>
      <w:r w:rsidRPr="0047064B">
        <w:rPr>
          <w:rFonts w:ascii="Times New Roman" w:hAnsi="Times New Roman" w:cs="Times New Roman"/>
          <w:i/>
          <w:color w:val="000000"/>
          <w:sz w:val="24"/>
          <w:szCs w:val="24"/>
        </w:rPr>
        <w:t>Aspergillus</w:t>
      </w:r>
      <w:proofErr w:type="spellEnd"/>
      <w:r w:rsidR="0047064B">
        <w:rPr>
          <w:rFonts w:ascii="Times New Roman" w:hAnsi="Times New Roman" w:cs="Times New Roman"/>
          <w:color w:val="000000"/>
          <w:sz w:val="24"/>
          <w:szCs w:val="24"/>
        </w:rPr>
        <w:t xml:space="preserve"> were isolated from</w:t>
      </w:r>
      <w:r>
        <w:rPr>
          <w:rFonts w:ascii="Times New Roman" w:hAnsi="Times New Roman" w:cs="Times New Roman"/>
          <w:color w:val="000000"/>
          <w:sz w:val="24"/>
          <w:szCs w:val="24"/>
        </w:rPr>
        <w:t xml:space="preserve"> stages four</w:t>
      </w:r>
      <w:r w:rsidR="0047064B">
        <w:rPr>
          <w:rFonts w:ascii="Times New Roman" w:hAnsi="Times New Roman" w:cs="Times New Roman"/>
          <w:color w:val="000000"/>
          <w:sz w:val="24"/>
          <w:szCs w:val="24"/>
        </w:rPr>
        <w:t xml:space="preserve"> (fried bean cake)</w:t>
      </w:r>
      <w:r>
        <w:rPr>
          <w:rFonts w:ascii="Times New Roman" w:hAnsi="Times New Roman" w:cs="Times New Roman"/>
          <w:color w:val="000000"/>
          <w:sz w:val="24"/>
          <w:szCs w:val="24"/>
        </w:rPr>
        <w:t xml:space="preserve"> and five</w:t>
      </w:r>
      <w:r w:rsidR="0047064B">
        <w:rPr>
          <w:rFonts w:ascii="Times New Roman" w:hAnsi="Times New Roman" w:cs="Times New Roman"/>
          <w:color w:val="000000"/>
          <w:sz w:val="24"/>
          <w:szCs w:val="24"/>
        </w:rPr>
        <w:t xml:space="preserve"> (storage)</w:t>
      </w:r>
      <w:r>
        <w:rPr>
          <w:rFonts w:ascii="Times New Roman" w:hAnsi="Times New Roman" w:cs="Times New Roman"/>
          <w:color w:val="000000"/>
          <w:sz w:val="24"/>
          <w:szCs w:val="24"/>
        </w:rPr>
        <w:t xml:space="preserve"> of bean cake production respectively. The findings are also similar to those of the reports for the occurrence of these organisms in a wide variety of food where they cause food infection, poisoning and intoxication (Adele </w:t>
      </w:r>
      <w:r w:rsidRPr="0044122F">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2018)</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The isolation of these microbes from bean cakes is worrisome because these organisms are potential pathogens of man capable of causing a variety of diseases.</w:t>
      </w:r>
    </w:p>
    <w:p w:rsidR="00D20D38" w:rsidRDefault="00D20D38" w:rsidP="00136F67">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Generally in this study, the bean cakes collected from the sale points had high microbial growth while the aseptically prepared bean cakes yielded no growth. This could be due to the mode of handling of the bean cakes and the level of hygiene of the handlers and the environment. This is in line with the findings of Toledo </w:t>
      </w:r>
      <w:r w:rsidRPr="00EF3FE2">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(2013) who observed that aseptic processing can eliminate spoilage microorganisms. </w:t>
      </w:r>
    </w:p>
    <w:p w:rsidR="00D20D38" w:rsidRDefault="00D20D38" w:rsidP="00136F67">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molecular identification of the isolates confirmed the isolates as </w:t>
      </w:r>
      <w:r w:rsidRPr="00096841">
        <w:rPr>
          <w:rFonts w:ascii="Times New Roman" w:hAnsi="Times New Roman" w:cs="Times New Roman"/>
          <w:i/>
          <w:color w:val="000000"/>
          <w:sz w:val="24"/>
          <w:szCs w:val="24"/>
        </w:rPr>
        <w:t xml:space="preserve">Bacillus </w:t>
      </w:r>
      <w:proofErr w:type="spellStart"/>
      <w:r w:rsidRPr="00096841">
        <w:rPr>
          <w:rFonts w:ascii="Times New Roman" w:hAnsi="Times New Roman" w:cs="Times New Roman"/>
          <w:i/>
          <w:color w:val="000000"/>
          <w:sz w:val="24"/>
          <w:szCs w:val="24"/>
        </w:rPr>
        <w:t>subtilis</w:t>
      </w:r>
      <w:proofErr w:type="spellEnd"/>
      <w:r w:rsidRPr="00096841">
        <w:rPr>
          <w:rFonts w:ascii="Times New Roman" w:hAnsi="Times New Roman" w:cs="Times New Roman"/>
          <w:i/>
          <w:color w:val="000000"/>
          <w:sz w:val="24"/>
          <w:szCs w:val="24"/>
        </w:rPr>
        <w:t xml:space="preserve">, Micrococcus </w:t>
      </w:r>
      <w:proofErr w:type="spellStart"/>
      <w:r w:rsidRPr="00096841">
        <w:rPr>
          <w:rFonts w:ascii="Times New Roman" w:hAnsi="Times New Roman" w:cs="Times New Roman"/>
          <w:i/>
          <w:color w:val="000000"/>
          <w:sz w:val="24"/>
          <w:szCs w:val="24"/>
        </w:rPr>
        <w:t>roseus</w:t>
      </w:r>
      <w:proofErr w:type="spellEnd"/>
      <w:r w:rsidRPr="00096841">
        <w:rPr>
          <w:rFonts w:ascii="Times New Roman" w:hAnsi="Times New Roman" w:cs="Times New Roman"/>
          <w:i/>
          <w:color w:val="000000"/>
          <w:sz w:val="24"/>
          <w:szCs w:val="24"/>
        </w:rPr>
        <w:t>, Staphylococcu</w:t>
      </w:r>
      <w:r>
        <w:rPr>
          <w:rFonts w:ascii="Times New Roman" w:hAnsi="Times New Roman" w:cs="Times New Roman"/>
          <w:i/>
          <w:color w:val="000000"/>
          <w:sz w:val="24"/>
          <w:szCs w:val="24"/>
        </w:rPr>
        <w:t xml:space="preserve">s </w:t>
      </w:r>
      <w:proofErr w:type="spellStart"/>
      <w:r>
        <w:rPr>
          <w:rFonts w:ascii="Times New Roman" w:hAnsi="Times New Roman" w:cs="Times New Roman"/>
          <w:i/>
          <w:color w:val="000000"/>
          <w:sz w:val="24"/>
          <w:szCs w:val="24"/>
        </w:rPr>
        <w:t>aureus</w:t>
      </w:r>
      <w:proofErr w:type="spellEnd"/>
      <w:r>
        <w:rPr>
          <w:rFonts w:ascii="Times New Roman" w:hAnsi="Times New Roman" w:cs="Times New Roman"/>
          <w:i/>
          <w:color w:val="000000"/>
          <w:sz w:val="24"/>
          <w:szCs w:val="24"/>
        </w:rPr>
        <w:t xml:space="preserve">, </w:t>
      </w:r>
      <w:proofErr w:type="spellStart"/>
      <w:r w:rsidR="00231EA9">
        <w:rPr>
          <w:rFonts w:ascii="Times New Roman" w:hAnsi="Times New Roman" w:cs="Times New Roman"/>
          <w:i/>
          <w:color w:val="000000"/>
          <w:sz w:val="24"/>
          <w:szCs w:val="24"/>
        </w:rPr>
        <w:t>Klebsiella</w:t>
      </w:r>
      <w:proofErr w:type="spellEnd"/>
      <w:r w:rsidR="00231EA9">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pneumoniae</w:t>
      </w:r>
      <w:proofErr w:type="spellEnd"/>
      <w:r>
        <w:rPr>
          <w:rFonts w:ascii="Times New Roman" w:hAnsi="Times New Roman" w:cs="Times New Roman"/>
          <w:i/>
          <w:color w:val="000000"/>
          <w:sz w:val="24"/>
          <w:szCs w:val="24"/>
        </w:rPr>
        <w:t xml:space="preserve">, Escherichia coli </w:t>
      </w:r>
      <w:r>
        <w:rPr>
          <w:rFonts w:ascii="Times New Roman" w:hAnsi="Times New Roman" w:cs="Times New Roman"/>
          <w:color w:val="000000"/>
          <w:sz w:val="24"/>
          <w:szCs w:val="24"/>
        </w:rPr>
        <w:t>and</w:t>
      </w:r>
      <w:r w:rsidR="00231EA9">
        <w:rPr>
          <w:rFonts w:ascii="Times New Roman" w:hAnsi="Times New Roman" w:cs="Times New Roman"/>
          <w:color w:val="000000"/>
          <w:sz w:val="24"/>
          <w:szCs w:val="24"/>
        </w:rPr>
        <w:t xml:space="preserve"> </w:t>
      </w:r>
      <w:proofErr w:type="spellStart"/>
      <w:r>
        <w:rPr>
          <w:rFonts w:ascii="Times New Roman" w:hAnsi="Times New Roman" w:cs="Times New Roman"/>
          <w:i/>
          <w:color w:val="000000"/>
          <w:sz w:val="24"/>
          <w:szCs w:val="24"/>
        </w:rPr>
        <w:t>Aspergillu</w:t>
      </w:r>
      <w:proofErr w:type="spellEnd"/>
      <w:r w:rsidR="00231EA9">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sniger</w:t>
      </w:r>
      <w:proofErr w:type="spellEnd"/>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 This is similar to the findings of </w:t>
      </w:r>
      <w:proofErr w:type="spellStart"/>
      <w:r>
        <w:rPr>
          <w:rFonts w:ascii="Times New Roman" w:hAnsi="Times New Roman" w:cs="Times New Roman"/>
          <w:color w:val="000000"/>
          <w:sz w:val="24"/>
          <w:szCs w:val="24"/>
        </w:rPr>
        <w:t>Mpinda</w:t>
      </w:r>
      <w:proofErr w:type="spellEnd"/>
      <w:r w:rsidR="00231EA9">
        <w:rPr>
          <w:rFonts w:ascii="Times New Roman" w:hAnsi="Times New Roman" w:cs="Times New Roman"/>
          <w:color w:val="000000"/>
          <w:sz w:val="24"/>
          <w:szCs w:val="24"/>
        </w:rPr>
        <w:t xml:space="preserve"> </w:t>
      </w:r>
      <w:r w:rsidRPr="00EF167A">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(2018). Who identified these organisms from street -vended ready -to -eat </w:t>
      </w:r>
      <w:proofErr w:type="spellStart"/>
      <w:r>
        <w:rPr>
          <w:rFonts w:ascii="Times New Roman" w:hAnsi="Times New Roman" w:cs="Times New Roman"/>
          <w:color w:val="000000"/>
          <w:sz w:val="24"/>
          <w:szCs w:val="24"/>
        </w:rPr>
        <w:t>meat</w:t>
      </w:r>
      <w:r w:rsidR="0047064B">
        <w:rPr>
          <w:rFonts w:ascii="Times New Roman" w:hAnsi="Times New Roman" w:cs="Times New Roman"/>
          <w:color w:val="000000"/>
          <w:sz w:val="24"/>
          <w:szCs w:val="24"/>
        </w:rPr>
        <w:t>.</w:t>
      </w:r>
      <w:r>
        <w:rPr>
          <w:rFonts w:ascii="Times New Roman" w:hAnsi="Times New Roman" w:cs="Times New Roman"/>
          <w:color w:val="000000"/>
          <w:sz w:val="24"/>
          <w:szCs w:val="24"/>
        </w:rPr>
        <w:t>In</w:t>
      </w:r>
      <w:proofErr w:type="spellEnd"/>
      <w:r>
        <w:rPr>
          <w:rFonts w:ascii="Times New Roman" w:hAnsi="Times New Roman" w:cs="Times New Roman"/>
          <w:color w:val="000000"/>
          <w:sz w:val="24"/>
          <w:szCs w:val="24"/>
        </w:rPr>
        <w:t xml:space="preserve"> this study, the antimicrobial susceptibility profile shows that </w:t>
      </w:r>
      <w:r w:rsidRPr="00901A02">
        <w:rPr>
          <w:rFonts w:ascii="Times New Roman" w:hAnsi="Times New Roman" w:cs="Times New Roman"/>
          <w:i/>
          <w:color w:val="000000"/>
          <w:sz w:val="24"/>
          <w:szCs w:val="24"/>
        </w:rPr>
        <w:t xml:space="preserve">Staphylococcus </w:t>
      </w:r>
      <w:proofErr w:type="spellStart"/>
      <w:r w:rsidRPr="00901A02">
        <w:rPr>
          <w:rFonts w:ascii="Times New Roman" w:hAnsi="Times New Roman" w:cs="Times New Roman"/>
          <w:i/>
          <w:color w:val="000000"/>
          <w:sz w:val="24"/>
          <w:szCs w:val="24"/>
        </w:rPr>
        <w:t>aureus</w:t>
      </w:r>
      <w:proofErr w:type="spellEnd"/>
      <w:r>
        <w:rPr>
          <w:rFonts w:ascii="Times New Roman" w:hAnsi="Times New Roman" w:cs="Times New Roman"/>
          <w:color w:val="000000"/>
          <w:sz w:val="24"/>
          <w:szCs w:val="24"/>
        </w:rPr>
        <w:t xml:space="preserve">, </w:t>
      </w:r>
      <w:proofErr w:type="spellStart"/>
      <w:r w:rsidRPr="00901A02">
        <w:rPr>
          <w:rFonts w:ascii="Times New Roman" w:hAnsi="Times New Roman" w:cs="Times New Roman"/>
          <w:i/>
          <w:color w:val="000000"/>
          <w:sz w:val="24"/>
          <w:szCs w:val="24"/>
        </w:rPr>
        <w:t>Klebsiella</w:t>
      </w:r>
      <w:proofErr w:type="spellEnd"/>
      <w:r w:rsidR="00231EA9">
        <w:rPr>
          <w:rFonts w:ascii="Times New Roman" w:hAnsi="Times New Roman" w:cs="Times New Roman"/>
          <w:i/>
          <w:color w:val="000000"/>
          <w:sz w:val="24"/>
          <w:szCs w:val="24"/>
        </w:rPr>
        <w:t xml:space="preserve"> pneumonia </w:t>
      </w:r>
      <w:r>
        <w:rPr>
          <w:rFonts w:ascii="Times New Roman" w:hAnsi="Times New Roman" w:cs="Times New Roman"/>
          <w:color w:val="000000"/>
          <w:sz w:val="24"/>
          <w:szCs w:val="24"/>
        </w:rPr>
        <w:t xml:space="preserve">and </w:t>
      </w:r>
      <w:r w:rsidRPr="00901A02">
        <w:rPr>
          <w:rFonts w:ascii="Times New Roman" w:hAnsi="Times New Roman" w:cs="Times New Roman"/>
          <w:i/>
          <w:color w:val="000000"/>
          <w:sz w:val="24"/>
          <w:szCs w:val="24"/>
        </w:rPr>
        <w:t xml:space="preserve">Micrococcus </w:t>
      </w:r>
      <w:proofErr w:type="spellStart"/>
      <w:r w:rsidRPr="00901A02">
        <w:rPr>
          <w:rFonts w:ascii="Times New Roman" w:hAnsi="Times New Roman" w:cs="Times New Roman"/>
          <w:i/>
          <w:color w:val="000000"/>
          <w:sz w:val="24"/>
          <w:szCs w:val="24"/>
        </w:rPr>
        <w:t>roseus</w:t>
      </w:r>
      <w:proofErr w:type="spellEnd"/>
      <w:r>
        <w:rPr>
          <w:rFonts w:ascii="Times New Roman" w:hAnsi="Times New Roman" w:cs="Times New Roman"/>
          <w:color w:val="000000"/>
          <w:sz w:val="24"/>
          <w:szCs w:val="24"/>
        </w:rPr>
        <w:t xml:space="preserve"> were susceptible to 45.45% of the antibiotics used while </w:t>
      </w:r>
      <w:r w:rsidRPr="00901A02">
        <w:rPr>
          <w:rFonts w:ascii="Times New Roman" w:hAnsi="Times New Roman" w:cs="Times New Roman"/>
          <w:i/>
          <w:color w:val="000000"/>
          <w:sz w:val="24"/>
          <w:szCs w:val="24"/>
        </w:rPr>
        <w:t>Escherichia coli</w:t>
      </w:r>
      <w:r>
        <w:rPr>
          <w:rFonts w:ascii="Times New Roman" w:hAnsi="Times New Roman" w:cs="Times New Roman"/>
          <w:color w:val="000000"/>
          <w:sz w:val="24"/>
          <w:szCs w:val="24"/>
        </w:rPr>
        <w:t xml:space="preserve"> was susceptible to 31.98%, </w:t>
      </w:r>
      <w:r w:rsidRPr="00901A02">
        <w:rPr>
          <w:rFonts w:ascii="Times New Roman" w:hAnsi="Times New Roman" w:cs="Times New Roman"/>
          <w:i/>
          <w:color w:val="000000"/>
          <w:sz w:val="24"/>
          <w:szCs w:val="24"/>
        </w:rPr>
        <w:t xml:space="preserve">Bacillus </w:t>
      </w:r>
      <w:proofErr w:type="spellStart"/>
      <w:r w:rsidRPr="00901A02">
        <w:rPr>
          <w:rFonts w:ascii="Times New Roman" w:hAnsi="Times New Roman" w:cs="Times New Roman"/>
          <w:i/>
          <w:color w:val="000000"/>
          <w:sz w:val="24"/>
          <w:szCs w:val="24"/>
        </w:rPr>
        <w:t>subtilis</w:t>
      </w:r>
      <w:proofErr w:type="spellEnd"/>
      <w:r>
        <w:rPr>
          <w:rFonts w:ascii="Times New Roman" w:hAnsi="Times New Roman" w:cs="Times New Roman"/>
          <w:color w:val="000000"/>
          <w:sz w:val="24"/>
          <w:szCs w:val="24"/>
        </w:rPr>
        <w:t xml:space="preserve"> was susceptible to 27.27% and </w:t>
      </w:r>
      <w:proofErr w:type="spellStart"/>
      <w:r w:rsidRPr="0086752E">
        <w:rPr>
          <w:rFonts w:ascii="Times New Roman" w:hAnsi="Times New Roman" w:cs="Times New Roman"/>
          <w:i/>
          <w:color w:val="000000"/>
          <w:sz w:val="24"/>
          <w:szCs w:val="24"/>
        </w:rPr>
        <w:t>Aspergillus</w:t>
      </w:r>
      <w:proofErr w:type="spellEnd"/>
      <w:r w:rsidR="00231EA9">
        <w:rPr>
          <w:rFonts w:ascii="Times New Roman" w:hAnsi="Times New Roman" w:cs="Times New Roman"/>
          <w:i/>
          <w:color w:val="000000"/>
          <w:sz w:val="24"/>
          <w:szCs w:val="24"/>
        </w:rPr>
        <w:t xml:space="preserve"> </w:t>
      </w:r>
      <w:proofErr w:type="spellStart"/>
      <w:r w:rsidRPr="0086752E">
        <w:rPr>
          <w:rFonts w:ascii="Times New Roman" w:hAnsi="Times New Roman" w:cs="Times New Roman"/>
          <w:i/>
          <w:color w:val="000000"/>
          <w:sz w:val="24"/>
          <w:szCs w:val="24"/>
        </w:rPr>
        <w:t>niger</w:t>
      </w:r>
      <w:proofErr w:type="spellEnd"/>
      <w:r>
        <w:rPr>
          <w:rFonts w:ascii="Times New Roman" w:hAnsi="Times New Roman" w:cs="Times New Roman"/>
          <w:color w:val="000000"/>
          <w:sz w:val="24"/>
          <w:szCs w:val="24"/>
        </w:rPr>
        <w:t xml:space="preserve"> was susceptible to 60% of the antifungal agents used. </w:t>
      </w:r>
      <w:r w:rsidR="00C66D4C" w:rsidRPr="00D03F14">
        <w:rPr>
          <w:rFonts w:ascii="Times New Roman" w:hAnsi="Times New Roman" w:cs="Times New Roman"/>
          <w:color w:val="000000"/>
          <w:sz w:val="24"/>
          <w:szCs w:val="24"/>
        </w:rPr>
        <w:t xml:space="preserve">This is similar to the findings of Alum </w:t>
      </w:r>
      <w:r w:rsidR="00C66D4C" w:rsidRPr="00D03F14">
        <w:rPr>
          <w:rFonts w:ascii="Times New Roman" w:hAnsi="Times New Roman" w:cs="Times New Roman"/>
          <w:i/>
          <w:color w:val="000000"/>
          <w:sz w:val="24"/>
          <w:szCs w:val="24"/>
        </w:rPr>
        <w:t>et al.</w:t>
      </w:r>
      <w:r w:rsidR="00C66D4C" w:rsidRPr="00D03F14">
        <w:rPr>
          <w:rFonts w:ascii="Times New Roman" w:hAnsi="Times New Roman" w:cs="Times New Roman"/>
          <w:color w:val="000000"/>
          <w:sz w:val="24"/>
          <w:szCs w:val="24"/>
        </w:rPr>
        <w:t xml:space="preserve"> (2016)</w:t>
      </w:r>
      <w:r w:rsidR="00C66D4C">
        <w:rPr>
          <w:rFonts w:ascii="Times New Roman" w:hAnsi="Times New Roman" w:cs="Times New Roman"/>
          <w:color w:val="000000"/>
          <w:sz w:val="24"/>
          <w:szCs w:val="24"/>
        </w:rPr>
        <w:t xml:space="preserve"> where </w:t>
      </w:r>
      <w:r w:rsidR="00C66D4C" w:rsidRPr="00901A02">
        <w:rPr>
          <w:rFonts w:ascii="Times New Roman" w:hAnsi="Times New Roman" w:cs="Times New Roman"/>
          <w:i/>
          <w:color w:val="000000"/>
          <w:sz w:val="24"/>
          <w:szCs w:val="24"/>
        </w:rPr>
        <w:t xml:space="preserve">Staphylococcus </w:t>
      </w:r>
      <w:proofErr w:type="spellStart"/>
      <w:r w:rsidR="00C66D4C" w:rsidRPr="00901A02">
        <w:rPr>
          <w:rFonts w:ascii="Times New Roman" w:hAnsi="Times New Roman" w:cs="Times New Roman"/>
          <w:i/>
          <w:color w:val="000000"/>
          <w:sz w:val="24"/>
          <w:szCs w:val="24"/>
        </w:rPr>
        <w:t>aureus</w:t>
      </w:r>
      <w:proofErr w:type="spellEnd"/>
      <w:r w:rsidR="00C66D4C">
        <w:rPr>
          <w:rFonts w:ascii="Times New Roman" w:hAnsi="Times New Roman" w:cs="Times New Roman"/>
          <w:color w:val="000000"/>
          <w:sz w:val="24"/>
          <w:szCs w:val="24"/>
        </w:rPr>
        <w:t xml:space="preserve"> and </w:t>
      </w:r>
      <w:proofErr w:type="spellStart"/>
      <w:r w:rsidR="00C66D4C" w:rsidRPr="00901A02">
        <w:rPr>
          <w:rFonts w:ascii="Times New Roman" w:hAnsi="Times New Roman" w:cs="Times New Roman"/>
          <w:i/>
          <w:color w:val="000000"/>
          <w:sz w:val="24"/>
          <w:szCs w:val="24"/>
        </w:rPr>
        <w:t>Klebsiella</w:t>
      </w:r>
      <w:proofErr w:type="spellEnd"/>
      <w:r w:rsidR="00231EA9">
        <w:rPr>
          <w:rFonts w:ascii="Times New Roman" w:hAnsi="Times New Roman" w:cs="Times New Roman"/>
          <w:i/>
          <w:color w:val="000000"/>
          <w:sz w:val="24"/>
          <w:szCs w:val="24"/>
        </w:rPr>
        <w:t xml:space="preserve"> pneumonia </w:t>
      </w:r>
      <w:r w:rsidR="00C66D4C" w:rsidRPr="00C66D4C">
        <w:rPr>
          <w:rFonts w:ascii="Times New Roman" w:hAnsi="Times New Roman" w:cs="Times New Roman"/>
          <w:color w:val="000000"/>
          <w:sz w:val="24"/>
          <w:szCs w:val="24"/>
        </w:rPr>
        <w:t>were susceptible to 47% of the agents used</w:t>
      </w:r>
    </w:p>
    <w:p w:rsidR="00D20D38" w:rsidRPr="00096841" w:rsidRDefault="00D20D38" w:rsidP="00136F67">
      <w:pPr>
        <w:spacing w:after="0" w:line="276" w:lineRule="auto"/>
        <w:jc w:val="both"/>
        <w:rPr>
          <w:rFonts w:ascii="Times New Roman" w:hAnsi="Times New Roman" w:cs="Times New Roman"/>
          <w:b/>
          <w:bCs/>
          <w:color w:val="000000"/>
          <w:sz w:val="24"/>
          <w:szCs w:val="24"/>
        </w:rPr>
      </w:pPr>
      <w:r w:rsidRPr="00096841">
        <w:rPr>
          <w:rFonts w:ascii="Times New Roman" w:hAnsi="Times New Roman" w:cs="Times New Roman"/>
          <w:b/>
          <w:bCs/>
          <w:color w:val="000000"/>
          <w:sz w:val="24"/>
          <w:szCs w:val="24"/>
        </w:rPr>
        <w:t>CONCLUSION</w:t>
      </w:r>
    </w:p>
    <w:p w:rsidR="00D20D38" w:rsidRDefault="00D20D38" w:rsidP="00136F67">
      <w:pPr>
        <w:spacing w:after="0" w:line="276" w:lineRule="auto"/>
        <w:jc w:val="both"/>
        <w:rPr>
          <w:rFonts w:ascii="Times New Roman" w:hAnsi="Times New Roman" w:cs="Times New Roman"/>
          <w:color w:val="000000"/>
          <w:sz w:val="24"/>
          <w:szCs w:val="24"/>
        </w:rPr>
      </w:pPr>
      <w:proofErr w:type="spellStart"/>
      <w:r w:rsidRPr="00096841">
        <w:rPr>
          <w:rFonts w:ascii="Times New Roman" w:hAnsi="Times New Roman" w:cs="Times New Roman"/>
          <w:i/>
          <w:color w:val="000000"/>
          <w:sz w:val="24"/>
          <w:szCs w:val="24"/>
        </w:rPr>
        <w:t>Aspergil</w:t>
      </w:r>
      <w:r w:rsidR="00231EA9">
        <w:rPr>
          <w:rFonts w:ascii="Times New Roman" w:hAnsi="Times New Roman" w:cs="Times New Roman"/>
          <w:i/>
          <w:color w:val="000000"/>
          <w:sz w:val="24"/>
          <w:szCs w:val="24"/>
        </w:rPr>
        <w:t>l</w:t>
      </w:r>
      <w:r w:rsidRPr="00096841">
        <w:rPr>
          <w:rFonts w:ascii="Times New Roman" w:hAnsi="Times New Roman" w:cs="Times New Roman"/>
          <w:i/>
          <w:color w:val="000000"/>
          <w:sz w:val="24"/>
          <w:szCs w:val="24"/>
        </w:rPr>
        <w:t>us</w:t>
      </w:r>
      <w:proofErr w:type="spellEnd"/>
      <w:r w:rsidR="00231EA9">
        <w:rPr>
          <w:rFonts w:ascii="Times New Roman" w:hAnsi="Times New Roman" w:cs="Times New Roman"/>
          <w:i/>
          <w:color w:val="000000"/>
          <w:sz w:val="24"/>
          <w:szCs w:val="24"/>
        </w:rPr>
        <w:t xml:space="preserve"> </w:t>
      </w:r>
      <w:proofErr w:type="spellStart"/>
      <w:proofErr w:type="gramStart"/>
      <w:r w:rsidRPr="00096841">
        <w:rPr>
          <w:rFonts w:ascii="Times New Roman" w:hAnsi="Times New Roman" w:cs="Times New Roman"/>
          <w:i/>
          <w:color w:val="000000"/>
          <w:sz w:val="24"/>
          <w:szCs w:val="24"/>
        </w:rPr>
        <w:t>niger</w:t>
      </w:r>
      <w:proofErr w:type="spellEnd"/>
      <w:proofErr w:type="gramEnd"/>
      <w:r w:rsidRPr="00096841">
        <w:rPr>
          <w:rFonts w:ascii="Times New Roman" w:hAnsi="Times New Roman" w:cs="Times New Roman"/>
          <w:i/>
          <w:color w:val="000000"/>
          <w:sz w:val="24"/>
          <w:szCs w:val="24"/>
        </w:rPr>
        <w:t xml:space="preserve">, Bacillus </w:t>
      </w:r>
      <w:proofErr w:type="spellStart"/>
      <w:r w:rsidRPr="00096841">
        <w:rPr>
          <w:rFonts w:ascii="Times New Roman" w:hAnsi="Times New Roman" w:cs="Times New Roman"/>
          <w:i/>
          <w:color w:val="000000"/>
          <w:sz w:val="24"/>
          <w:szCs w:val="24"/>
        </w:rPr>
        <w:t>subtilis</w:t>
      </w:r>
      <w:proofErr w:type="spellEnd"/>
      <w:r w:rsidRPr="00096841">
        <w:rPr>
          <w:rFonts w:ascii="Times New Roman" w:hAnsi="Times New Roman" w:cs="Times New Roman"/>
          <w:i/>
          <w:color w:val="000000"/>
          <w:sz w:val="24"/>
          <w:szCs w:val="24"/>
        </w:rPr>
        <w:t>, Micrococcu</w:t>
      </w:r>
      <w:r>
        <w:rPr>
          <w:rFonts w:ascii="Times New Roman" w:hAnsi="Times New Roman" w:cs="Times New Roman"/>
          <w:i/>
          <w:color w:val="000000"/>
          <w:sz w:val="24"/>
          <w:szCs w:val="24"/>
        </w:rPr>
        <w:t xml:space="preserve">s </w:t>
      </w:r>
      <w:proofErr w:type="spellStart"/>
      <w:r>
        <w:rPr>
          <w:rFonts w:ascii="Times New Roman" w:hAnsi="Times New Roman" w:cs="Times New Roman"/>
          <w:i/>
          <w:color w:val="000000"/>
          <w:sz w:val="24"/>
          <w:szCs w:val="24"/>
        </w:rPr>
        <w:t>roseus</w:t>
      </w:r>
      <w:proofErr w:type="spellEnd"/>
      <w:r>
        <w:rPr>
          <w:rFonts w:ascii="Times New Roman" w:hAnsi="Times New Roman" w:cs="Times New Roman"/>
          <w:i/>
          <w:color w:val="000000"/>
          <w:sz w:val="24"/>
          <w:szCs w:val="24"/>
        </w:rPr>
        <w:t xml:space="preserve">, Staphylococcus </w:t>
      </w:r>
      <w:proofErr w:type="spellStart"/>
      <w:r>
        <w:rPr>
          <w:rFonts w:ascii="Times New Roman" w:hAnsi="Times New Roman" w:cs="Times New Roman"/>
          <w:i/>
          <w:color w:val="000000"/>
          <w:sz w:val="24"/>
          <w:szCs w:val="24"/>
        </w:rPr>
        <w:t>aureus</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Klebsiella</w:t>
      </w:r>
      <w:proofErr w:type="spellEnd"/>
      <w:r w:rsidR="00231EA9">
        <w:rPr>
          <w:rFonts w:ascii="Times New Roman" w:hAnsi="Times New Roman" w:cs="Times New Roman"/>
          <w:i/>
          <w:color w:val="000000"/>
          <w:sz w:val="24"/>
          <w:szCs w:val="24"/>
        </w:rPr>
        <w:t xml:space="preserve"> </w:t>
      </w:r>
      <w:proofErr w:type="spellStart"/>
      <w:r w:rsidR="00231EA9">
        <w:rPr>
          <w:rFonts w:ascii="Times New Roman" w:hAnsi="Times New Roman" w:cs="Times New Roman"/>
          <w:i/>
          <w:color w:val="000000"/>
          <w:sz w:val="24"/>
          <w:szCs w:val="24"/>
        </w:rPr>
        <w:t>pneumoniae</w:t>
      </w:r>
      <w:proofErr w:type="spellEnd"/>
      <w:r w:rsidR="00231EA9">
        <w:rPr>
          <w:rFonts w:ascii="Times New Roman" w:hAnsi="Times New Roman" w:cs="Times New Roman"/>
          <w:i/>
          <w:color w:val="000000"/>
          <w:sz w:val="24"/>
          <w:szCs w:val="24"/>
        </w:rPr>
        <w:t xml:space="preserve"> </w:t>
      </w:r>
      <w:r w:rsidRPr="00096841">
        <w:rPr>
          <w:rFonts w:ascii="Times New Roman" w:hAnsi="Times New Roman" w:cs="Times New Roman"/>
          <w:color w:val="000000"/>
          <w:sz w:val="24"/>
          <w:szCs w:val="24"/>
        </w:rPr>
        <w:t>and</w:t>
      </w:r>
      <w:r w:rsidRPr="00096841">
        <w:rPr>
          <w:rFonts w:ascii="Times New Roman" w:hAnsi="Times New Roman" w:cs="Times New Roman"/>
          <w:i/>
          <w:color w:val="000000"/>
          <w:sz w:val="24"/>
          <w:szCs w:val="24"/>
        </w:rPr>
        <w:t xml:space="preserve"> Escherichia coli</w:t>
      </w:r>
      <w:r w:rsidRPr="00096841">
        <w:rPr>
          <w:rFonts w:ascii="Times New Roman" w:hAnsi="Times New Roman" w:cs="Times New Roman"/>
          <w:color w:val="000000"/>
          <w:sz w:val="24"/>
          <w:szCs w:val="24"/>
        </w:rPr>
        <w:t xml:space="preserve"> were isolated and characterized from bean cake sold in </w:t>
      </w:r>
      <w:proofErr w:type="spellStart"/>
      <w:r w:rsidRPr="00096841">
        <w:rPr>
          <w:rFonts w:ascii="Times New Roman" w:hAnsi="Times New Roman" w:cs="Times New Roman"/>
          <w:color w:val="000000"/>
          <w:sz w:val="24"/>
          <w:szCs w:val="24"/>
        </w:rPr>
        <w:t>Minna</w:t>
      </w:r>
      <w:proofErr w:type="spellEnd"/>
      <w:r w:rsidRPr="00096841">
        <w:rPr>
          <w:rFonts w:ascii="Times New Roman" w:hAnsi="Times New Roman" w:cs="Times New Roman"/>
          <w:color w:val="000000"/>
          <w:sz w:val="24"/>
          <w:szCs w:val="24"/>
        </w:rPr>
        <w:t xml:space="preserve"> metropolis. The microbial load of the bean cake samples collected were higher tha</w:t>
      </w:r>
      <w:r>
        <w:rPr>
          <w:rFonts w:ascii="Times New Roman" w:hAnsi="Times New Roman" w:cs="Times New Roman"/>
          <w:color w:val="000000"/>
          <w:sz w:val="24"/>
          <w:szCs w:val="24"/>
        </w:rPr>
        <w:t>n the aseptically produced one. The study revealed the critical control point</w:t>
      </w:r>
      <w:r w:rsidR="0047064B">
        <w:rPr>
          <w:rFonts w:ascii="Times New Roman" w:hAnsi="Times New Roman" w:cs="Times New Roman"/>
          <w:color w:val="000000"/>
          <w:sz w:val="24"/>
          <w:szCs w:val="24"/>
        </w:rPr>
        <w:t xml:space="preserve">s of the production of </w:t>
      </w:r>
      <w:proofErr w:type="spellStart"/>
      <w:r w:rsidR="0047064B">
        <w:rPr>
          <w:rFonts w:ascii="Times New Roman" w:hAnsi="Times New Roman" w:cs="Times New Roman"/>
          <w:color w:val="000000"/>
          <w:sz w:val="24"/>
          <w:szCs w:val="24"/>
        </w:rPr>
        <w:t>Akara</w:t>
      </w:r>
      <w:proofErr w:type="spellEnd"/>
      <w:r w:rsidR="0047064B">
        <w:rPr>
          <w:rFonts w:ascii="Times New Roman" w:hAnsi="Times New Roman" w:cs="Times New Roman"/>
          <w:color w:val="000000"/>
          <w:sz w:val="24"/>
          <w:szCs w:val="24"/>
        </w:rPr>
        <w:t xml:space="preserve"> from </w:t>
      </w:r>
      <w:r>
        <w:rPr>
          <w:rFonts w:ascii="Times New Roman" w:hAnsi="Times New Roman" w:cs="Times New Roman"/>
          <w:color w:val="000000"/>
          <w:sz w:val="24"/>
          <w:szCs w:val="24"/>
        </w:rPr>
        <w:t>bean paste production (milling) and water used for mixing. These are points where some degree of control can be exercised over the microbial hazard to prevent, eliminate or reduce the microbial level to acceptable limits. The isolation of these organisms is a serious public health concern. Their presence is associated with poor environmental hygiene.</w:t>
      </w:r>
    </w:p>
    <w:p w:rsidR="00D20D38" w:rsidRDefault="00D20D38" w:rsidP="00136F67">
      <w:pPr>
        <w:spacing w:after="0" w:line="276" w:lineRule="auto"/>
        <w:jc w:val="both"/>
        <w:rPr>
          <w:rFonts w:ascii="Times New Roman" w:hAnsi="Times New Roman" w:cs="Times New Roman"/>
          <w:color w:val="000000"/>
          <w:sz w:val="24"/>
          <w:szCs w:val="24"/>
        </w:rPr>
      </w:pPr>
    </w:p>
    <w:p w:rsidR="00D20D38" w:rsidRPr="00096841" w:rsidRDefault="00D20D38" w:rsidP="00136F67">
      <w:pPr>
        <w:spacing w:after="0" w:line="276" w:lineRule="auto"/>
        <w:jc w:val="both"/>
        <w:rPr>
          <w:rFonts w:ascii="Times New Roman" w:hAnsi="Times New Roman" w:cs="Times New Roman"/>
          <w:b/>
          <w:bCs/>
          <w:color w:val="000000"/>
          <w:sz w:val="24"/>
          <w:szCs w:val="24"/>
        </w:rPr>
      </w:pPr>
      <w:r w:rsidRPr="00096841">
        <w:rPr>
          <w:rFonts w:ascii="Times New Roman" w:hAnsi="Times New Roman" w:cs="Times New Roman"/>
          <w:b/>
          <w:bCs/>
          <w:color w:val="000000"/>
          <w:sz w:val="24"/>
          <w:szCs w:val="24"/>
        </w:rPr>
        <w:t>RECOMMENDATIONS</w:t>
      </w:r>
    </w:p>
    <w:p w:rsidR="00D20D38" w:rsidRDefault="00D20D38" w:rsidP="00136F67">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Based on the findings of this research, it is recommended that: </w:t>
      </w:r>
    </w:p>
    <w:p w:rsidR="00D20D38" w:rsidRDefault="00D20D38" w:rsidP="00136F67">
      <w:pPr>
        <w:pStyle w:val="ListParagraph"/>
        <w:numPr>
          <w:ilvl w:val="0"/>
          <w:numId w:val="5"/>
        </w:numPr>
        <w:spacing w:after="0" w:line="276"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thorough</w:t>
      </w:r>
      <w:proofErr w:type="gramEnd"/>
      <w:r>
        <w:rPr>
          <w:rFonts w:ascii="Times New Roman" w:hAnsi="Times New Roman" w:cs="Times New Roman"/>
          <w:color w:val="000000"/>
          <w:sz w:val="24"/>
          <w:szCs w:val="24"/>
        </w:rPr>
        <w:t xml:space="preserve"> washing and mixing of the bean cakes with clean water should be undertaken to reduce the level of microbial contamination.</w:t>
      </w:r>
    </w:p>
    <w:p w:rsidR="00D20D38" w:rsidRDefault="00D20D38" w:rsidP="00136F67">
      <w:pPr>
        <w:pStyle w:val="ListParagraph"/>
        <w:numPr>
          <w:ilvl w:val="0"/>
          <w:numId w:val="5"/>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Aseptic techniques are essential in the sales point.</w:t>
      </w:r>
    </w:p>
    <w:p w:rsidR="00D20D38" w:rsidRPr="00DA15E9" w:rsidRDefault="00D20D38" w:rsidP="00136F67">
      <w:pPr>
        <w:pStyle w:val="ListParagraph"/>
        <w:numPr>
          <w:ilvl w:val="0"/>
          <w:numId w:val="5"/>
        </w:numPr>
        <w:spacing w:after="0" w:line="276" w:lineRule="auto"/>
        <w:jc w:val="both"/>
        <w:rPr>
          <w:rFonts w:ascii="Times New Roman" w:hAnsi="Times New Roman" w:cs="Times New Roman"/>
          <w:color w:val="000000"/>
          <w:sz w:val="24"/>
          <w:szCs w:val="24"/>
        </w:rPr>
      </w:pPr>
      <w:r w:rsidRPr="00DA15E9">
        <w:rPr>
          <w:rFonts w:ascii="Times New Roman" w:hAnsi="Times New Roman" w:cs="Times New Roman"/>
          <w:color w:val="000000"/>
          <w:sz w:val="24"/>
          <w:szCs w:val="24"/>
        </w:rPr>
        <w:lastRenderedPageBreak/>
        <w:t>Contamination of the bean cakes by bare hands can be reduced by hand washing and good personal hygiene. Avoid insect contamination by covering the cakes after frying.</w:t>
      </w:r>
    </w:p>
    <w:p w:rsidR="00D20D38" w:rsidRDefault="00D20D38" w:rsidP="00136F67">
      <w:pPr>
        <w:spacing w:after="0" w:line="276" w:lineRule="auto"/>
        <w:rPr>
          <w:rFonts w:ascii="Times New Roman" w:hAnsi="Times New Roman" w:cs="Times New Roman"/>
        </w:rPr>
      </w:pPr>
    </w:p>
    <w:p w:rsidR="00D20D38" w:rsidRDefault="00D20D38" w:rsidP="00136F67">
      <w:pPr>
        <w:spacing w:after="0" w:line="276" w:lineRule="auto"/>
      </w:pPr>
    </w:p>
    <w:p w:rsidR="00F53DA9" w:rsidRDefault="00F53DA9" w:rsidP="00136F67">
      <w:pPr>
        <w:spacing w:after="0" w:line="276" w:lineRule="auto"/>
      </w:pPr>
    </w:p>
    <w:p w:rsidR="00F53DA9" w:rsidRPr="00900604" w:rsidRDefault="00F53DA9" w:rsidP="00136F67">
      <w:pPr>
        <w:autoSpaceDE w:val="0"/>
        <w:autoSpaceDN w:val="0"/>
        <w:adjustRightInd w:val="0"/>
        <w:spacing w:after="0" w:line="276" w:lineRule="auto"/>
        <w:ind w:left="990" w:hanging="990"/>
        <w:jc w:val="center"/>
        <w:rPr>
          <w:rFonts w:ascii="Times New Roman" w:eastAsia="Roboto-Italic" w:hAnsi="Times New Roman" w:cs="Times New Roman"/>
          <w:b/>
          <w:iCs/>
          <w:sz w:val="24"/>
          <w:szCs w:val="24"/>
        </w:rPr>
      </w:pPr>
      <w:r w:rsidRPr="00BB52CB">
        <w:rPr>
          <w:rFonts w:ascii="Times New Roman" w:eastAsia="Roboto-Italic" w:hAnsi="Times New Roman" w:cs="Times New Roman"/>
          <w:b/>
          <w:iCs/>
          <w:sz w:val="24"/>
          <w:szCs w:val="24"/>
        </w:rPr>
        <w:t>REFERENCES</w:t>
      </w:r>
    </w:p>
    <w:p w:rsidR="00F53DA9" w:rsidRPr="00667FFD" w:rsidRDefault="00F53DA9" w:rsidP="00136F67">
      <w:pPr>
        <w:autoSpaceDE w:val="0"/>
        <w:autoSpaceDN w:val="0"/>
        <w:adjustRightInd w:val="0"/>
        <w:spacing w:after="0" w:line="240" w:lineRule="auto"/>
        <w:ind w:left="990" w:hanging="990"/>
        <w:jc w:val="both"/>
        <w:rPr>
          <w:rFonts w:ascii="Times New Roman" w:eastAsia="Roboto-Italic" w:hAnsi="Times New Roman" w:cs="Times New Roman"/>
          <w:b/>
          <w:iCs/>
          <w:sz w:val="24"/>
          <w:szCs w:val="24"/>
        </w:rPr>
      </w:pPr>
      <w:r w:rsidRPr="00667FFD">
        <w:rPr>
          <w:rStyle w:val="A0"/>
          <w:rFonts w:ascii="Times New Roman" w:hAnsi="Times New Roman" w:cs="Times New Roman"/>
          <w:sz w:val="24"/>
          <w:szCs w:val="24"/>
        </w:rPr>
        <w:t xml:space="preserve">Adele, S., </w:t>
      </w:r>
      <w:proofErr w:type="spellStart"/>
      <w:r w:rsidRPr="00667FFD">
        <w:rPr>
          <w:rStyle w:val="A0"/>
          <w:rFonts w:ascii="Times New Roman" w:hAnsi="Times New Roman" w:cs="Times New Roman"/>
          <w:sz w:val="24"/>
          <w:szCs w:val="24"/>
        </w:rPr>
        <w:t>Fabienne</w:t>
      </w:r>
      <w:proofErr w:type="spellEnd"/>
      <w:r w:rsidRPr="00667FFD">
        <w:rPr>
          <w:rStyle w:val="A0"/>
          <w:rFonts w:ascii="Times New Roman" w:hAnsi="Times New Roman" w:cs="Times New Roman"/>
          <w:sz w:val="24"/>
          <w:szCs w:val="24"/>
        </w:rPr>
        <w:t>, B., Jean-</w:t>
      </w:r>
      <w:proofErr w:type="spellStart"/>
      <w:r w:rsidRPr="00667FFD">
        <w:rPr>
          <w:rStyle w:val="A0"/>
          <w:rFonts w:ascii="Times New Roman" w:hAnsi="Times New Roman" w:cs="Times New Roman"/>
          <w:sz w:val="24"/>
          <w:szCs w:val="24"/>
        </w:rPr>
        <w:t>louis</w:t>
      </w:r>
      <w:proofErr w:type="spellEnd"/>
      <w:r w:rsidRPr="00667FFD">
        <w:rPr>
          <w:rStyle w:val="A0"/>
          <w:rFonts w:ascii="Times New Roman" w:hAnsi="Times New Roman" w:cs="Times New Roman"/>
          <w:sz w:val="24"/>
          <w:szCs w:val="24"/>
        </w:rPr>
        <w:t>, M, Jean-</w:t>
      </w:r>
      <w:proofErr w:type="spellStart"/>
      <w:r w:rsidRPr="00667FFD">
        <w:rPr>
          <w:rStyle w:val="A0"/>
          <w:rFonts w:ascii="Times New Roman" w:hAnsi="Times New Roman" w:cs="Times New Roman"/>
          <w:sz w:val="24"/>
          <w:szCs w:val="24"/>
        </w:rPr>
        <w:t>lo</w:t>
      </w:r>
      <w:r>
        <w:rPr>
          <w:rStyle w:val="A0"/>
          <w:rFonts w:ascii="Times New Roman" w:hAnsi="Times New Roman" w:cs="Times New Roman"/>
          <w:sz w:val="24"/>
          <w:szCs w:val="24"/>
        </w:rPr>
        <w:t>uis</w:t>
      </w:r>
      <w:proofErr w:type="spellEnd"/>
      <w:r>
        <w:rPr>
          <w:rStyle w:val="A0"/>
          <w:rFonts w:ascii="Times New Roman" w:hAnsi="Times New Roman" w:cs="Times New Roman"/>
          <w:sz w:val="24"/>
          <w:szCs w:val="24"/>
        </w:rPr>
        <w:t>, R. &amp;</w:t>
      </w:r>
      <w:r w:rsidRPr="00667FFD">
        <w:rPr>
          <w:rStyle w:val="A0"/>
          <w:rFonts w:ascii="Times New Roman" w:hAnsi="Times New Roman" w:cs="Times New Roman"/>
          <w:sz w:val="24"/>
          <w:szCs w:val="24"/>
        </w:rPr>
        <w:t xml:space="preserve"> Olivier, B. (2018). Staphylococcus </w:t>
      </w:r>
      <w:proofErr w:type="spellStart"/>
      <w:r w:rsidRPr="00667FFD">
        <w:rPr>
          <w:rStyle w:val="A0"/>
          <w:rFonts w:ascii="Times New Roman" w:hAnsi="Times New Roman" w:cs="Times New Roman"/>
          <w:sz w:val="24"/>
          <w:szCs w:val="24"/>
        </w:rPr>
        <w:t>aureus</w:t>
      </w:r>
      <w:proofErr w:type="spellEnd"/>
      <w:r w:rsidRPr="00667FFD">
        <w:rPr>
          <w:rStyle w:val="A0"/>
          <w:rFonts w:ascii="Times New Roman" w:hAnsi="Times New Roman" w:cs="Times New Roman"/>
          <w:sz w:val="24"/>
          <w:szCs w:val="24"/>
        </w:rPr>
        <w:t xml:space="preserve"> nasal colonization: an update on mechanisms, Epidemiology, Risk Factors and Subsequent infections. </w:t>
      </w:r>
      <w:r w:rsidRPr="00667FFD">
        <w:rPr>
          <w:rStyle w:val="A0"/>
          <w:rFonts w:ascii="Times New Roman" w:hAnsi="Times New Roman" w:cs="Times New Roman"/>
          <w:i/>
          <w:sz w:val="24"/>
          <w:szCs w:val="24"/>
        </w:rPr>
        <w:t>Frontiers in Microbiology</w:t>
      </w:r>
      <w:r w:rsidRPr="00667FFD">
        <w:rPr>
          <w:rStyle w:val="A0"/>
          <w:rFonts w:ascii="Times New Roman" w:hAnsi="Times New Roman" w:cs="Times New Roman"/>
          <w:sz w:val="24"/>
          <w:szCs w:val="24"/>
        </w:rPr>
        <w:t>, 9, 2419-2434.</w:t>
      </w:r>
    </w:p>
    <w:p w:rsidR="00F53DA9" w:rsidRPr="00667FFD" w:rsidRDefault="00F53DA9" w:rsidP="00136F67">
      <w:pPr>
        <w:spacing w:after="0" w:line="240" w:lineRule="auto"/>
        <w:ind w:left="990" w:hanging="990"/>
        <w:jc w:val="both"/>
        <w:rPr>
          <w:rFonts w:ascii="Times New Roman" w:hAnsi="Times New Roman" w:cs="Times New Roman"/>
          <w:sz w:val="24"/>
          <w:szCs w:val="24"/>
        </w:rPr>
      </w:pPr>
    </w:p>
    <w:p w:rsidR="00F53DA9" w:rsidRPr="00BB52CB" w:rsidRDefault="00F53DA9" w:rsidP="00136F67">
      <w:pPr>
        <w:pStyle w:val="Default"/>
        <w:ind w:left="1080" w:hanging="1080"/>
        <w:jc w:val="both"/>
      </w:pPr>
      <w:r w:rsidRPr="00BB52CB">
        <w:t xml:space="preserve">Alum, E. A., </w:t>
      </w:r>
      <w:proofErr w:type="spellStart"/>
      <w:r w:rsidRPr="00BB52CB">
        <w:t>Urom</w:t>
      </w:r>
      <w:proofErr w:type="spellEnd"/>
      <w:r w:rsidRPr="00BB52CB">
        <w:t xml:space="preserve">, S. M., </w:t>
      </w:r>
      <w:proofErr w:type="spellStart"/>
      <w:r w:rsidRPr="00BB52CB">
        <w:t>Chukwu</w:t>
      </w:r>
      <w:proofErr w:type="spellEnd"/>
      <w:r w:rsidRPr="00BB52CB">
        <w:t xml:space="preserve">, B. </w:t>
      </w:r>
      <w:r w:rsidRPr="00BB52CB">
        <w:rPr>
          <w:rStyle w:val="A0"/>
          <w:color w:val="auto"/>
          <w:sz w:val="24"/>
          <w:szCs w:val="24"/>
        </w:rPr>
        <w:t>&amp;</w:t>
      </w:r>
      <w:proofErr w:type="spellStart"/>
      <w:r w:rsidRPr="00BB52CB">
        <w:t>Chukwu</w:t>
      </w:r>
      <w:proofErr w:type="spellEnd"/>
      <w:r w:rsidRPr="00BB52CB">
        <w:t xml:space="preserve"> M. A. (2016). Microbiological Contamination of Food: The Mechanisms, Impacts and Prevention. </w:t>
      </w:r>
      <w:r w:rsidRPr="00BB52CB">
        <w:rPr>
          <w:i/>
        </w:rPr>
        <w:t xml:space="preserve">International Journal of Scientific and Technology Research, </w:t>
      </w:r>
      <w:r w:rsidRPr="00BB52CB">
        <w:t>5(03), 3-7.</w:t>
      </w:r>
    </w:p>
    <w:p w:rsidR="00F53DA9" w:rsidRPr="00BB52CB"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
    <w:p w:rsidR="00F53DA9" w:rsidRDefault="00F53DA9" w:rsidP="00136F67">
      <w:pPr>
        <w:spacing w:after="0" w:line="240" w:lineRule="auto"/>
        <w:ind w:left="990" w:hanging="990"/>
        <w:jc w:val="both"/>
        <w:rPr>
          <w:rFonts w:ascii="Times New Roman" w:hAnsi="Times New Roman" w:cs="Times New Roman"/>
          <w:color w:val="000000"/>
          <w:sz w:val="24"/>
          <w:szCs w:val="24"/>
        </w:rPr>
      </w:pPr>
      <w:proofErr w:type="spellStart"/>
      <w:r w:rsidRPr="00BB52CB">
        <w:rPr>
          <w:rFonts w:ascii="Times New Roman" w:hAnsi="Times New Roman" w:cs="Times New Roman"/>
          <w:color w:val="000000"/>
          <w:sz w:val="24"/>
          <w:szCs w:val="24"/>
        </w:rPr>
        <w:t>Appiah</w:t>
      </w:r>
      <w:proofErr w:type="spellEnd"/>
      <w:r w:rsidRPr="00BB52CB">
        <w:rPr>
          <w:rFonts w:ascii="Times New Roman" w:hAnsi="Times New Roman" w:cs="Times New Roman"/>
          <w:color w:val="000000"/>
          <w:sz w:val="24"/>
          <w:szCs w:val="24"/>
        </w:rPr>
        <w:t xml:space="preserve">, F., </w:t>
      </w:r>
      <w:proofErr w:type="spellStart"/>
      <w:r w:rsidRPr="00BB52CB">
        <w:rPr>
          <w:rFonts w:ascii="Times New Roman" w:hAnsi="Times New Roman" w:cs="Times New Roman"/>
          <w:color w:val="000000"/>
          <w:sz w:val="24"/>
          <w:szCs w:val="24"/>
        </w:rPr>
        <w:t>Asibuo</w:t>
      </w:r>
      <w:proofErr w:type="spellEnd"/>
      <w:r w:rsidRPr="00BB52CB">
        <w:rPr>
          <w:rFonts w:ascii="Times New Roman" w:hAnsi="Times New Roman" w:cs="Times New Roman"/>
          <w:color w:val="000000"/>
          <w:sz w:val="24"/>
          <w:szCs w:val="24"/>
        </w:rPr>
        <w:t xml:space="preserve">, J. </w:t>
      </w:r>
      <w:r w:rsidRPr="00BB52CB">
        <w:rPr>
          <w:rStyle w:val="A0"/>
          <w:rFonts w:ascii="Times New Roman" w:hAnsi="Times New Roman" w:cs="Times New Roman"/>
          <w:sz w:val="24"/>
          <w:szCs w:val="24"/>
        </w:rPr>
        <w:t>&amp;</w:t>
      </w:r>
      <w:proofErr w:type="spellStart"/>
      <w:r w:rsidRPr="00BB52CB">
        <w:rPr>
          <w:rFonts w:ascii="Times New Roman" w:hAnsi="Times New Roman" w:cs="Times New Roman"/>
          <w:color w:val="000000"/>
          <w:sz w:val="24"/>
          <w:szCs w:val="24"/>
        </w:rPr>
        <w:t>Kumah</w:t>
      </w:r>
      <w:proofErr w:type="spellEnd"/>
      <w:r w:rsidRPr="00BB52CB">
        <w:rPr>
          <w:rFonts w:ascii="Times New Roman" w:hAnsi="Times New Roman" w:cs="Times New Roman"/>
          <w:color w:val="000000"/>
          <w:sz w:val="24"/>
          <w:szCs w:val="24"/>
        </w:rPr>
        <w:t>, P. (2011). Physicochemical and functional properties of bean flours of three cowpea (</w:t>
      </w:r>
      <w:proofErr w:type="spellStart"/>
      <w:r w:rsidRPr="00BB52CB">
        <w:rPr>
          <w:rFonts w:ascii="Times New Roman" w:hAnsi="Times New Roman" w:cs="Times New Roman"/>
          <w:i/>
          <w:iCs/>
          <w:color w:val="000000"/>
          <w:sz w:val="24"/>
          <w:szCs w:val="24"/>
        </w:rPr>
        <w:t>Vignaunguiculata</w:t>
      </w:r>
      <w:r w:rsidRPr="00BB52CB">
        <w:rPr>
          <w:rFonts w:ascii="Times New Roman" w:hAnsi="Times New Roman" w:cs="Times New Roman"/>
          <w:color w:val="000000"/>
          <w:sz w:val="24"/>
          <w:szCs w:val="24"/>
        </w:rPr>
        <w:t>L</w:t>
      </w:r>
      <w:proofErr w:type="spellEnd"/>
      <w:r w:rsidRPr="00BB52CB">
        <w:rPr>
          <w:rFonts w:ascii="Times New Roman" w:hAnsi="Times New Roman" w:cs="Times New Roman"/>
          <w:color w:val="000000"/>
          <w:sz w:val="24"/>
          <w:szCs w:val="24"/>
        </w:rPr>
        <w:t xml:space="preserve">. </w:t>
      </w:r>
      <w:proofErr w:type="spellStart"/>
      <w:r w:rsidRPr="00BB52CB">
        <w:rPr>
          <w:rFonts w:ascii="Times New Roman" w:hAnsi="Times New Roman" w:cs="Times New Roman"/>
          <w:color w:val="000000"/>
          <w:sz w:val="24"/>
          <w:szCs w:val="24"/>
        </w:rPr>
        <w:t>Walp</w:t>
      </w:r>
      <w:proofErr w:type="spellEnd"/>
      <w:r w:rsidRPr="00BB52CB">
        <w:rPr>
          <w:rFonts w:ascii="Times New Roman" w:hAnsi="Times New Roman" w:cs="Times New Roman"/>
          <w:color w:val="000000"/>
          <w:sz w:val="24"/>
          <w:szCs w:val="24"/>
        </w:rPr>
        <w:t xml:space="preserve">) varieties in Ghana. </w:t>
      </w:r>
      <w:r w:rsidRPr="00BB52CB">
        <w:rPr>
          <w:rFonts w:ascii="Times New Roman" w:hAnsi="Times New Roman" w:cs="Times New Roman"/>
          <w:i/>
          <w:iCs/>
          <w:color w:val="000000"/>
          <w:sz w:val="24"/>
          <w:szCs w:val="24"/>
        </w:rPr>
        <w:t>African Journal of Food Science</w:t>
      </w:r>
      <w:r w:rsidRPr="00BB52CB">
        <w:rPr>
          <w:rFonts w:ascii="Times New Roman" w:hAnsi="Times New Roman" w:cs="Times New Roman"/>
          <w:color w:val="000000"/>
          <w:sz w:val="24"/>
          <w:szCs w:val="24"/>
        </w:rPr>
        <w:t xml:space="preserve">, 5(2), 100–104. </w:t>
      </w:r>
    </w:p>
    <w:p w:rsidR="00F53DA9" w:rsidRDefault="00F53DA9" w:rsidP="00136F67">
      <w:pPr>
        <w:spacing w:after="0" w:line="240" w:lineRule="auto"/>
        <w:ind w:left="990" w:hanging="990"/>
        <w:jc w:val="both"/>
        <w:rPr>
          <w:rFonts w:ascii="Times New Roman" w:hAnsi="Times New Roman" w:cs="Times New Roman"/>
          <w:color w:val="000000"/>
          <w:sz w:val="24"/>
          <w:szCs w:val="24"/>
        </w:rPr>
      </w:pPr>
    </w:p>
    <w:p w:rsidR="00F53DA9" w:rsidRPr="001F2118" w:rsidRDefault="00F53DA9" w:rsidP="00136F67">
      <w:pPr>
        <w:autoSpaceDE w:val="0"/>
        <w:autoSpaceDN w:val="0"/>
        <w:adjustRightInd w:val="0"/>
        <w:spacing w:after="0" w:line="240" w:lineRule="auto"/>
        <w:ind w:left="720" w:hanging="720"/>
        <w:jc w:val="both"/>
        <w:rPr>
          <w:rFonts w:asciiTheme="majorBidi" w:hAnsiTheme="majorBidi" w:cstheme="majorBidi"/>
          <w:sz w:val="24"/>
          <w:szCs w:val="24"/>
        </w:rPr>
      </w:pPr>
      <w:proofErr w:type="spellStart"/>
      <w:r w:rsidRPr="005E2E5F">
        <w:rPr>
          <w:rFonts w:asciiTheme="majorBidi" w:hAnsiTheme="majorBidi" w:cstheme="majorBidi"/>
          <w:sz w:val="24"/>
          <w:szCs w:val="24"/>
        </w:rPr>
        <w:t>Asare</w:t>
      </w:r>
      <w:proofErr w:type="spellEnd"/>
      <w:r w:rsidRPr="005E2E5F">
        <w:rPr>
          <w:rFonts w:asciiTheme="majorBidi" w:hAnsiTheme="majorBidi" w:cstheme="majorBidi"/>
          <w:sz w:val="24"/>
          <w:szCs w:val="24"/>
        </w:rPr>
        <w:t xml:space="preserve">, A. T., </w:t>
      </w:r>
      <w:proofErr w:type="spellStart"/>
      <w:r w:rsidRPr="005E2E5F">
        <w:rPr>
          <w:rFonts w:asciiTheme="majorBidi" w:hAnsiTheme="majorBidi" w:cstheme="majorBidi"/>
          <w:sz w:val="24"/>
          <w:szCs w:val="24"/>
        </w:rPr>
        <w:t>Agbemafle</w:t>
      </w:r>
      <w:proofErr w:type="spellEnd"/>
      <w:r w:rsidRPr="005E2E5F">
        <w:rPr>
          <w:rFonts w:asciiTheme="majorBidi" w:hAnsiTheme="majorBidi" w:cstheme="majorBidi"/>
          <w:sz w:val="24"/>
          <w:szCs w:val="24"/>
        </w:rPr>
        <w:t xml:space="preserve">, R., </w:t>
      </w:r>
      <w:proofErr w:type="spellStart"/>
      <w:r w:rsidRPr="005E2E5F">
        <w:rPr>
          <w:rFonts w:asciiTheme="majorBidi" w:hAnsiTheme="majorBidi" w:cstheme="majorBidi"/>
          <w:sz w:val="24"/>
          <w:szCs w:val="24"/>
        </w:rPr>
        <w:t>Adukpo</w:t>
      </w:r>
      <w:proofErr w:type="spellEnd"/>
      <w:r w:rsidRPr="005E2E5F">
        <w:rPr>
          <w:rFonts w:asciiTheme="majorBidi" w:hAnsiTheme="majorBidi" w:cstheme="majorBidi"/>
          <w:sz w:val="24"/>
          <w:szCs w:val="24"/>
        </w:rPr>
        <w:t xml:space="preserve">, G. E., </w:t>
      </w:r>
      <w:proofErr w:type="spellStart"/>
      <w:r w:rsidRPr="005E2E5F">
        <w:rPr>
          <w:rFonts w:asciiTheme="majorBidi" w:hAnsiTheme="majorBidi" w:cstheme="majorBidi"/>
          <w:sz w:val="24"/>
          <w:szCs w:val="24"/>
        </w:rPr>
        <w:t>Diabor</w:t>
      </w:r>
      <w:proofErr w:type="spellEnd"/>
      <w:r w:rsidRPr="005E2E5F">
        <w:rPr>
          <w:rFonts w:asciiTheme="majorBidi" w:hAnsiTheme="majorBidi" w:cstheme="majorBidi"/>
          <w:sz w:val="24"/>
          <w:szCs w:val="24"/>
        </w:rPr>
        <w:t xml:space="preserve">, E. and </w:t>
      </w:r>
      <w:proofErr w:type="spellStart"/>
      <w:r w:rsidRPr="005E2E5F">
        <w:rPr>
          <w:rFonts w:asciiTheme="majorBidi" w:hAnsiTheme="majorBidi" w:cstheme="majorBidi"/>
          <w:sz w:val="24"/>
          <w:szCs w:val="24"/>
        </w:rPr>
        <w:t>Adamtey</w:t>
      </w:r>
      <w:proofErr w:type="spellEnd"/>
      <w:r w:rsidRPr="005E2E5F">
        <w:rPr>
          <w:rFonts w:asciiTheme="majorBidi" w:hAnsiTheme="majorBidi" w:cstheme="majorBidi"/>
          <w:sz w:val="24"/>
          <w:szCs w:val="24"/>
        </w:rPr>
        <w:t>, K. A. (2013). Assessment of functional properties and Nutritional composition of some cowpea (</w:t>
      </w:r>
      <w:proofErr w:type="spellStart"/>
      <w:r w:rsidRPr="005E2E5F">
        <w:rPr>
          <w:rFonts w:asciiTheme="majorBidi" w:hAnsiTheme="majorBidi" w:cstheme="majorBidi"/>
          <w:sz w:val="24"/>
          <w:szCs w:val="24"/>
        </w:rPr>
        <w:t>Vignaunguiculata</w:t>
      </w:r>
      <w:proofErr w:type="spellEnd"/>
      <w:r w:rsidRPr="005E2E5F">
        <w:rPr>
          <w:rFonts w:asciiTheme="majorBidi" w:hAnsiTheme="majorBidi" w:cstheme="majorBidi"/>
          <w:sz w:val="24"/>
          <w:szCs w:val="24"/>
        </w:rPr>
        <w:t xml:space="preserve"> L.) genotype in Ghana. </w:t>
      </w:r>
      <w:r w:rsidRPr="005E2E5F">
        <w:rPr>
          <w:rFonts w:asciiTheme="majorBidi" w:hAnsiTheme="majorBidi" w:cstheme="majorBidi"/>
          <w:i/>
          <w:iCs/>
          <w:sz w:val="24"/>
          <w:szCs w:val="24"/>
        </w:rPr>
        <w:t>Journal of Agricultural and Biological Science,</w:t>
      </w:r>
      <w:r w:rsidRPr="005E2E5F">
        <w:rPr>
          <w:rFonts w:asciiTheme="majorBidi" w:hAnsiTheme="majorBidi" w:cstheme="majorBidi"/>
          <w:sz w:val="24"/>
          <w:szCs w:val="24"/>
        </w:rPr>
        <w:t xml:space="preserve"> 8, 465-469.</w:t>
      </w:r>
    </w:p>
    <w:p w:rsidR="00F53DA9" w:rsidRPr="00BB52CB" w:rsidRDefault="00F53DA9" w:rsidP="00136F67">
      <w:pPr>
        <w:autoSpaceDE w:val="0"/>
        <w:autoSpaceDN w:val="0"/>
        <w:adjustRightInd w:val="0"/>
        <w:spacing w:after="0" w:line="240" w:lineRule="auto"/>
        <w:jc w:val="both"/>
        <w:rPr>
          <w:rFonts w:ascii="Times New Roman" w:hAnsi="Times New Roman" w:cs="Times New Roman"/>
          <w:sz w:val="24"/>
          <w:szCs w:val="24"/>
        </w:rPr>
      </w:pPr>
    </w:p>
    <w:p w:rsidR="00F53DA9"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roofErr w:type="spellStart"/>
      <w:r w:rsidRPr="00BB52CB">
        <w:rPr>
          <w:rFonts w:ascii="Times New Roman" w:hAnsi="Times New Roman" w:cs="Times New Roman"/>
          <w:sz w:val="24"/>
          <w:szCs w:val="24"/>
        </w:rPr>
        <w:t>Aviara</w:t>
      </w:r>
      <w:proofErr w:type="spellEnd"/>
      <w:r w:rsidRPr="00BB52CB">
        <w:rPr>
          <w:rFonts w:ascii="Times New Roman" w:hAnsi="Times New Roman" w:cs="Times New Roman"/>
          <w:sz w:val="24"/>
          <w:szCs w:val="24"/>
        </w:rPr>
        <w:t xml:space="preserve">, N. A., </w:t>
      </w:r>
      <w:proofErr w:type="spellStart"/>
      <w:r w:rsidRPr="00BB52CB">
        <w:rPr>
          <w:rFonts w:ascii="Times New Roman" w:hAnsi="Times New Roman" w:cs="Times New Roman"/>
          <w:sz w:val="24"/>
          <w:szCs w:val="24"/>
        </w:rPr>
        <w:t>Olarinde</w:t>
      </w:r>
      <w:proofErr w:type="spellEnd"/>
      <w:r w:rsidRPr="00BB52CB">
        <w:rPr>
          <w:rFonts w:ascii="Times New Roman" w:hAnsi="Times New Roman" w:cs="Times New Roman"/>
          <w:sz w:val="24"/>
          <w:szCs w:val="24"/>
        </w:rPr>
        <w:t xml:space="preserve">, M. O., </w:t>
      </w:r>
      <w:proofErr w:type="spellStart"/>
      <w:r w:rsidRPr="00BB52CB">
        <w:rPr>
          <w:rFonts w:ascii="Times New Roman" w:hAnsi="Times New Roman" w:cs="Times New Roman"/>
          <w:sz w:val="24"/>
          <w:szCs w:val="24"/>
        </w:rPr>
        <w:t>Nasirudeen</w:t>
      </w:r>
      <w:proofErr w:type="spellEnd"/>
      <w:r w:rsidRPr="00BB52CB">
        <w:rPr>
          <w:rFonts w:ascii="Times New Roman" w:hAnsi="Times New Roman" w:cs="Times New Roman"/>
          <w:sz w:val="24"/>
          <w:szCs w:val="24"/>
        </w:rPr>
        <w:t xml:space="preserve">, A. R., </w:t>
      </w:r>
      <w:proofErr w:type="spellStart"/>
      <w:r w:rsidRPr="00BB52CB">
        <w:rPr>
          <w:rFonts w:ascii="Times New Roman" w:hAnsi="Times New Roman" w:cs="Times New Roman"/>
          <w:sz w:val="24"/>
          <w:szCs w:val="24"/>
        </w:rPr>
        <w:t>Lasisi</w:t>
      </w:r>
      <w:proofErr w:type="spellEnd"/>
      <w:r w:rsidRPr="00BB52CB">
        <w:rPr>
          <w:rFonts w:ascii="Times New Roman" w:hAnsi="Times New Roman" w:cs="Times New Roman"/>
          <w:sz w:val="24"/>
          <w:szCs w:val="24"/>
        </w:rPr>
        <w:t xml:space="preserve">, L. A., </w:t>
      </w:r>
      <w:proofErr w:type="spellStart"/>
      <w:r w:rsidRPr="00BB52CB">
        <w:rPr>
          <w:rFonts w:ascii="Times New Roman" w:hAnsi="Times New Roman" w:cs="Times New Roman"/>
          <w:sz w:val="24"/>
          <w:szCs w:val="24"/>
        </w:rPr>
        <w:t>Balogun</w:t>
      </w:r>
      <w:proofErr w:type="spellEnd"/>
      <w:r w:rsidRPr="00BB52CB">
        <w:rPr>
          <w:rFonts w:ascii="Times New Roman" w:hAnsi="Times New Roman" w:cs="Times New Roman"/>
          <w:sz w:val="24"/>
          <w:szCs w:val="24"/>
        </w:rPr>
        <w:t xml:space="preserve">, S.  O., </w:t>
      </w:r>
      <w:r w:rsidRPr="00BB52CB">
        <w:rPr>
          <w:rStyle w:val="A0"/>
          <w:rFonts w:ascii="Times New Roman" w:hAnsi="Times New Roman" w:cs="Times New Roman"/>
          <w:sz w:val="24"/>
          <w:szCs w:val="24"/>
        </w:rPr>
        <w:t>&amp;</w:t>
      </w:r>
      <w:proofErr w:type="spellStart"/>
      <w:r w:rsidRPr="00BB52CB">
        <w:rPr>
          <w:rFonts w:ascii="Times New Roman" w:hAnsi="Times New Roman" w:cs="Times New Roman"/>
          <w:sz w:val="24"/>
          <w:szCs w:val="24"/>
        </w:rPr>
        <w:t>Ogunsola</w:t>
      </w:r>
      <w:proofErr w:type="spellEnd"/>
      <w:r w:rsidRPr="00BB52CB">
        <w:rPr>
          <w:rFonts w:ascii="Times New Roman" w:hAnsi="Times New Roman" w:cs="Times New Roman"/>
          <w:sz w:val="24"/>
          <w:szCs w:val="24"/>
        </w:rPr>
        <w:t xml:space="preserve">, F. O. (2018). Empirical analysis of traditional </w:t>
      </w:r>
      <w:proofErr w:type="spellStart"/>
      <w:r w:rsidRPr="00BB52CB">
        <w:rPr>
          <w:rFonts w:ascii="Times New Roman" w:hAnsi="Times New Roman" w:cs="Times New Roman"/>
          <w:sz w:val="24"/>
          <w:szCs w:val="24"/>
        </w:rPr>
        <w:t>akara</w:t>
      </w:r>
      <w:proofErr w:type="spellEnd"/>
      <w:r w:rsidRPr="00BB52CB">
        <w:rPr>
          <w:rFonts w:ascii="Times New Roman" w:hAnsi="Times New Roman" w:cs="Times New Roman"/>
          <w:sz w:val="24"/>
          <w:szCs w:val="24"/>
        </w:rPr>
        <w:t xml:space="preserve"> frying process. </w:t>
      </w:r>
      <w:r w:rsidRPr="00BB52CB">
        <w:rPr>
          <w:rFonts w:ascii="Times New Roman" w:hAnsi="Times New Roman" w:cs="Times New Roman"/>
          <w:i/>
          <w:iCs/>
          <w:sz w:val="24"/>
          <w:szCs w:val="24"/>
        </w:rPr>
        <w:t xml:space="preserve">Arid </w:t>
      </w:r>
      <w:proofErr w:type="spellStart"/>
      <w:r w:rsidRPr="00BB52CB">
        <w:rPr>
          <w:rFonts w:ascii="Times New Roman" w:hAnsi="Times New Roman" w:cs="Times New Roman"/>
          <w:i/>
          <w:iCs/>
          <w:sz w:val="24"/>
          <w:szCs w:val="24"/>
        </w:rPr>
        <w:t>zoneJournal</w:t>
      </w:r>
      <w:proofErr w:type="spellEnd"/>
      <w:r w:rsidRPr="00BB52CB">
        <w:rPr>
          <w:rFonts w:ascii="Times New Roman" w:hAnsi="Times New Roman" w:cs="Times New Roman"/>
          <w:i/>
          <w:iCs/>
          <w:sz w:val="24"/>
          <w:szCs w:val="24"/>
        </w:rPr>
        <w:t xml:space="preserve"> of Engineering, Technology &amp; Environment, </w:t>
      </w:r>
      <w:r w:rsidRPr="00BB52CB">
        <w:rPr>
          <w:rFonts w:ascii="Times New Roman" w:hAnsi="Times New Roman" w:cs="Times New Roman"/>
          <w:sz w:val="24"/>
          <w:szCs w:val="24"/>
        </w:rPr>
        <w:t>14(4), 225-236.</w:t>
      </w:r>
    </w:p>
    <w:p w:rsidR="00F53DA9"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
    <w:p w:rsidR="00F53DA9" w:rsidRPr="00BB52CB" w:rsidRDefault="00F53DA9" w:rsidP="00136F67">
      <w:pPr>
        <w:spacing w:after="0" w:line="240" w:lineRule="auto"/>
        <w:ind w:left="990" w:hanging="990"/>
        <w:jc w:val="both"/>
        <w:rPr>
          <w:rFonts w:ascii="Times New Roman" w:hAnsi="Times New Roman" w:cs="Times New Roman"/>
          <w:sz w:val="24"/>
          <w:szCs w:val="24"/>
        </w:rPr>
      </w:pPr>
      <w:proofErr w:type="spellStart"/>
      <w:r>
        <w:rPr>
          <w:rFonts w:ascii="Times New Roman" w:hAnsi="Times New Roman" w:cs="Times New Roman"/>
          <w:sz w:val="24"/>
          <w:szCs w:val="24"/>
        </w:rPr>
        <w:t>Bala</w:t>
      </w:r>
      <w:proofErr w:type="spellEnd"/>
      <w:r>
        <w:rPr>
          <w:rFonts w:ascii="Times New Roman" w:hAnsi="Times New Roman" w:cs="Times New Roman"/>
          <w:sz w:val="24"/>
          <w:szCs w:val="24"/>
        </w:rPr>
        <w:t xml:space="preserve">, J. D. </w:t>
      </w:r>
      <w:proofErr w:type="spellStart"/>
      <w:r>
        <w:rPr>
          <w:rFonts w:ascii="Times New Roman" w:hAnsi="Times New Roman" w:cs="Times New Roman"/>
          <w:sz w:val="24"/>
          <w:szCs w:val="24"/>
        </w:rPr>
        <w:t>Ijjah</w:t>
      </w:r>
      <w:proofErr w:type="spellEnd"/>
      <w:r>
        <w:rPr>
          <w:rFonts w:ascii="Times New Roman" w:hAnsi="Times New Roman" w:cs="Times New Roman"/>
          <w:sz w:val="24"/>
          <w:szCs w:val="24"/>
        </w:rPr>
        <w:t xml:space="preserve">, U. J. J., </w:t>
      </w:r>
      <w:proofErr w:type="spellStart"/>
      <w:r>
        <w:rPr>
          <w:rFonts w:ascii="Times New Roman" w:hAnsi="Times New Roman" w:cs="Times New Roman"/>
          <w:sz w:val="24"/>
          <w:szCs w:val="24"/>
        </w:rPr>
        <w:t>Olayinka</w:t>
      </w:r>
      <w:proofErr w:type="spellEnd"/>
      <w:r>
        <w:rPr>
          <w:rFonts w:ascii="Times New Roman" w:hAnsi="Times New Roman" w:cs="Times New Roman"/>
          <w:sz w:val="24"/>
          <w:szCs w:val="24"/>
        </w:rPr>
        <w:t>, A. A. (2012). Microbiological assessment of production stages of fried bean cake (</w:t>
      </w:r>
      <w:proofErr w:type="spellStart"/>
      <w:r>
        <w:rPr>
          <w:rFonts w:ascii="Times New Roman" w:hAnsi="Times New Roman" w:cs="Times New Roman"/>
          <w:sz w:val="24"/>
          <w:szCs w:val="24"/>
        </w:rPr>
        <w:t>Akara</w:t>
      </w:r>
      <w:proofErr w:type="spellEnd"/>
      <w:r>
        <w:rPr>
          <w:rFonts w:ascii="Times New Roman" w:hAnsi="Times New Roman" w:cs="Times New Roman"/>
          <w:sz w:val="24"/>
          <w:szCs w:val="24"/>
        </w:rPr>
        <w:t>) in Nigeria. International Journal on Food Microbiology. 10(1), 35-41</w:t>
      </w:r>
      <w:r w:rsidRPr="00BB52CB">
        <w:rPr>
          <w:rFonts w:ascii="Times New Roman" w:hAnsi="Times New Roman" w:cs="Times New Roman"/>
          <w:sz w:val="24"/>
          <w:szCs w:val="24"/>
        </w:rPr>
        <w:t>.</w:t>
      </w:r>
    </w:p>
    <w:p w:rsidR="00F53DA9" w:rsidRPr="00BB52CB"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
    <w:p w:rsidR="00F53DA9" w:rsidRPr="001F2118"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roofErr w:type="spellStart"/>
      <w:r w:rsidRPr="00BB52CB">
        <w:rPr>
          <w:rFonts w:ascii="Times New Roman" w:hAnsi="Times New Roman" w:cs="Times New Roman"/>
          <w:sz w:val="24"/>
          <w:szCs w:val="24"/>
        </w:rPr>
        <w:t>Bassiri</w:t>
      </w:r>
      <w:proofErr w:type="spellEnd"/>
      <w:r w:rsidRPr="00BB52CB">
        <w:rPr>
          <w:rFonts w:ascii="Times New Roman" w:hAnsi="Times New Roman" w:cs="Times New Roman"/>
          <w:sz w:val="24"/>
          <w:szCs w:val="24"/>
        </w:rPr>
        <w:t xml:space="preserve">, E. A (2020). Antimicrobial susceptibility Testing. Retrieved from </w:t>
      </w:r>
      <w:hyperlink r:id="rId16" w:history="1">
        <w:r w:rsidRPr="00BB52CB">
          <w:rPr>
            <w:rStyle w:val="Hyperlink"/>
            <w:rFonts w:ascii="Times New Roman" w:hAnsi="Times New Roman" w:cs="Times New Roman"/>
            <w:sz w:val="24"/>
            <w:szCs w:val="24"/>
          </w:rPr>
          <w:t>https://www.sas.upenn.edu</w:t>
        </w:r>
      </w:hyperlink>
      <w:r w:rsidRPr="00BB52CB">
        <w:rPr>
          <w:rFonts w:ascii="Times New Roman" w:hAnsi="Times New Roman" w:cs="Times New Roman"/>
          <w:sz w:val="24"/>
          <w:szCs w:val="24"/>
        </w:rPr>
        <w:t>. 18th July 2021.</w:t>
      </w:r>
    </w:p>
    <w:p w:rsidR="00F53DA9" w:rsidRPr="00BB52CB" w:rsidRDefault="00F53DA9" w:rsidP="00136F67">
      <w:pPr>
        <w:spacing w:after="0" w:line="240" w:lineRule="auto"/>
        <w:ind w:left="990" w:hanging="990"/>
        <w:jc w:val="both"/>
        <w:rPr>
          <w:rFonts w:ascii="Times New Roman" w:hAnsi="Times New Roman" w:cs="Times New Roman"/>
          <w:sz w:val="24"/>
          <w:szCs w:val="24"/>
        </w:rPr>
      </w:pPr>
    </w:p>
    <w:p w:rsidR="00F53DA9" w:rsidRDefault="00F53DA9" w:rsidP="00136F67">
      <w:pPr>
        <w:spacing w:after="0" w:line="240" w:lineRule="auto"/>
        <w:ind w:left="990" w:hanging="990"/>
        <w:jc w:val="both"/>
        <w:rPr>
          <w:rFonts w:ascii="Times New Roman" w:hAnsi="Times New Roman" w:cs="Times New Roman"/>
          <w:sz w:val="24"/>
          <w:szCs w:val="24"/>
        </w:rPr>
      </w:pPr>
      <w:r w:rsidRPr="00BB52CB">
        <w:rPr>
          <w:rFonts w:ascii="Times New Roman" w:hAnsi="Times New Roman" w:cs="Times New Roman"/>
          <w:sz w:val="24"/>
          <w:szCs w:val="24"/>
        </w:rPr>
        <w:t>Eke-</w:t>
      </w:r>
      <w:proofErr w:type="spellStart"/>
      <w:r w:rsidRPr="00BB52CB">
        <w:rPr>
          <w:rFonts w:ascii="Times New Roman" w:hAnsi="Times New Roman" w:cs="Times New Roman"/>
          <w:sz w:val="24"/>
          <w:szCs w:val="24"/>
        </w:rPr>
        <w:t>Ejiofor</w:t>
      </w:r>
      <w:proofErr w:type="spellEnd"/>
      <w:r w:rsidRPr="00BB52CB">
        <w:rPr>
          <w:rFonts w:ascii="Times New Roman" w:hAnsi="Times New Roman" w:cs="Times New Roman"/>
          <w:sz w:val="24"/>
          <w:szCs w:val="24"/>
        </w:rPr>
        <w:t xml:space="preserve">, J., </w:t>
      </w:r>
      <w:r w:rsidRPr="00BB52CB">
        <w:rPr>
          <w:rStyle w:val="A0"/>
          <w:rFonts w:ascii="Times New Roman" w:hAnsi="Times New Roman" w:cs="Times New Roman"/>
          <w:sz w:val="24"/>
          <w:szCs w:val="24"/>
        </w:rPr>
        <w:t>&amp;</w:t>
      </w:r>
      <w:proofErr w:type="spellStart"/>
      <w:r w:rsidRPr="00BB52CB">
        <w:rPr>
          <w:rFonts w:ascii="Times New Roman" w:hAnsi="Times New Roman" w:cs="Times New Roman"/>
          <w:sz w:val="24"/>
          <w:szCs w:val="24"/>
        </w:rPr>
        <w:t>Kporna</w:t>
      </w:r>
      <w:proofErr w:type="spellEnd"/>
      <w:r w:rsidRPr="00BB52CB">
        <w:rPr>
          <w:rFonts w:ascii="Times New Roman" w:hAnsi="Times New Roman" w:cs="Times New Roman"/>
          <w:sz w:val="24"/>
          <w:szCs w:val="24"/>
        </w:rPr>
        <w:t>, J. D. (2019). Nutrient and sensory evaluation of cowpea-</w:t>
      </w:r>
      <w:proofErr w:type="spellStart"/>
      <w:r w:rsidRPr="00BB52CB">
        <w:rPr>
          <w:rFonts w:ascii="Times New Roman" w:hAnsi="Times New Roman" w:cs="Times New Roman"/>
          <w:sz w:val="24"/>
          <w:szCs w:val="24"/>
        </w:rPr>
        <w:t>Acha</w:t>
      </w:r>
      <w:proofErr w:type="spellEnd"/>
      <w:r w:rsidRPr="00BB52CB">
        <w:rPr>
          <w:rFonts w:ascii="Times New Roman" w:hAnsi="Times New Roman" w:cs="Times New Roman"/>
          <w:sz w:val="24"/>
          <w:szCs w:val="24"/>
        </w:rPr>
        <w:t xml:space="preserve"> flour blends in pudding production. </w:t>
      </w:r>
      <w:r w:rsidRPr="00BB52CB">
        <w:rPr>
          <w:rFonts w:ascii="Times New Roman" w:hAnsi="Times New Roman" w:cs="Times New Roman"/>
          <w:i/>
          <w:iCs/>
          <w:sz w:val="24"/>
          <w:szCs w:val="24"/>
        </w:rPr>
        <w:t>Food Science and Nutrition Technology</w:t>
      </w:r>
      <w:r w:rsidRPr="00BB52CB">
        <w:rPr>
          <w:rFonts w:ascii="Times New Roman" w:hAnsi="Times New Roman" w:cs="Times New Roman"/>
          <w:sz w:val="24"/>
          <w:szCs w:val="24"/>
        </w:rPr>
        <w:t>, 4(1), 1-11.</w:t>
      </w:r>
    </w:p>
    <w:p w:rsidR="00F53DA9" w:rsidRDefault="00F53DA9" w:rsidP="00136F67">
      <w:pPr>
        <w:spacing w:after="0" w:line="240" w:lineRule="auto"/>
        <w:ind w:left="990" w:hanging="990"/>
        <w:jc w:val="both"/>
        <w:rPr>
          <w:rFonts w:ascii="Times New Roman" w:hAnsi="Times New Roman" w:cs="Times New Roman"/>
          <w:sz w:val="24"/>
          <w:szCs w:val="24"/>
        </w:rPr>
      </w:pPr>
    </w:p>
    <w:p w:rsidR="00F53DA9" w:rsidRPr="001F2118" w:rsidRDefault="00F53DA9" w:rsidP="00136F67">
      <w:pPr>
        <w:autoSpaceDE w:val="0"/>
        <w:autoSpaceDN w:val="0"/>
        <w:adjustRightInd w:val="0"/>
        <w:spacing w:after="0" w:line="240" w:lineRule="auto"/>
        <w:ind w:left="720" w:hanging="720"/>
        <w:jc w:val="both"/>
        <w:rPr>
          <w:rFonts w:asciiTheme="majorBidi" w:hAnsiTheme="majorBidi" w:cstheme="majorBidi"/>
          <w:sz w:val="24"/>
          <w:szCs w:val="24"/>
        </w:rPr>
      </w:pPr>
      <w:proofErr w:type="spellStart"/>
      <w:r w:rsidRPr="005E2E5F">
        <w:rPr>
          <w:rFonts w:asciiTheme="majorBidi" w:hAnsiTheme="majorBidi" w:cstheme="majorBidi"/>
          <w:sz w:val="24"/>
          <w:szCs w:val="24"/>
        </w:rPr>
        <w:t>Ikya</w:t>
      </w:r>
      <w:proofErr w:type="spellEnd"/>
      <w:r w:rsidRPr="005E2E5F">
        <w:rPr>
          <w:rFonts w:asciiTheme="majorBidi" w:hAnsiTheme="majorBidi" w:cstheme="majorBidi"/>
          <w:sz w:val="24"/>
          <w:szCs w:val="24"/>
        </w:rPr>
        <w:t xml:space="preserve">, J. K., </w:t>
      </w:r>
      <w:proofErr w:type="spellStart"/>
      <w:r w:rsidRPr="005E2E5F">
        <w:rPr>
          <w:rFonts w:asciiTheme="majorBidi" w:hAnsiTheme="majorBidi" w:cstheme="majorBidi"/>
          <w:sz w:val="24"/>
          <w:szCs w:val="24"/>
        </w:rPr>
        <w:t>Nongomin</w:t>
      </w:r>
      <w:proofErr w:type="spellEnd"/>
      <w:r w:rsidRPr="005E2E5F">
        <w:rPr>
          <w:rFonts w:asciiTheme="majorBidi" w:hAnsiTheme="majorBidi" w:cstheme="majorBidi"/>
          <w:sz w:val="24"/>
          <w:szCs w:val="24"/>
        </w:rPr>
        <w:t xml:space="preserve">, P. T. and </w:t>
      </w:r>
      <w:proofErr w:type="spellStart"/>
      <w:r w:rsidRPr="005E2E5F">
        <w:rPr>
          <w:rFonts w:asciiTheme="majorBidi" w:hAnsiTheme="majorBidi" w:cstheme="majorBidi"/>
          <w:sz w:val="24"/>
          <w:szCs w:val="24"/>
        </w:rPr>
        <w:t>Iorbee</w:t>
      </w:r>
      <w:proofErr w:type="spellEnd"/>
      <w:r w:rsidRPr="005E2E5F">
        <w:rPr>
          <w:rFonts w:asciiTheme="majorBidi" w:hAnsiTheme="majorBidi" w:cstheme="majorBidi"/>
          <w:sz w:val="24"/>
          <w:szCs w:val="24"/>
        </w:rPr>
        <w:t xml:space="preserve">, A. (2013). Effect of </w:t>
      </w:r>
      <w:proofErr w:type="spellStart"/>
      <w:r w:rsidRPr="005E2E5F">
        <w:rPr>
          <w:rFonts w:asciiTheme="majorBidi" w:eastAsia="Arial Italic" w:hAnsiTheme="majorBidi" w:cstheme="majorBidi"/>
          <w:i/>
          <w:iCs/>
          <w:sz w:val="24"/>
          <w:szCs w:val="24"/>
        </w:rPr>
        <w:t>Aframomumdanielli</w:t>
      </w:r>
      <w:r w:rsidRPr="005E2E5F">
        <w:rPr>
          <w:rFonts w:asciiTheme="majorBidi" w:hAnsiTheme="majorBidi" w:cstheme="majorBidi"/>
          <w:sz w:val="24"/>
          <w:szCs w:val="24"/>
        </w:rPr>
        <w:t>on</w:t>
      </w:r>
      <w:proofErr w:type="spellEnd"/>
      <w:r w:rsidRPr="005E2E5F">
        <w:rPr>
          <w:rFonts w:asciiTheme="majorBidi" w:hAnsiTheme="majorBidi" w:cstheme="majorBidi"/>
          <w:sz w:val="24"/>
          <w:szCs w:val="24"/>
        </w:rPr>
        <w:t xml:space="preserve"> the keeping quality characteristics of </w:t>
      </w:r>
      <w:proofErr w:type="spellStart"/>
      <w:r w:rsidRPr="005E2E5F">
        <w:rPr>
          <w:rFonts w:asciiTheme="majorBidi" w:hAnsiTheme="majorBidi" w:cstheme="majorBidi"/>
          <w:sz w:val="24"/>
          <w:szCs w:val="24"/>
        </w:rPr>
        <w:t>akara</w:t>
      </w:r>
      <w:proofErr w:type="spellEnd"/>
      <w:r w:rsidRPr="005E2E5F">
        <w:rPr>
          <w:rFonts w:asciiTheme="majorBidi" w:hAnsiTheme="majorBidi" w:cstheme="majorBidi"/>
          <w:sz w:val="24"/>
          <w:szCs w:val="24"/>
        </w:rPr>
        <w:t xml:space="preserve">. </w:t>
      </w:r>
      <w:r w:rsidRPr="005E2E5F">
        <w:rPr>
          <w:rFonts w:asciiTheme="majorBidi" w:hAnsiTheme="majorBidi" w:cstheme="majorBidi"/>
          <w:i/>
          <w:iCs/>
          <w:sz w:val="24"/>
          <w:szCs w:val="24"/>
        </w:rPr>
        <w:t xml:space="preserve">Journal of Agriculture and veterinary Sciences, </w:t>
      </w:r>
      <w:r w:rsidRPr="005E2E5F">
        <w:rPr>
          <w:rFonts w:asciiTheme="majorBidi" w:hAnsiTheme="majorBidi" w:cstheme="majorBidi"/>
          <w:sz w:val="24"/>
          <w:szCs w:val="24"/>
        </w:rPr>
        <w:t>5(1), 147-158.</w:t>
      </w:r>
    </w:p>
    <w:p w:rsidR="00F53DA9" w:rsidRPr="00BB52CB" w:rsidRDefault="00F53DA9" w:rsidP="00136F67">
      <w:pPr>
        <w:autoSpaceDE w:val="0"/>
        <w:autoSpaceDN w:val="0"/>
        <w:adjustRightInd w:val="0"/>
        <w:spacing w:after="0" w:line="240" w:lineRule="auto"/>
        <w:ind w:left="990" w:hanging="990"/>
        <w:jc w:val="both"/>
        <w:rPr>
          <w:rFonts w:ascii="Times New Roman" w:eastAsia="Roboto-Italic" w:hAnsi="Times New Roman" w:cs="Times New Roman"/>
          <w:iCs/>
          <w:sz w:val="24"/>
          <w:szCs w:val="24"/>
        </w:rPr>
      </w:pPr>
    </w:p>
    <w:p w:rsidR="00F53DA9" w:rsidRPr="00BB52CB" w:rsidRDefault="00F53DA9" w:rsidP="00136F67">
      <w:pPr>
        <w:spacing w:after="0" w:line="240" w:lineRule="auto"/>
        <w:ind w:left="990" w:hanging="990"/>
        <w:jc w:val="both"/>
        <w:rPr>
          <w:rFonts w:ascii="Times New Roman" w:hAnsi="Times New Roman" w:cs="Times New Roman"/>
          <w:sz w:val="24"/>
          <w:szCs w:val="24"/>
        </w:rPr>
      </w:pPr>
      <w:proofErr w:type="spellStart"/>
      <w:r w:rsidRPr="00BB52CB">
        <w:rPr>
          <w:rFonts w:ascii="Times New Roman" w:hAnsi="Times New Roman" w:cs="Times New Roman"/>
          <w:sz w:val="24"/>
          <w:szCs w:val="24"/>
        </w:rPr>
        <w:t>Lateef</w:t>
      </w:r>
      <w:proofErr w:type="spellEnd"/>
      <w:r w:rsidRPr="00BB52CB">
        <w:rPr>
          <w:rFonts w:ascii="Times New Roman" w:hAnsi="Times New Roman" w:cs="Times New Roman"/>
          <w:sz w:val="24"/>
          <w:szCs w:val="24"/>
        </w:rPr>
        <w:t xml:space="preserve">, T. E., Davies, A., </w:t>
      </w:r>
      <w:proofErr w:type="spellStart"/>
      <w:r w:rsidRPr="00BB52CB">
        <w:rPr>
          <w:rFonts w:ascii="Times New Roman" w:hAnsi="Times New Roman" w:cs="Times New Roman"/>
          <w:sz w:val="24"/>
          <w:szCs w:val="24"/>
        </w:rPr>
        <w:t>Adelekan</w:t>
      </w:r>
      <w:proofErr w:type="spellEnd"/>
      <w:r w:rsidRPr="00BB52CB">
        <w:rPr>
          <w:rFonts w:ascii="Times New Roman" w:hAnsi="Times New Roman" w:cs="Times New Roman"/>
          <w:sz w:val="24"/>
          <w:szCs w:val="24"/>
        </w:rPr>
        <w:t xml:space="preserve">, I. A., </w:t>
      </w:r>
      <w:proofErr w:type="spellStart"/>
      <w:r w:rsidRPr="00BB52CB">
        <w:rPr>
          <w:rFonts w:ascii="Times New Roman" w:hAnsi="Times New Roman" w:cs="Times New Roman"/>
          <w:sz w:val="24"/>
          <w:szCs w:val="24"/>
        </w:rPr>
        <w:t>Adelere</w:t>
      </w:r>
      <w:proofErr w:type="spellEnd"/>
      <w:r w:rsidRPr="00BB52CB">
        <w:rPr>
          <w:rFonts w:ascii="Times New Roman" w:hAnsi="Times New Roman" w:cs="Times New Roman"/>
          <w:sz w:val="24"/>
          <w:szCs w:val="24"/>
        </w:rPr>
        <w:t xml:space="preserve">, A. A. </w:t>
      </w:r>
      <w:r w:rsidRPr="00BB52CB">
        <w:rPr>
          <w:rStyle w:val="A0"/>
          <w:rFonts w:ascii="Times New Roman" w:hAnsi="Times New Roman" w:cs="Times New Roman"/>
          <w:sz w:val="24"/>
          <w:szCs w:val="24"/>
        </w:rPr>
        <w:t>&amp;</w:t>
      </w:r>
      <w:proofErr w:type="spellStart"/>
      <w:r>
        <w:rPr>
          <w:rFonts w:ascii="Times New Roman" w:hAnsi="Times New Roman" w:cs="Times New Roman"/>
          <w:sz w:val="24"/>
          <w:szCs w:val="24"/>
        </w:rPr>
        <w:t>Fadahunsi</w:t>
      </w:r>
      <w:proofErr w:type="spellEnd"/>
      <w:r>
        <w:rPr>
          <w:rFonts w:ascii="Times New Roman" w:hAnsi="Times New Roman" w:cs="Times New Roman"/>
          <w:sz w:val="24"/>
          <w:szCs w:val="24"/>
        </w:rPr>
        <w:t>, A. H. (2010</w:t>
      </w:r>
      <w:r w:rsidRPr="00BB52CB">
        <w:rPr>
          <w:rFonts w:ascii="Times New Roman" w:hAnsi="Times New Roman" w:cs="Times New Roman"/>
          <w:sz w:val="24"/>
          <w:szCs w:val="24"/>
        </w:rPr>
        <w:t xml:space="preserve">). </w:t>
      </w:r>
      <w:proofErr w:type="spellStart"/>
      <w:r w:rsidRPr="00BB52CB">
        <w:rPr>
          <w:rFonts w:ascii="Times New Roman" w:hAnsi="Times New Roman" w:cs="Times New Roman"/>
          <w:bCs/>
          <w:sz w:val="24"/>
          <w:szCs w:val="24"/>
        </w:rPr>
        <w:t>AkaraOgbomoso</w:t>
      </w:r>
      <w:proofErr w:type="spellEnd"/>
      <w:r w:rsidRPr="00BB52CB">
        <w:rPr>
          <w:rFonts w:ascii="Times New Roman" w:hAnsi="Times New Roman" w:cs="Times New Roman"/>
          <w:bCs/>
          <w:sz w:val="24"/>
          <w:szCs w:val="24"/>
        </w:rPr>
        <w:t xml:space="preserve">: Microbiological Examination and Identification of Hazards and Critical Control </w:t>
      </w:r>
      <w:proofErr w:type="spellStart"/>
      <w:r w:rsidRPr="00BB52CB">
        <w:rPr>
          <w:rFonts w:ascii="Times New Roman" w:hAnsi="Times New Roman" w:cs="Times New Roman"/>
          <w:bCs/>
          <w:sz w:val="24"/>
          <w:szCs w:val="24"/>
        </w:rPr>
        <w:t>Points.</w:t>
      </w:r>
      <w:r w:rsidRPr="00BB52CB">
        <w:rPr>
          <w:rFonts w:ascii="Times New Roman" w:hAnsi="Times New Roman" w:cs="Times New Roman"/>
          <w:i/>
          <w:iCs/>
          <w:sz w:val="24"/>
          <w:szCs w:val="24"/>
        </w:rPr>
        <w:t>International</w:t>
      </w:r>
      <w:proofErr w:type="spellEnd"/>
      <w:r w:rsidRPr="00BB52CB">
        <w:rPr>
          <w:rFonts w:ascii="Times New Roman" w:hAnsi="Times New Roman" w:cs="Times New Roman"/>
          <w:i/>
          <w:iCs/>
          <w:sz w:val="24"/>
          <w:szCs w:val="24"/>
        </w:rPr>
        <w:t xml:space="preserve"> Journal of Food Science and Technology, </w:t>
      </w:r>
      <w:r w:rsidRPr="00BB52CB">
        <w:rPr>
          <w:rFonts w:ascii="Times New Roman" w:hAnsi="Times New Roman" w:cs="Times New Roman"/>
          <w:sz w:val="24"/>
          <w:szCs w:val="24"/>
        </w:rPr>
        <w:t>16,386-389.</w:t>
      </w:r>
    </w:p>
    <w:p w:rsidR="00F53DA9" w:rsidRPr="00BB52CB" w:rsidRDefault="00F53DA9" w:rsidP="00136F67">
      <w:pPr>
        <w:tabs>
          <w:tab w:val="left" w:pos="2150"/>
        </w:tabs>
        <w:autoSpaceDE w:val="0"/>
        <w:autoSpaceDN w:val="0"/>
        <w:adjustRightInd w:val="0"/>
        <w:spacing w:after="0" w:line="240" w:lineRule="auto"/>
        <w:jc w:val="both"/>
        <w:rPr>
          <w:rFonts w:ascii="Times New Roman" w:hAnsi="Times New Roman" w:cs="Times New Roman"/>
          <w:sz w:val="24"/>
          <w:szCs w:val="24"/>
        </w:rPr>
      </w:pPr>
    </w:p>
    <w:p w:rsidR="00F53DA9"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roofErr w:type="spellStart"/>
      <w:r w:rsidRPr="00BB52CB">
        <w:rPr>
          <w:rFonts w:ascii="Times New Roman" w:hAnsi="Times New Roman" w:cs="Times New Roman"/>
          <w:sz w:val="24"/>
          <w:szCs w:val="24"/>
        </w:rPr>
        <w:lastRenderedPageBreak/>
        <w:t>Moutaleb</w:t>
      </w:r>
      <w:proofErr w:type="spellEnd"/>
      <w:r w:rsidRPr="00BB52CB">
        <w:rPr>
          <w:rFonts w:ascii="Times New Roman" w:hAnsi="Times New Roman" w:cs="Times New Roman"/>
          <w:sz w:val="24"/>
          <w:szCs w:val="24"/>
        </w:rPr>
        <w:t xml:space="preserve">, O. H., </w:t>
      </w:r>
      <w:proofErr w:type="spellStart"/>
      <w:r w:rsidRPr="00BB52CB">
        <w:rPr>
          <w:rFonts w:ascii="Times New Roman" w:hAnsi="Times New Roman" w:cs="Times New Roman"/>
          <w:sz w:val="24"/>
          <w:szCs w:val="24"/>
        </w:rPr>
        <w:t>Amadou</w:t>
      </w:r>
      <w:proofErr w:type="spellEnd"/>
      <w:r w:rsidRPr="00BB52CB">
        <w:rPr>
          <w:rFonts w:ascii="Times New Roman" w:hAnsi="Times New Roman" w:cs="Times New Roman"/>
          <w:sz w:val="24"/>
          <w:szCs w:val="24"/>
        </w:rPr>
        <w:t xml:space="preserve">, I. </w:t>
      </w:r>
      <w:r w:rsidRPr="00BB52CB">
        <w:rPr>
          <w:rStyle w:val="A0"/>
          <w:rFonts w:ascii="Times New Roman" w:hAnsi="Times New Roman" w:cs="Times New Roman"/>
          <w:sz w:val="24"/>
          <w:szCs w:val="24"/>
        </w:rPr>
        <w:t>&amp;</w:t>
      </w:r>
      <w:proofErr w:type="spellStart"/>
      <w:r w:rsidRPr="00BB52CB">
        <w:rPr>
          <w:rFonts w:ascii="Times New Roman" w:hAnsi="Times New Roman" w:cs="Times New Roman"/>
          <w:sz w:val="24"/>
          <w:szCs w:val="24"/>
        </w:rPr>
        <w:t>Amza</w:t>
      </w:r>
      <w:proofErr w:type="spellEnd"/>
      <w:r w:rsidRPr="00BB52CB">
        <w:rPr>
          <w:rFonts w:ascii="Times New Roman" w:hAnsi="Times New Roman" w:cs="Times New Roman"/>
          <w:sz w:val="24"/>
          <w:szCs w:val="24"/>
        </w:rPr>
        <w:t xml:space="preserve">, T. (2017). </w:t>
      </w:r>
      <w:proofErr w:type="spellStart"/>
      <w:r w:rsidRPr="00BB52CB">
        <w:rPr>
          <w:rFonts w:ascii="Times New Roman" w:hAnsi="Times New Roman" w:cs="Times New Roman"/>
          <w:sz w:val="24"/>
          <w:szCs w:val="24"/>
        </w:rPr>
        <w:t>Physico</w:t>
      </w:r>
      <w:proofErr w:type="spellEnd"/>
      <w:r w:rsidRPr="00BB52CB">
        <w:rPr>
          <w:rFonts w:ascii="Times New Roman" w:hAnsi="Times New Roman" w:cs="Times New Roman"/>
          <w:sz w:val="24"/>
          <w:szCs w:val="24"/>
        </w:rPr>
        <w:t xml:space="preserve">-functional and sensory properties of </w:t>
      </w:r>
      <w:bookmarkStart w:id="0" w:name="_GoBack"/>
      <w:bookmarkEnd w:id="0"/>
      <w:r w:rsidRPr="00BB52CB">
        <w:rPr>
          <w:rFonts w:ascii="Times New Roman" w:hAnsi="Times New Roman" w:cs="Times New Roman"/>
          <w:sz w:val="24"/>
          <w:szCs w:val="24"/>
        </w:rPr>
        <w:t>cowpea flour-based recipes (</w:t>
      </w:r>
      <w:proofErr w:type="spellStart"/>
      <w:r w:rsidRPr="00BB52CB">
        <w:rPr>
          <w:rFonts w:ascii="Times New Roman" w:hAnsi="Times New Roman" w:cs="Times New Roman"/>
          <w:sz w:val="24"/>
          <w:szCs w:val="24"/>
        </w:rPr>
        <w:t>akara</w:t>
      </w:r>
      <w:proofErr w:type="spellEnd"/>
      <w:r w:rsidRPr="00BB52CB">
        <w:rPr>
          <w:rFonts w:ascii="Times New Roman" w:hAnsi="Times New Roman" w:cs="Times New Roman"/>
          <w:sz w:val="24"/>
          <w:szCs w:val="24"/>
        </w:rPr>
        <w:t xml:space="preserve">) enriched with sweet potato. </w:t>
      </w:r>
      <w:r w:rsidRPr="00BB52CB">
        <w:rPr>
          <w:rFonts w:ascii="Times New Roman" w:hAnsi="Times New Roman" w:cs="Times New Roman"/>
          <w:i/>
          <w:iCs/>
          <w:sz w:val="24"/>
          <w:szCs w:val="24"/>
        </w:rPr>
        <w:t>Journal on Nutritional Health Food Engineering</w:t>
      </w:r>
      <w:proofErr w:type="gramStart"/>
      <w:r w:rsidRPr="00BB52CB">
        <w:rPr>
          <w:rFonts w:ascii="Times New Roman" w:hAnsi="Times New Roman" w:cs="Times New Roman"/>
          <w:i/>
          <w:iCs/>
          <w:sz w:val="24"/>
          <w:szCs w:val="24"/>
        </w:rPr>
        <w:t>,</w:t>
      </w:r>
      <w:r w:rsidRPr="00BB52CB">
        <w:rPr>
          <w:rFonts w:ascii="Times New Roman" w:hAnsi="Times New Roman" w:cs="Times New Roman"/>
          <w:sz w:val="24"/>
          <w:szCs w:val="24"/>
        </w:rPr>
        <w:t>7</w:t>
      </w:r>
      <w:proofErr w:type="gramEnd"/>
      <w:r w:rsidRPr="00BB52CB">
        <w:rPr>
          <w:rFonts w:ascii="Times New Roman" w:hAnsi="Times New Roman" w:cs="Times New Roman"/>
          <w:sz w:val="24"/>
          <w:szCs w:val="24"/>
        </w:rPr>
        <w:t>(4), 325‒330.</w:t>
      </w:r>
    </w:p>
    <w:p w:rsidR="00F53DA9"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
    <w:p w:rsidR="00F53DA9" w:rsidRPr="00BB52CB"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roofErr w:type="spellStart"/>
      <w:r w:rsidRPr="00667FFD">
        <w:rPr>
          <w:rFonts w:ascii="Times New Roman" w:hAnsi="Times New Roman" w:cs="Times New Roman"/>
          <w:sz w:val="24"/>
          <w:szCs w:val="24"/>
        </w:rPr>
        <w:t>Mpinda</w:t>
      </w:r>
      <w:proofErr w:type="spellEnd"/>
      <w:r w:rsidRPr="00667FFD">
        <w:rPr>
          <w:rFonts w:ascii="Times New Roman" w:hAnsi="Times New Roman" w:cs="Times New Roman"/>
          <w:sz w:val="24"/>
          <w:szCs w:val="24"/>
        </w:rPr>
        <w:t xml:space="preserve">, E. T., </w:t>
      </w:r>
      <w:proofErr w:type="spellStart"/>
      <w:r w:rsidRPr="00667FFD">
        <w:rPr>
          <w:rFonts w:ascii="Times New Roman" w:hAnsi="Times New Roman" w:cs="Times New Roman"/>
          <w:sz w:val="24"/>
          <w:szCs w:val="24"/>
        </w:rPr>
        <w:t>Ngoma</w:t>
      </w:r>
      <w:proofErr w:type="spellEnd"/>
      <w:r w:rsidRPr="00667FFD">
        <w:rPr>
          <w:rFonts w:ascii="Times New Roman" w:hAnsi="Times New Roman" w:cs="Times New Roman"/>
          <w:sz w:val="24"/>
          <w:szCs w:val="24"/>
        </w:rPr>
        <w:t xml:space="preserve"> L., </w:t>
      </w:r>
      <w:proofErr w:type="spellStart"/>
      <w:r w:rsidRPr="00667FFD">
        <w:rPr>
          <w:rFonts w:ascii="Times New Roman" w:hAnsi="Times New Roman" w:cs="Times New Roman"/>
          <w:sz w:val="24"/>
          <w:szCs w:val="24"/>
        </w:rPr>
        <w:t>Modupeade</w:t>
      </w:r>
      <w:proofErr w:type="spellEnd"/>
      <w:r w:rsidRPr="00667FFD">
        <w:rPr>
          <w:rFonts w:ascii="Times New Roman" w:hAnsi="Times New Roman" w:cs="Times New Roman"/>
          <w:sz w:val="24"/>
          <w:szCs w:val="24"/>
        </w:rPr>
        <w:t xml:space="preserve">, C. A. </w:t>
      </w:r>
      <w:r>
        <w:rPr>
          <w:rStyle w:val="A0"/>
          <w:rFonts w:ascii="Times New Roman" w:hAnsi="Times New Roman" w:cs="Times New Roman"/>
          <w:sz w:val="24"/>
          <w:szCs w:val="24"/>
        </w:rPr>
        <w:t>&amp;</w:t>
      </w:r>
      <w:proofErr w:type="spellStart"/>
      <w:r w:rsidRPr="00667FFD">
        <w:rPr>
          <w:rFonts w:ascii="Times New Roman" w:hAnsi="Times New Roman" w:cs="Times New Roman"/>
          <w:sz w:val="24"/>
          <w:szCs w:val="24"/>
        </w:rPr>
        <w:t>Mlunda</w:t>
      </w:r>
      <w:proofErr w:type="spellEnd"/>
      <w:r w:rsidRPr="00667FFD">
        <w:rPr>
          <w:rFonts w:ascii="Times New Roman" w:hAnsi="Times New Roman" w:cs="Times New Roman"/>
          <w:sz w:val="24"/>
          <w:szCs w:val="24"/>
        </w:rPr>
        <w:t xml:space="preserve"> M. (2018). Molecular Characterization and Antibiotic Resistance of Foodborne Pathogens in Street- Vended ready -to -eat meat sold in South Africa. </w:t>
      </w:r>
      <w:r w:rsidRPr="00667FFD">
        <w:rPr>
          <w:rFonts w:ascii="Times New Roman" w:hAnsi="Times New Roman" w:cs="Times New Roman"/>
          <w:i/>
          <w:sz w:val="24"/>
          <w:szCs w:val="24"/>
        </w:rPr>
        <w:t xml:space="preserve">Journal of Food Protection, </w:t>
      </w:r>
      <w:r w:rsidRPr="00667FFD">
        <w:rPr>
          <w:rFonts w:ascii="Times New Roman" w:hAnsi="Times New Roman" w:cs="Times New Roman"/>
          <w:sz w:val="24"/>
          <w:szCs w:val="24"/>
        </w:rPr>
        <w:t>81(12), 1963-1972.</w:t>
      </w:r>
    </w:p>
    <w:p w:rsidR="00F53DA9" w:rsidRPr="00BB52CB"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
    <w:p w:rsidR="00F53DA9" w:rsidRPr="00BB52CB" w:rsidRDefault="00F53DA9" w:rsidP="00136F67">
      <w:pPr>
        <w:pStyle w:val="Default"/>
        <w:ind w:left="990" w:hanging="990"/>
        <w:jc w:val="both"/>
        <w:rPr>
          <w:color w:val="auto"/>
        </w:rPr>
      </w:pPr>
      <w:proofErr w:type="spellStart"/>
      <w:r w:rsidRPr="00BB52CB">
        <w:rPr>
          <w:color w:val="auto"/>
        </w:rPr>
        <w:t>Onyeze</w:t>
      </w:r>
      <w:proofErr w:type="spellEnd"/>
      <w:r w:rsidRPr="00BB52CB">
        <w:rPr>
          <w:color w:val="auto"/>
        </w:rPr>
        <w:t xml:space="preserve">, R. C., </w:t>
      </w:r>
      <w:proofErr w:type="spellStart"/>
      <w:r w:rsidRPr="00BB52CB">
        <w:rPr>
          <w:color w:val="auto"/>
        </w:rPr>
        <w:t>Udeh</w:t>
      </w:r>
      <w:proofErr w:type="spellEnd"/>
      <w:r w:rsidRPr="00BB52CB">
        <w:rPr>
          <w:color w:val="auto"/>
        </w:rPr>
        <w:t xml:space="preserve">, S. M. C. </w:t>
      </w:r>
      <w:proofErr w:type="spellStart"/>
      <w:r w:rsidRPr="00BB52CB">
        <w:rPr>
          <w:color w:val="auto"/>
        </w:rPr>
        <w:t>Akachi</w:t>
      </w:r>
      <w:proofErr w:type="spellEnd"/>
      <w:r w:rsidRPr="00BB52CB">
        <w:rPr>
          <w:color w:val="auto"/>
        </w:rPr>
        <w:t xml:space="preserve">, B. O. </w:t>
      </w:r>
      <w:r w:rsidRPr="00BB52CB">
        <w:rPr>
          <w:rStyle w:val="A0"/>
          <w:color w:val="auto"/>
          <w:sz w:val="24"/>
          <w:szCs w:val="24"/>
        </w:rPr>
        <w:t>&amp;</w:t>
      </w:r>
      <w:proofErr w:type="spellStart"/>
      <w:r w:rsidRPr="00BB52CB">
        <w:rPr>
          <w:color w:val="auto"/>
        </w:rPr>
        <w:t>Okechukwu</w:t>
      </w:r>
      <w:proofErr w:type="spellEnd"/>
      <w:r w:rsidRPr="00BB52CB">
        <w:rPr>
          <w:color w:val="auto"/>
        </w:rPr>
        <w:t xml:space="preserve">, P. C. (2013). Isolation and Characterization of fungi associated with the spoilage of corn (ZEA MAYS). </w:t>
      </w:r>
      <w:r w:rsidRPr="00BB52CB">
        <w:rPr>
          <w:i/>
          <w:color w:val="auto"/>
        </w:rPr>
        <w:t xml:space="preserve">International Journal of </w:t>
      </w:r>
      <w:proofErr w:type="spellStart"/>
      <w:r w:rsidRPr="00BB52CB">
        <w:rPr>
          <w:i/>
          <w:color w:val="auto"/>
        </w:rPr>
        <w:t>Pharma</w:t>
      </w:r>
      <w:proofErr w:type="spellEnd"/>
      <w:r w:rsidRPr="00BB52CB">
        <w:rPr>
          <w:i/>
          <w:color w:val="auto"/>
        </w:rPr>
        <w:t xml:space="preserve"> Medicine and Biological Sciences</w:t>
      </w:r>
      <w:r w:rsidRPr="00BB52CB">
        <w:rPr>
          <w:color w:val="auto"/>
        </w:rPr>
        <w:t>, 2, 3-9.</w:t>
      </w:r>
    </w:p>
    <w:p w:rsidR="00F53DA9" w:rsidRPr="00BB52CB" w:rsidRDefault="00F53DA9" w:rsidP="00136F67">
      <w:pPr>
        <w:pStyle w:val="Default"/>
        <w:ind w:left="990" w:hanging="990"/>
        <w:jc w:val="both"/>
        <w:rPr>
          <w:color w:val="auto"/>
        </w:rPr>
      </w:pPr>
    </w:p>
    <w:p w:rsidR="00F53DA9" w:rsidRPr="00BB52CB" w:rsidRDefault="00F53DA9" w:rsidP="00136F67">
      <w:pPr>
        <w:autoSpaceDE w:val="0"/>
        <w:autoSpaceDN w:val="0"/>
        <w:adjustRightInd w:val="0"/>
        <w:spacing w:after="0" w:line="240" w:lineRule="auto"/>
        <w:ind w:left="990" w:hanging="990"/>
        <w:jc w:val="both"/>
        <w:rPr>
          <w:rFonts w:ascii="Times New Roman" w:hAnsi="Times New Roman" w:cs="Times New Roman"/>
          <w:i/>
          <w:sz w:val="24"/>
          <w:szCs w:val="24"/>
        </w:rPr>
      </w:pPr>
      <w:proofErr w:type="spellStart"/>
      <w:r w:rsidRPr="00BB52CB">
        <w:rPr>
          <w:rFonts w:ascii="Times New Roman" w:hAnsi="Times New Roman" w:cs="Times New Roman"/>
          <w:sz w:val="24"/>
          <w:szCs w:val="24"/>
        </w:rPr>
        <w:t>Oumarou</w:t>
      </w:r>
      <w:proofErr w:type="spellEnd"/>
      <w:r w:rsidRPr="00BB52CB">
        <w:rPr>
          <w:rFonts w:ascii="Times New Roman" w:hAnsi="Times New Roman" w:cs="Times New Roman"/>
          <w:sz w:val="24"/>
          <w:szCs w:val="24"/>
        </w:rPr>
        <w:t xml:space="preserve">, H. M., </w:t>
      </w:r>
      <w:proofErr w:type="spellStart"/>
      <w:r w:rsidRPr="00BB52CB">
        <w:rPr>
          <w:rFonts w:ascii="Times New Roman" w:hAnsi="Times New Roman" w:cs="Times New Roman"/>
          <w:sz w:val="24"/>
          <w:szCs w:val="24"/>
        </w:rPr>
        <w:t>Issoufou</w:t>
      </w:r>
      <w:proofErr w:type="spellEnd"/>
      <w:r w:rsidRPr="00BB52CB">
        <w:rPr>
          <w:rFonts w:ascii="Times New Roman" w:hAnsi="Times New Roman" w:cs="Times New Roman"/>
          <w:sz w:val="24"/>
          <w:szCs w:val="24"/>
        </w:rPr>
        <w:t xml:space="preserve">, A. </w:t>
      </w:r>
      <w:r w:rsidRPr="00BB52CB">
        <w:rPr>
          <w:rStyle w:val="A0"/>
          <w:rFonts w:ascii="Times New Roman" w:hAnsi="Times New Roman" w:cs="Times New Roman"/>
          <w:sz w:val="24"/>
          <w:szCs w:val="24"/>
        </w:rPr>
        <w:t>&amp;</w:t>
      </w:r>
      <w:proofErr w:type="spellStart"/>
      <w:r w:rsidRPr="00BB52CB">
        <w:rPr>
          <w:rFonts w:ascii="Times New Roman" w:hAnsi="Times New Roman" w:cs="Times New Roman"/>
          <w:sz w:val="24"/>
          <w:szCs w:val="24"/>
        </w:rPr>
        <w:t>Tidjani</w:t>
      </w:r>
      <w:proofErr w:type="spellEnd"/>
      <w:r w:rsidRPr="00BB52CB">
        <w:rPr>
          <w:rFonts w:ascii="Times New Roman" w:hAnsi="Times New Roman" w:cs="Times New Roman"/>
          <w:sz w:val="24"/>
          <w:szCs w:val="24"/>
        </w:rPr>
        <w:t xml:space="preserve"> A., (2017) </w:t>
      </w:r>
      <w:proofErr w:type="spellStart"/>
      <w:r w:rsidRPr="00BB52CB">
        <w:rPr>
          <w:rFonts w:ascii="Times New Roman" w:hAnsi="Times New Roman" w:cs="Times New Roman"/>
          <w:sz w:val="24"/>
          <w:szCs w:val="24"/>
        </w:rPr>
        <w:t>Physico</w:t>
      </w:r>
      <w:proofErr w:type="spellEnd"/>
      <w:r w:rsidRPr="00BB52CB">
        <w:rPr>
          <w:rFonts w:ascii="Times New Roman" w:hAnsi="Times New Roman" w:cs="Times New Roman"/>
          <w:sz w:val="24"/>
          <w:szCs w:val="24"/>
        </w:rPr>
        <w:t>-functional and sensory properties of cowpea flour based recipes (</w:t>
      </w:r>
      <w:proofErr w:type="spellStart"/>
      <w:r w:rsidRPr="00BB52CB">
        <w:rPr>
          <w:rFonts w:ascii="Times New Roman" w:hAnsi="Times New Roman" w:cs="Times New Roman"/>
          <w:iCs/>
          <w:sz w:val="24"/>
          <w:szCs w:val="24"/>
        </w:rPr>
        <w:t>akara</w:t>
      </w:r>
      <w:proofErr w:type="spellEnd"/>
      <w:r w:rsidRPr="00BB52CB">
        <w:rPr>
          <w:rFonts w:ascii="Times New Roman" w:hAnsi="Times New Roman" w:cs="Times New Roman"/>
          <w:sz w:val="24"/>
          <w:szCs w:val="24"/>
        </w:rPr>
        <w:t xml:space="preserve">) and enriched with sweet potato. </w:t>
      </w:r>
      <w:r w:rsidRPr="00BB52CB">
        <w:rPr>
          <w:rFonts w:ascii="Times New Roman" w:hAnsi="Times New Roman" w:cs="Times New Roman"/>
          <w:i/>
          <w:sz w:val="24"/>
          <w:szCs w:val="24"/>
        </w:rPr>
        <w:t>Journal of Nutritional Health &amp; Food Engineering</w:t>
      </w:r>
      <w:r w:rsidRPr="00BB52CB">
        <w:rPr>
          <w:rFonts w:ascii="Times New Roman" w:hAnsi="Times New Roman" w:cs="Times New Roman"/>
          <w:sz w:val="24"/>
          <w:szCs w:val="24"/>
        </w:rPr>
        <w:t xml:space="preserve">, 7(4), 85 -91. </w:t>
      </w:r>
    </w:p>
    <w:p w:rsidR="00F53DA9" w:rsidRPr="00BB52CB" w:rsidRDefault="00F53DA9" w:rsidP="00136F67">
      <w:pPr>
        <w:autoSpaceDE w:val="0"/>
        <w:autoSpaceDN w:val="0"/>
        <w:adjustRightInd w:val="0"/>
        <w:spacing w:after="0" w:line="240" w:lineRule="auto"/>
        <w:ind w:left="990" w:hanging="990"/>
        <w:jc w:val="both"/>
        <w:rPr>
          <w:rFonts w:ascii="Times New Roman" w:eastAsia="Roboto-Italic" w:hAnsi="Times New Roman" w:cs="Times New Roman"/>
          <w:iCs/>
          <w:sz w:val="24"/>
          <w:szCs w:val="24"/>
        </w:rPr>
      </w:pPr>
    </w:p>
    <w:p w:rsidR="00F53DA9" w:rsidRDefault="00F53DA9" w:rsidP="00136F67">
      <w:pPr>
        <w:autoSpaceDE w:val="0"/>
        <w:autoSpaceDN w:val="0"/>
        <w:adjustRightInd w:val="0"/>
        <w:spacing w:after="0" w:line="240" w:lineRule="auto"/>
        <w:ind w:left="990" w:hanging="990"/>
        <w:jc w:val="both"/>
        <w:rPr>
          <w:rStyle w:val="Hyperlink"/>
          <w:rFonts w:ascii="Times New Roman" w:hAnsi="Times New Roman" w:cs="Times New Roman"/>
          <w:sz w:val="24"/>
          <w:szCs w:val="24"/>
        </w:rPr>
      </w:pPr>
      <w:proofErr w:type="spellStart"/>
      <w:r w:rsidRPr="00BB52CB">
        <w:rPr>
          <w:rFonts w:ascii="Times New Roman" w:hAnsi="Times New Roman" w:cs="Times New Roman"/>
          <w:sz w:val="24"/>
          <w:szCs w:val="24"/>
        </w:rPr>
        <w:t>Sagar</w:t>
      </w:r>
      <w:proofErr w:type="spellEnd"/>
      <w:r w:rsidRPr="00BB52CB">
        <w:rPr>
          <w:rFonts w:ascii="Times New Roman" w:hAnsi="Times New Roman" w:cs="Times New Roman"/>
          <w:sz w:val="24"/>
          <w:szCs w:val="24"/>
        </w:rPr>
        <w:t xml:space="preserve">, A. (2019). Pour plate Technique: Procedure, Advantages and Limitations. Retrieved from </w:t>
      </w:r>
      <w:hyperlink r:id="rId17" w:history="1">
        <w:r w:rsidRPr="00BB52CB">
          <w:rPr>
            <w:rStyle w:val="Hyperlink"/>
            <w:rFonts w:ascii="Times New Roman" w:hAnsi="Times New Roman" w:cs="Times New Roman"/>
            <w:sz w:val="24"/>
            <w:szCs w:val="24"/>
          </w:rPr>
          <w:t>https://microbenotes.com</w:t>
        </w:r>
      </w:hyperlink>
    </w:p>
    <w:p w:rsidR="003056D7" w:rsidRDefault="003056D7" w:rsidP="00136F67">
      <w:pPr>
        <w:autoSpaceDE w:val="0"/>
        <w:autoSpaceDN w:val="0"/>
        <w:adjustRightInd w:val="0"/>
        <w:spacing w:after="0" w:line="240" w:lineRule="auto"/>
        <w:ind w:left="990" w:hanging="990"/>
        <w:jc w:val="both"/>
        <w:rPr>
          <w:rStyle w:val="Hyperlink"/>
          <w:rFonts w:ascii="Times New Roman" w:hAnsi="Times New Roman" w:cs="Times New Roman"/>
          <w:sz w:val="24"/>
          <w:szCs w:val="24"/>
        </w:rPr>
      </w:pPr>
    </w:p>
    <w:p w:rsidR="003056D7" w:rsidRPr="00667FFD" w:rsidRDefault="003056D7" w:rsidP="00136F67">
      <w:pPr>
        <w:tabs>
          <w:tab w:val="left" w:pos="990"/>
        </w:tabs>
        <w:autoSpaceDE w:val="0"/>
        <w:autoSpaceDN w:val="0"/>
        <w:adjustRightInd w:val="0"/>
        <w:spacing w:after="0" w:line="240" w:lineRule="auto"/>
        <w:ind w:left="1080" w:hanging="1080"/>
        <w:jc w:val="both"/>
        <w:rPr>
          <w:rFonts w:ascii="Times New Roman" w:eastAsiaTheme="minorHAnsi" w:hAnsi="Times New Roman" w:cs="Times New Roman"/>
          <w:sz w:val="24"/>
          <w:szCs w:val="24"/>
        </w:rPr>
      </w:pPr>
      <w:r w:rsidRPr="00667FFD">
        <w:rPr>
          <w:rFonts w:ascii="Times New Roman" w:hAnsi="Times New Roman" w:cs="Times New Roman"/>
          <w:sz w:val="24"/>
          <w:szCs w:val="24"/>
        </w:rPr>
        <w:t xml:space="preserve">Toledo, R. T. (2018). </w:t>
      </w:r>
      <w:r w:rsidRPr="00667FFD">
        <w:rPr>
          <w:rFonts w:ascii="Times New Roman" w:eastAsiaTheme="minorHAnsi" w:hAnsi="Times New Roman" w:cs="Times New Roman"/>
          <w:sz w:val="24"/>
          <w:szCs w:val="24"/>
        </w:rPr>
        <w:t xml:space="preserve">Fundamentals of Food Process Engineering, Springer International </w:t>
      </w:r>
      <w:proofErr w:type="spellStart"/>
      <w:r w:rsidRPr="00667FFD">
        <w:rPr>
          <w:rFonts w:ascii="Times New Roman" w:eastAsiaTheme="minorHAnsi" w:hAnsi="Times New Roman" w:cs="Times New Roman"/>
          <w:sz w:val="24"/>
          <w:szCs w:val="24"/>
        </w:rPr>
        <w:t>PublishingAG</w:t>
      </w:r>
      <w:proofErr w:type="spellEnd"/>
      <w:r w:rsidRPr="00667FFD">
        <w:rPr>
          <w:rFonts w:ascii="Times New Roman" w:eastAsiaTheme="minorHAnsi" w:hAnsi="Times New Roman" w:cs="Times New Roman"/>
          <w:sz w:val="24"/>
          <w:szCs w:val="24"/>
        </w:rPr>
        <w:t>, part of Springer Nature. Retrieved from https://doi.org/10.1007/978-3-319-90098-8-9.</w:t>
      </w:r>
    </w:p>
    <w:p w:rsidR="003056D7" w:rsidRPr="00667FFD" w:rsidRDefault="003056D7" w:rsidP="00136F67">
      <w:pPr>
        <w:tabs>
          <w:tab w:val="left" w:pos="2985"/>
        </w:tabs>
        <w:spacing w:after="0" w:line="240" w:lineRule="auto"/>
        <w:ind w:left="990" w:hanging="990"/>
        <w:jc w:val="both"/>
        <w:rPr>
          <w:rFonts w:ascii="Times New Roman" w:hAnsi="Times New Roman" w:cs="Times New Roman"/>
          <w:sz w:val="24"/>
          <w:szCs w:val="24"/>
        </w:rPr>
      </w:pPr>
    </w:p>
    <w:p w:rsidR="003056D7" w:rsidRPr="00BB52CB" w:rsidRDefault="003056D7" w:rsidP="00136F67">
      <w:pPr>
        <w:autoSpaceDE w:val="0"/>
        <w:autoSpaceDN w:val="0"/>
        <w:adjustRightInd w:val="0"/>
        <w:spacing w:after="0" w:line="240" w:lineRule="auto"/>
        <w:ind w:left="990" w:hanging="990"/>
        <w:jc w:val="both"/>
        <w:rPr>
          <w:rFonts w:ascii="Times New Roman" w:hAnsi="Times New Roman" w:cs="Times New Roman"/>
          <w:sz w:val="24"/>
          <w:szCs w:val="24"/>
        </w:rPr>
      </w:pPr>
    </w:p>
    <w:p w:rsidR="00F53DA9" w:rsidRPr="00BB52CB" w:rsidRDefault="00F53DA9" w:rsidP="00136F67">
      <w:pPr>
        <w:autoSpaceDE w:val="0"/>
        <w:autoSpaceDN w:val="0"/>
        <w:adjustRightInd w:val="0"/>
        <w:spacing w:after="0" w:line="240" w:lineRule="auto"/>
        <w:ind w:left="990" w:hanging="990"/>
        <w:jc w:val="both"/>
        <w:rPr>
          <w:rFonts w:ascii="Times New Roman" w:hAnsi="Times New Roman" w:cs="Times New Roman"/>
          <w:sz w:val="24"/>
          <w:szCs w:val="24"/>
        </w:rPr>
      </w:pPr>
    </w:p>
    <w:p w:rsidR="00F53DA9" w:rsidRPr="00BB52CB" w:rsidRDefault="00F53DA9" w:rsidP="00136F67">
      <w:pPr>
        <w:tabs>
          <w:tab w:val="left" w:pos="3014"/>
        </w:tabs>
        <w:spacing w:after="0" w:line="240" w:lineRule="auto"/>
        <w:rPr>
          <w:rFonts w:ascii="Times New Roman" w:hAnsi="Times New Roman" w:cs="Times New Roman"/>
          <w:sz w:val="24"/>
          <w:szCs w:val="24"/>
        </w:rPr>
      </w:pPr>
    </w:p>
    <w:p w:rsidR="00F53DA9" w:rsidRDefault="00F53DA9" w:rsidP="00136F67">
      <w:pPr>
        <w:spacing w:after="0" w:line="240" w:lineRule="auto"/>
      </w:pPr>
    </w:p>
    <w:sectPr w:rsidR="00F53DA9" w:rsidSect="00133E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ED3" w:rsidRDefault="00F94ED3" w:rsidP="0087285C">
      <w:pPr>
        <w:spacing w:after="0" w:line="240" w:lineRule="auto"/>
      </w:pPr>
      <w:r>
        <w:separator/>
      </w:r>
    </w:p>
  </w:endnote>
  <w:endnote w:type="continuationSeparator" w:id="0">
    <w:p w:rsidR="00F94ED3" w:rsidRDefault="00F94ED3" w:rsidP="00872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boto-Italic">
    <w:altName w:val="MS Mincho"/>
    <w:panose1 w:val="00000000000000000000"/>
    <w:charset w:val="80"/>
    <w:family w:val="auto"/>
    <w:notTrueType/>
    <w:pitch w:val="default"/>
    <w:sig w:usb0="00000001" w:usb1="08070000" w:usb2="00000010" w:usb3="00000000" w:csb0="00020000" w:csb1="00000000"/>
  </w:font>
  <w:font w:name="Arial Italic">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892502"/>
      <w:docPartObj>
        <w:docPartGallery w:val="Page Numbers (Bottom of Page)"/>
        <w:docPartUnique/>
      </w:docPartObj>
    </w:sdtPr>
    <w:sdtEndPr>
      <w:rPr>
        <w:noProof/>
      </w:rPr>
    </w:sdtEndPr>
    <w:sdtContent>
      <w:p w:rsidR="0087285C" w:rsidRDefault="00133E24">
        <w:pPr>
          <w:pStyle w:val="Footer"/>
          <w:jc w:val="center"/>
        </w:pPr>
        <w:r>
          <w:fldChar w:fldCharType="begin"/>
        </w:r>
        <w:r w:rsidR="0087285C">
          <w:instrText xml:space="preserve"> PAGE   \* MERGEFORMAT </w:instrText>
        </w:r>
        <w:r>
          <w:fldChar w:fldCharType="separate"/>
        </w:r>
        <w:r w:rsidR="00136F67">
          <w:rPr>
            <w:noProof/>
          </w:rPr>
          <w:t>21</w:t>
        </w:r>
        <w:r>
          <w:rPr>
            <w:noProof/>
          </w:rPr>
          <w:fldChar w:fldCharType="end"/>
        </w:r>
      </w:p>
    </w:sdtContent>
  </w:sdt>
  <w:p w:rsidR="005A550D" w:rsidRDefault="00F94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ED3" w:rsidRDefault="00F94ED3" w:rsidP="0087285C">
      <w:pPr>
        <w:spacing w:after="0" w:line="240" w:lineRule="auto"/>
      </w:pPr>
      <w:r>
        <w:separator/>
      </w:r>
    </w:p>
  </w:footnote>
  <w:footnote w:type="continuationSeparator" w:id="0">
    <w:p w:rsidR="00F94ED3" w:rsidRDefault="00F94ED3" w:rsidP="00872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505C"/>
    <w:multiLevelType w:val="hybridMultilevel"/>
    <w:tmpl w:val="45E4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DC2B67"/>
    <w:multiLevelType w:val="hybridMultilevel"/>
    <w:tmpl w:val="8C0E99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1D37EE"/>
    <w:multiLevelType w:val="multilevel"/>
    <w:tmpl w:val="E0164414"/>
    <w:lvl w:ilvl="0">
      <w:start w:val="1"/>
      <w:numFmt w:val="upperRoman"/>
      <w:lvlText w:val="%1."/>
      <w:lvlJc w:val="righ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CEF5FEC"/>
    <w:multiLevelType w:val="multilevel"/>
    <w:tmpl w:val="31F4AE2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79D40213"/>
    <w:multiLevelType w:val="hybridMultilevel"/>
    <w:tmpl w:val="7A7ED3D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D38"/>
    <w:rsid w:val="000601A4"/>
    <w:rsid w:val="00096CD2"/>
    <w:rsid w:val="00133E24"/>
    <w:rsid w:val="00136F67"/>
    <w:rsid w:val="00163467"/>
    <w:rsid w:val="001C2011"/>
    <w:rsid w:val="001E4373"/>
    <w:rsid w:val="00203D73"/>
    <w:rsid w:val="00224580"/>
    <w:rsid w:val="00231EA9"/>
    <w:rsid w:val="003056D7"/>
    <w:rsid w:val="00375599"/>
    <w:rsid w:val="0047064B"/>
    <w:rsid w:val="004F3C30"/>
    <w:rsid w:val="00546A2E"/>
    <w:rsid w:val="005753DC"/>
    <w:rsid w:val="00614EC8"/>
    <w:rsid w:val="0076045F"/>
    <w:rsid w:val="007E4555"/>
    <w:rsid w:val="00817BB4"/>
    <w:rsid w:val="0086585D"/>
    <w:rsid w:val="0087285C"/>
    <w:rsid w:val="008A320E"/>
    <w:rsid w:val="00996BBC"/>
    <w:rsid w:val="00A47237"/>
    <w:rsid w:val="00A958D2"/>
    <w:rsid w:val="00B10895"/>
    <w:rsid w:val="00B43059"/>
    <w:rsid w:val="00B46639"/>
    <w:rsid w:val="00BC4612"/>
    <w:rsid w:val="00C66D4C"/>
    <w:rsid w:val="00CE2924"/>
    <w:rsid w:val="00D20D38"/>
    <w:rsid w:val="00D32CC3"/>
    <w:rsid w:val="00DA15E9"/>
    <w:rsid w:val="00DC56BC"/>
    <w:rsid w:val="00E40A6B"/>
    <w:rsid w:val="00F53DA9"/>
    <w:rsid w:val="00F72748"/>
    <w:rsid w:val="00F94ED3"/>
    <w:rsid w:val="00FC5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ADD95-0341-4380-B834-CA60A23C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D3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0D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
    <w:name w:val="A1"/>
    <w:uiPriority w:val="99"/>
    <w:rsid w:val="00D20D38"/>
    <w:rPr>
      <w:color w:val="000000"/>
      <w:sz w:val="18"/>
      <w:szCs w:val="18"/>
    </w:rPr>
  </w:style>
  <w:style w:type="character" w:customStyle="1" w:styleId="A5">
    <w:name w:val="A5"/>
    <w:uiPriority w:val="99"/>
    <w:rsid w:val="00D20D38"/>
    <w:rPr>
      <w:color w:val="000000"/>
      <w:sz w:val="16"/>
      <w:szCs w:val="16"/>
    </w:rPr>
  </w:style>
  <w:style w:type="table" w:customStyle="1" w:styleId="PlainTable21">
    <w:name w:val="Plain Table 21"/>
    <w:basedOn w:val="TableNormal"/>
    <w:uiPriority w:val="42"/>
    <w:rsid w:val="00D20D3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D20D38"/>
    <w:pPr>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D20D38"/>
  </w:style>
  <w:style w:type="character" w:customStyle="1" w:styleId="A0">
    <w:name w:val="A0"/>
    <w:uiPriority w:val="99"/>
    <w:rsid w:val="00D20D38"/>
    <w:rPr>
      <w:color w:val="000000"/>
      <w:sz w:val="16"/>
      <w:szCs w:val="16"/>
    </w:rPr>
  </w:style>
  <w:style w:type="paragraph" w:styleId="ListParagraph">
    <w:name w:val="List Paragraph"/>
    <w:basedOn w:val="Normal"/>
    <w:uiPriority w:val="34"/>
    <w:qFormat/>
    <w:rsid w:val="00D20D38"/>
    <w:pPr>
      <w:ind w:left="720"/>
      <w:contextualSpacing/>
    </w:pPr>
    <w:rPr>
      <w:rFonts w:eastAsiaTheme="minorHAnsi"/>
    </w:rPr>
  </w:style>
  <w:style w:type="table" w:styleId="TableGrid">
    <w:name w:val="Table Grid"/>
    <w:basedOn w:val="TableNormal"/>
    <w:uiPriority w:val="39"/>
    <w:rsid w:val="00D20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0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D38"/>
    <w:rPr>
      <w:rFonts w:eastAsiaTheme="minorEastAsia"/>
    </w:rPr>
  </w:style>
  <w:style w:type="paragraph" w:styleId="BalloonText">
    <w:name w:val="Balloon Text"/>
    <w:basedOn w:val="Normal"/>
    <w:link w:val="BalloonTextChar"/>
    <w:uiPriority w:val="99"/>
    <w:semiHidden/>
    <w:unhideWhenUsed/>
    <w:rsid w:val="00D20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D38"/>
    <w:rPr>
      <w:rFonts w:ascii="Segoe UI" w:eastAsiaTheme="minorEastAsia" w:hAnsi="Segoe UI" w:cs="Segoe UI"/>
      <w:sz w:val="18"/>
      <w:szCs w:val="18"/>
    </w:rPr>
  </w:style>
  <w:style w:type="character" w:styleId="PlaceholderText">
    <w:name w:val="Placeholder Text"/>
    <w:basedOn w:val="DefaultParagraphFont"/>
    <w:uiPriority w:val="99"/>
    <w:semiHidden/>
    <w:rsid w:val="00D20D38"/>
    <w:rPr>
      <w:color w:val="808080"/>
    </w:rPr>
  </w:style>
  <w:style w:type="character" w:styleId="Hyperlink">
    <w:name w:val="Hyperlink"/>
    <w:basedOn w:val="DefaultParagraphFont"/>
    <w:uiPriority w:val="99"/>
    <w:unhideWhenUsed/>
    <w:rsid w:val="00D20D38"/>
    <w:rPr>
      <w:color w:val="0563C1" w:themeColor="hyperlink"/>
      <w:u w:val="single"/>
    </w:rPr>
  </w:style>
  <w:style w:type="paragraph" w:customStyle="1" w:styleId="Pa2">
    <w:name w:val="Pa2"/>
    <w:basedOn w:val="Default"/>
    <w:next w:val="Default"/>
    <w:uiPriority w:val="99"/>
    <w:rsid w:val="00D20D38"/>
    <w:pPr>
      <w:spacing w:line="361" w:lineRule="atLeast"/>
    </w:pPr>
    <w:rPr>
      <w:color w:val="auto"/>
    </w:rPr>
  </w:style>
  <w:style w:type="paragraph" w:customStyle="1" w:styleId="Pa3">
    <w:name w:val="Pa3"/>
    <w:basedOn w:val="Default"/>
    <w:next w:val="Default"/>
    <w:uiPriority w:val="99"/>
    <w:rsid w:val="00D20D38"/>
    <w:pPr>
      <w:spacing w:line="201" w:lineRule="atLeast"/>
    </w:pPr>
    <w:rPr>
      <w:color w:val="auto"/>
    </w:rPr>
  </w:style>
  <w:style w:type="character" w:customStyle="1" w:styleId="A4">
    <w:name w:val="A4"/>
    <w:uiPriority w:val="99"/>
    <w:rsid w:val="00D20D38"/>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diagramColors" Target="diagrams/colors1.xml"/><Relationship Id="rId17" Type="http://schemas.openxmlformats.org/officeDocument/2006/relationships/hyperlink" Target="https://microbenotes.com" TargetMode="External"/><Relationship Id="rId2" Type="http://schemas.openxmlformats.org/officeDocument/2006/relationships/styles" Target="styles.xml"/><Relationship Id="rId16" Type="http://schemas.openxmlformats.org/officeDocument/2006/relationships/hyperlink" Target="https://www.sas.upen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07229D-BEB4-460B-AC8A-8AFC8718DBD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x-none"/>
        </a:p>
      </dgm:t>
    </dgm:pt>
    <dgm:pt modelId="{81CE6F98-2C2B-4FB6-A628-AD51BF42AA42}">
      <dgm:prSet phldrT="[Text]" custT="1"/>
      <dgm:spPr/>
      <dgm:t>
        <a:bodyPr/>
        <a:lstStyle/>
        <a:p>
          <a:r>
            <a:rPr lang="en-US" sz="1200" dirty="0">
              <a:latin typeface="Times New Roman" panose="02020603050405020304" pitchFamily="18" charset="0"/>
              <a:cs typeface="Times New Roman" panose="02020603050405020304" pitchFamily="18" charset="0"/>
            </a:rPr>
            <a:t>Procurement of beans</a:t>
          </a:r>
          <a:endParaRPr lang="x-none" sz="1200" dirty="0">
            <a:latin typeface="Times New Roman" panose="02020603050405020304" pitchFamily="18" charset="0"/>
            <a:cs typeface="Times New Roman" panose="02020603050405020304" pitchFamily="18" charset="0"/>
          </a:endParaRPr>
        </a:p>
      </dgm:t>
    </dgm:pt>
    <dgm:pt modelId="{C7C47CBD-011C-4436-A9DE-FD5C3A9771DF}" type="parTrans" cxnId="{FC49F9A0-B545-4D08-BFFF-453AED544CFF}">
      <dgm:prSet/>
      <dgm:spPr/>
      <dgm:t>
        <a:bodyPr/>
        <a:lstStyle/>
        <a:p>
          <a:endParaRPr lang="x-none"/>
        </a:p>
      </dgm:t>
    </dgm:pt>
    <dgm:pt modelId="{606E6D83-58D9-453E-ADBC-EA8900419EE0}" type="sibTrans" cxnId="{FC49F9A0-B545-4D08-BFFF-453AED544CFF}">
      <dgm:prSet/>
      <dgm:spPr/>
      <dgm:t>
        <a:bodyPr/>
        <a:lstStyle/>
        <a:p>
          <a:endParaRPr lang="x-none"/>
        </a:p>
      </dgm:t>
    </dgm:pt>
    <dgm:pt modelId="{B61EF144-3516-4E55-A27D-4546515A8026}">
      <dgm:prSet phldrT="[Text]" custT="1"/>
      <dgm:spPr/>
      <dgm:t>
        <a:bodyPr/>
        <a:lstStyle/>
        <a:p>
          <a:r>
            <a:rPr lang="en-US" sz="1200" dirty="0">
              <a:latin typeface="Times New Roman" panose="02020603050405020304" pitchFamily="18" charset="0"/>
              <a:cs typeface="Times New Roman" panose="02020603050405020304" pitchFamily="18" charset="0"/>
            </a:rPr>
            <a:t>Sorting and </a:t>
          </a:r>
          <a:r>
            <a:rPr lang="en-US" sz="1200" dirty="0" err="1">
              <a:latin typeface="Times New Roman" panose="02020603050405020304" pitchFamily="18" charset="0"/>
              <a:cs typeface="Times New Roman" panose="02020603050405020304" pitchFamily="18" charset="0"/>
            </a:rPr>
            <a:t>decortification</a:t>
          </a:r>
          <a:r>
            <a:rPr lang="en-US" sz="1200" dirty="0">
              <a:latin typeface="Times New Roman" panose="02020603050405020304" pitchFamily="18" charset="0"/>
              <a:cs typeface="Times New Roman" panose="02020603050405020304" pitchFamily="18" charset="0"/>
            </a:rPr>
            <a:t> </a:t>
          </a:r>
          <a:endParaRPr lang="x-none" sz="1200" dirty="0">
            <a:latin typeface="Times New Roman" panose="02020603050405020304" pitchFamily="18" charset="0"/>
            <a:cs typeface="Times New Roman" panose="02020603050405020304" pitchFamily="18" charset="0"/>
          </a:endParaRPr>
        </a:p>
      </dgm:t>
    </dgm:pt>
    <dgm:pt modelId="{7D20401A-37FF-499E-84BB-133A5039E08B}" type="parTrans" cxnId="{97D2826C-5F46-45B9-891E-352B1050DEC4}">
      <dgm:prSet/>
      <dgm:spPr/>
      <dgm:t>
        <a:bodyPr/>
        <a:lstStyle/>
        <a:p>
          <a:endParaRPr lang="x-none"/>
        </a:p>
      </dgm:t>
    </dgm:pt>
    <dgm:pt modelId="{E3DD9A5F-20B1-4135-8814-FB7DE2891B4C}" type="sibTrans" cxnId="{97D2826C-5F46-45B9-891E-352B1050DEC4}">
      <dgm:prSet/>
      <dgm:spPr/>
      <dgm:t>
        <a:bodyPr/>
        <a:lstStyle/>
        <a:p>
          <a:endParaRPr lang="x-none"/>
        </a:p>
      </dgm:t>
    </dgm:pt>
    <dgm:pt modelId="{163D164E-E12A-4855-9932-D0958A9C2C96}">
      <dgm:prSet phldrT="[Text]" custT="1"/>
      <dgm:spPr/>
      <dgm:t>
        <a:bodyPr/>
        <a:lstStyle/>
        <a:p>
          <a:r>
            <a:rPr lang="en-US" sz="1200" dirty="0">
              <a:latin typeface="Times New Roman" panose="02020603050405020304" pitchFamily="18" charset="0"/>
              <a:cs typeface="Times New Roman" panose="02020603050405020304" pitchFamily="18" charset="0"/>
            </a:rPr>
            <a:t>Blending </a:t>
          </a:r>
          <a:endParaRPr lang="x-none" sz="1200" dirty="0">
            <a:latin typeface="Times New Roman" panose="02020603050405020304" pitchFamily="18" charset="0"/>
            <a:cs typeface="Times New Roman" panose="02020603050405020304" pitchFamily="18" charset="0"/>
          </a:endParaRPr>
        </a:p>
      </dgm:t>
    </dgm:pt>
    <dgm:pt modelId="{427E0EC0-5F45-4403-841D-91D383EA4087}" type="parTrans" cxnId="{02333772-89B0-431C-A82F-371708481810}">
      <dgm:prSet/>
      <dgm:spPr/>
      <dgm:t>
        <a:bodyPr/>
        <a:lstStyle/>
        <a:p>
          <a:endParaRPr lang="x-none"/>
        </a:p>
      </dgm:t>
    </dgm:pt>
    <dgm:pt modelId="{B664598B-A6EB-4133-9D03-AC4F12A05FD9}" type="sibTrans" cxnId="{02333772-89B0-431C-A82F-371708481810}">
      <dgm:prSet/>
      <dgm:spPr/>
      <dgm:t>
        <a:bodyPr/>
        <a:lstStyle/>
        <a:p>
          <a:endParaRPr lang="x-none"/>
        </a:p>
      </dgm:t>
    </dgm:pt>
    <dgm:pt modelId="{9CCDFFE9-DFCE-4BCC-BD43-7DB0E3814CB2}">
      <dgm:prSet custT="1"/>
      <dgm:spPr/>
      <dgm:t>
        <a:bodyPr/>
        <a:lstStyle/>
        <a:p>
          <a:r>
            <a:rPr lang="en-US" sz="1200" dirty="0">
              <a:latin typeface="Times New Roman" panose="02020603050405020304" pitchFamily="18" charset="0"/>
              <a:cs typeface="Times New Roman" panose="02020603050405020304" pitchFamily="18" charset="0"/>
            </a:rPr>
            <a:t>Whisking of the paste</a:t>
          </a:r>
          <a:endParaRPr lang="x-none" sz="1200" dirty="0">
            <a:latin typeface="Times New Roman" panose="02020603050405020304" pitchFamily="18" charset="0"/>
            <a:cs typeface="Times New Roman" panose="02020603050405020304" pitchFamily="18" charset="0"/>
          </a:endParaRPr>
        </a:p>
      </dgm:t>
    </dgm:pt>
    <dgm:pt modelId="{77CCF578-6E73-4549-BC11-BFEE776B033C}" type="parTrans" cxnId="{50634629-77B8-49B3-BF47-027FC35C8D3B}">
      <dgm:prSet/>
      <dgm:spPr/>
      <dgm:t>
        <a:bodyPr/>
        <a:lstStyle/>
        <a:p>
          <a:endParaRPr lang="x-none"/>
        </a:p>
      </dgm:t>
    </dgm:pt>
    <dgm:pt modelId="{2F0B4322-0225-4483-9349-F1411F01B54F}" type="sibTrans" cxnId="{50634629-77B8-49B3-BF47-027FC35C8D3B}">
      <dgm:prSet/>
      <dgm:spPr/>
      <dgm:t>
        <a:bodyPr/>
        <a:lstStyle/>
        <a:p>
          <a:endParaRPr lang="x-none"/>
        </a:p>
      </dgm:t>
    </dgm:pt>
    <dgm:pt modelId="{494343CD-A995-4E98-AEC1-73B6F7057D2E}">
      <dgm:prSet custT="1"/>
      <dgm:spPr/>
      <dgm:t>
        <a:bodyPr/>
        <a:lstStyle/>
        <a:p>
          <a:r>
            <a:rPr lang="en-US" sz="1200" dirty="0">
              <a:latin typeface="Times New Roman" panose="02020603050405020304" pitchFamily="18" charset="0"/>
              <a:cs typeface="Times New Roman" panose="02020603050405020304" pitchFamily="18" charset="0"/>
            </a:rPr>
            <a:t>Addition of salt to taste</a:t>
          </a:r>
          <a:endParaRPr lang="x-none" sz="1200" dirty="0">
            <a:latin typeface="Times New Roman" panose="02020603050405020304" pitchFamily="18" charset="0"/>
            <a:cs typeface="Times New Roman" panose="02020603050405020304" pitchFamily="18" charset="0"/>
          </a:endParaRPr>
        </a:p>
      </dgm:t>
    </dgm:pt>
    <dgm:pt modelId="{56FB55E6-CD5F-4390-98A1-F81C3F12DF64}" type="parTrans" cxnId="{FFAB950D-219B-4091-803B-63651F74D4F3}">
      <dgm:prSet/>
      <dgm:spPr/>
      <dgm:t>
        <a:bodyPr/>
        <a:lstStyle/>
        <a:p>
          <a:endParaRPr lang="x-none"/>
        </a:p>
      </dgm:t>
    </dgm:pt>
    <dgm:pt modelId="{EC3046D7-C67A-4DA7-BE1C-C3FC94DA7E56}" type="sibTrans" cxnId="{FFAB950D-219B-4091-803B-63651F74D4F3}">
      <dgm:prSet/>
      <dgm:spPr/>
      <dgm:t>
        <a:bodyPr/>
        <a:lstStyle/>
        <a:p>
          <a:endParaRPr lang="x-none"/>
        </a:p>
      </dgm:t>
    </dgm:pt>
    <dgm:pt modelId="{0582F741-16F2-448C-8055-D9B92F3456CE}">
      <dgm:prSet custT="1"/>
      <dgm:spPr/>
      <dgm:t>
        <a:bodyPr/>
        <a:lstStyle/>
        <a:p>
          <a:r>
            <a:rPr lang="en-US" sz="1200" dirty="0">
              <a:latin typeface="Times New Roman" panose="02020603050405020304" pitchFamily="18" charset="0"/>
              <a:cs typeface="Times New Roman" panose="02020603050405020304" pitchFamily="18" charset="0"/>
            </a:rPr>
            <a:t>Addition of pepper and onion</a:t>
          </a:r>
          <a:endParaRPr lang="x-none" sz="1200" dirty="0">
            <a:latin typeface="Times New Roman" panose="02020603050405020304" pitchFamily="18" charset="0"/>
            <a:cs typeface="Times New Roman" panose="02020603050405020304" pitchFamily="18" charset="0"/>
          </a:endParaRPr>
        </a:p>
      </dgm:t>
    </dgm:pt>
    <dgm:pt modelId="{699A6A73-4745-4B62-A62E-A649F7F8DA8A}" type="parTrans" cxnId="{893661D3-C5E2-45AC-B0BF-D28E4DDBE12A}">
      <dgm:prSet/>
      <dgm:spPr/>
      <dgm:t>
        <a:bodyPr/>
        <a:lstStyle/>
        <a:p>
          <a:endParaRPr lang="x-none"/>
        </a:p>
      </dgm:t>
    </dgm:pt>
    <dgm:pt modelId="{30364DA8-0012-4930-82FF-AD47043C30DB}" type="sibTrans" cxnId="{893661D3-C5E2-45AC-B0BF-D28E4DDBE12A}">
      <dgm:prSet/>
      <dgm:spPr/>
      <dgm:t>
        <a:bodyPr/>
        <a:lstStyle/>
        <a:p>
          <a:endParaRPr lang="x-none"/>
        </a:p>
      </dgm:t>
    </dgm:pt>
    <dgm:pt modelId="{73248220-F334-4D91-BA32-5491E9D049B9}">
      <dgm:prSet custT="1"/>
      <dgm:spPr/>
      <dgm:t>
        <a:bodyPr/>
        <a:lstStyle/>
        <a:p>
          <a:r>
            <a:rPr lang="en-US" sz="1200" dirty="0">
              <a:latin typeface="Times New Roman" panose="02020603050405020304" pitchFamily="18" charset="0"/>
              <a:cs typeface="Times New Roman" panose="02020603050405020304" pitchFamily="18" charset="0"/>
            </a:rPr>
            <a:t>Frying </a:t>
          </a:r>
          <a:endParaRPr lang="x-none" sz="1200" dirty="0">
            <a:latin typeface="Times New Roman" panose="02020603050405020304" pitchFamily="18" charset="0"/>
            <a:cs typeface="Times New Roman" panose="02020603050405020304" pitchFamily="18" charset="0"/>
          </a:endParaRPr>
        </a:p>
      </dgm:t>
    </dgm:pt>
    <dgm:pt modelId="{0B4389E9-0340-4AF7-90BC-0E328188A7B8}" type="parTrans" cxnId="{EA819BF3-9D62-430F-8840-62019417F812}">
      <dgm:prSet/>
      <dgm:spPr/>
      <dgm:t>
        <a:bodyPr/>
        <a:lstStyle/>
        <a:p>
          <a:endParaRPr lang="x-none"/>
        </a:p>
      </dgm:t>
    </dgm:pt>
    <dgm:pt modelId="{A110EED0-09DC-4129-8EC7-23489B5358F6}" type="sibTrans" cxnId="{EA819BF3-9D62-430F-8840-62019417F812}">
      <dgm:prSet/>
      <dgm:spPr/>
      <dgm:t>
        <a:bodyPr/>
        <a:lstStyle/>
        <a:p>
          <a:endParaRPr lang="x-none"/>
        </a:p>
      </dgm:t>
    </dgm:pt>
    <dgm:pt modelId="{135267DD-66B8-4D3A-90ED-CC91F29E9589}" type="pres">
      <dgm:prSet presAssocID="{DF07229D-BEB4-460B-AC8A-8AFC8718DBD5}" presName="Name0" presStyleCnt="0">
        <dgm:presLayoutVars>
          <dgm:chMax val="11"/>
          <dgm:chPref val="11"/>
          <dgm:dir/>
          <dgm:resizeHandles/>
        </dgm:presLayoutVars>
      </dgm:prSet>
      <dgm:spPr/>
      <dgm:t>
        <a:bodyPr/>
        <a:lstStyle/>
        <a:p>
          <a:endParaRPr lang="en-US"/>
        </a:p>
      </dgm:t>
    </dgm:pt>
    <dgm:pt modelId="{A06AE482-FA2F-4BA9-800A-74D151AE3B6C}" type="pres">
      <dgm:prSet presAssocID="{73248220-F334-4D91-BA32-5491E9D049B9}" presName="Accent7" presStyleCnt="0"/>
      <dgm:spPr/>
    </dgm:pt>
    <dgm:pt modelId="{069205A6-D325-410E-858C-DD9AB16D2F64}" type="pres">
      <dgm:prSet presAssocID="{73248220-F334-4D91-BA32-5491E9D049B9}" presName="Accent" presStyleLbl="node1" presStyleIdx="0" presStyleCnt="7"/>
      <dgm:spPr/>
    </dgm:pt>
    <dgm:pt modelId="{FA313C36-C50B-458D-A2DD-4FD4ADB3AC6B}" type="pres">
      <dgm:prSet presAssocID="{73248220-F334-4D91-BA32-5491E9D049B9}" presName="ParentBackground7" presStyleCnt="0"/>
      <dgm:spPr/>
    </dgm:pt>
    <dgm:pt modelId="{989B1868-121F-4C53-AA2B-E178C46329E8}" type="pres">
      <dgm:prSet presAssocID="{73248220-F334-4D91-BA32-5491E9D049B9}" presName="ParentBackground" presStyleLbl="fgAcc1" presStyleIdx="0" presStyleCnt="7"/>
      <dgm:spPr/>
      <dgm:t>
        <a:bodyPr/>
        <a:lstStyle/>
        <a:p>
          <a:endParaRPr lang="en-US"/>
        </a:p>
      </dgm:t>
    </dgm:pt>
    <dgm:pt modelId="{74BA9E74-AC76-4D88-A1F7-392FA7D25CDA}" type="pres">
      <dgm:prSet presAssocID="{73248220-F334-4D91-BA32-5491E9D049B9}" presName="Parent7" presStyleLbl="revTx" presStyleIdx="0" presStyleCnt="0">
        <dgm:presLayoutVars>
          <dgm:chMax val="1"/>
          <dgm:chPref val="1"/>
          <dgm:bulletEnabled val="1"/>
        </dgm:presLayoutVars>
      </dgm:prSet>
      <dgm:spPr/>
      <dgm:t>
        <a:bodyPr/>
        <a:lstStyle/>
        <a:p>
          <a:endParaRPr lang="en-US"/>
        </a:p>
      </dgm:t>
    </dgm:pt>
    <dgm:pt modelId="{D7547630-A864-4776-996E-FBB39E5CB346}" type="pres">
      <dgm:prSet presAssocID="{9CCDFFE9-DFCE-4BCC-BD43-7DB0E3814CB2}" presName="Accent6" presStyleCnt="0"/>
      <dgm:spPr/>
    </dgm:pt>
    <dgm:pt modelId="{C702E64A-A80B-47C5-B2DE-12090152F1FA}" type="pres">
      <dgm:prSet presAssocID="{9CCDFFE9-DFCE-4BCC-BD43-7DB0E3814CB2}" presName="Accent" presStyleLbl="node1" presStyleIdx="1" presStyleCnt="7"/>
      <dgm:spPr/>
    </dgm:pt>
    <dgm:pt modelId="{AE510CB4-FD4F-445D-A8EB-FF82FDB47323}" type="pres">
      <dgm:prSet presAssocID="{9CCDFFE9-DFCE-4BCC-BD43-7DB0E3814CB2}" presName="ParentBackground6" presStyleCnt="0"/>
      <dgm:spPr/>
    </dgm:pt>
    <dgm:pt modelId="{52F75FA1-0110-48C9-A2FA-B102E3E02250}" type="pres">
      <dgm:prSet presAssocID="{9CCDFFE9-DFCE-4BCC-BD43-7DB0E3814CB2}" presName="ParentBackground" presStyleLbl="fgAcc1" presStyleIdx="1" presStyleCnt="7"/>
      <dgm:spPr/>
      <dgm:t>
        <a:bodyPr/>
        <a:lstStyle/>
        <a:p>
          <a:endParaRPr lang="en-US"/>
        </a:p>
      </dgm:t>
    </dgm:pt>
    <dgm:pt modelId="{D4FEAFAF-555F-4B79-BEDE-BAFCBD935AB7}" type="pres">
      <dgm:prSet presAssocID="{9CCDFFE9-DFCE-4BCC-BD43-7DB0E3814CB2}" presName="Parent6" presStyleLbl="revTx" presStyleIdx="0" presStyleCnt="0">
        <dgm:presLayoutVars>
          <dgm:chMax val="1"/>
          <dgm:chPref val="1"/>
          <dgm:bulletEnabled val="1"/>
        </dgm:presLayoutVars>
      </dgm:prSet>
      <dgm:spPr/>
      <dgm:t>
        <a:bodyPr/>
        <a:lstStyle/>
        <a:p>
          <a:endParaRPr lang="en-US"/>
        </a:p>
      </dgm:t>
    </dgm:pt>
    <dgm:pt modelId="{23BE233E-BE1B-4FF1-8F28-98E957FCE23C}" type="pres">
      <dgm:prSet presAssocID="{494343CD-A995-4E98-AEC1-73B6F7057D2E}" presName="Accent5" presStyleCnt="0"/>
      <dgm:spPr/>
    </dgm:pt>
    <dgm:pt modelId="{769087EF-7925-46AB-A511-4C26EAA5BF1F}" type="pres">
      <dgm:prSet presAssocID="{494343CD-A995-4E98-AEC1-73B6F7057D2E}" presName="Accent" presStyleLbl="node1" presStyleIdx="2" presStyleCnt="7"/>
      <dgm:spPr/>
    </dgm:pt>
    <dgm:pt modelId="{5EAC2B5F-2F34-4E6F-ADD8-48DDB5C642CD}" type="pres">
      <dgm:prSet presAssocID="{494343CD-A995-4E98-AEC1-73B6F7057D2E}" presName="ParentBackground5" presStyleCnt="0"/>
      <dgm:spPr/>
    </dgm:pt>
    <dgm:pt modelId="{B822EB8B-77A9-437E-950B-076C32EA6923}" type="pres">
      <dgm:prSet presAssocID="{494343CD-A995-4E98-AEC1-73B6F7057D2E}" presName="ParentBackground" presStyleLbl="fgAcc1" presStyleIdx="2" presStyleCnt="7"/>
      <dgm:spPr/>
      <dgm:t>
        <a:bodyPr/>
        <a:lstStyle/>
        <a:p>
          <a:endParaRPr lang="en-US"/>
        </a:p>
      </dgm:t>
    </dgm:pt>
    <dgm:pt modelId="{229A8D96-B884-4494-BA14-E1C86C073251}" type="pres">
      <dgm:prSet presAssocID="{494343CD-A995-4E98-AEC1-73B6F7057D2E}" presName="Parent5" presStyleLbl="revTx" presStyleIdx="0" presStyleCnt="0">
        <dgm:presLayoutVars>
          <dgm:chMax val="1"/>
          <dgm:chPref val="1"/>
          <dgm:bulletEnabled val="1"/>
        </dgm:presLayoutVars>
      </dgm:prSet>
      <dgm:spPr/>
      <dgm:t>
        <a:bodyPr/>
        <a:lstStyle/>
        <a:p>
          <a:endParaRPr lang="en-US"/>
        </a:p>
      </dgm:t>
    </dgm:pt>
    <dgm:pt modelId="{9A78D19F-7E98-45BC-BB9B-82EB3FCF330A}" type="pres">
      <dgm:prSet presAssocID="{163D164E-E12A-4855-9932-D0958A9C2C96}" presName="Accent4" presStyleCnt="0"/>
      <dgm:spPr/>
    </dgm:pt>
    <dgm:pt modelId="{EEF084CF-585C-46DD-A006-55E83E04BA9E}" type="pres">
      <dgm:prSet presAssocID="{163D164E-E12A-4855-9932-D0958A9C2C96}" presName="Accent" presStyleLbl="node1" presStyleIdx="3" presStyleCnt="7"/>
      <dgm:spPr/>
    </dgm:pt>
    <dgm:pt modelId="{4DBC7C8B-2DD7-4838-8528-0719ADE1D2BF}" type="pres">
      <dgm:prSet presAssocID="{163D164E-E12A-4855-9932-D0958A9C2C96}" presName="ParentBackground4" presStyleCnt="0"/>
      <dgm:spPr/>
    </dgm:pt>
    <dgm:pt modelId="{19ECF083-789F-4F5F-BC30-716ED7E0A5B4}" type="pres">
      <dgm:prSet presAssocID="{163D164E-E12A-4855-9932-D0958A9C2C96}" presName="ParentBackground" presStyleLbl="fgAcc1" presStyleIdx="3" presStyleCnt="7"/>
      <dgm:spPr/>
      <dgm:t>
        <a:bodyPr/>
        <a:lstStyle/>
        <a:p>
          <a:endParaRPr lang="en-US"/>
        </a:p>
      </dgm:t>
    </dgm:pt>
    <dgm:pt modelId="{A24A8779-2746-4D0D-B098-D225977BD5EB}" type="pres">
      <dgm:prSet presAssocID="{163D164E-E12A-4855-9932-D0958A9C2C96}" presName="Parent4" presStyleLbl="revTx" presStyleIdx="0" presStyleCnt="0">
        <dgm:presLayoutVars>
          <dgm:chMax val="1"/>
          <dgm:chPref val="1"/>
          <dgm:bulletEnabled val="1"/>
        </dgm:presLayoutVars>
      </dgm:prSet>
      <dgm:spPr/>
      <dgm:t>
        <a:bodyPr/>
        <a:lstStyle/>
        <a:p>
          <a:endParaRPr lang="en-US"/>
        </a:p>
      </dgm:t>
    </dgm:pt>
    <dgm:pt modelId="{B18DE169-8109-47D9-B301-FFE24DD70A1B}" type="pres">
      <dgm:prSet presAssocID="{0582F741-16F2-448C-8055-D9B92F3456CE}" presName="Accent3" presStyleCnt="0"/>
      <dgm:spPr/>
    </dgm:pt>
    <dgm:pt modelId="{D7A23E19-50BF-458E-8048-85AA8460640A}" type="pres">
      <dgm:prSet presAssocID="{0582F741-16F2-448C-8055-D9B92F3456CE}" presName="Accent" presStyleLbl="node1" presStyleIdx="4" presStyleCnt="7"/>
      <dgm:spPr/>
    </dgm:pt>
    <dgm:pt modelId="{DB3E2EC9-35CE-408E-8581-6936E1BC14D0}" type="pres">
      <dgm:prSet presAssocID="{0582F741-16F2-448C-8055-D9B92F3456CE}" presName="ParentBackground3" presStyleCnt="0"/>
      <dgm:spPr/>
    </dgm:pt>
    <dgm:pt modelId="{55C4652B-57FD-4F1A-8C90-F03323072871}" type="pres">
      <dgm:prSet presAssocID="{0582F741-16F2-448C-8055-D9B92F3456CE}" presName="ParentBackground" presStyleLbl="fgAcc1" presStyleIdx="4" presStyleCnt="7"/>
      <dgm:spPr/>
      <dgm:t>
        <a:bodyPr/>
        <a:lstStyle/>
        <a:p>
          <a:endParaRPr lang="en-US"/>
        </a:p>
      </dgm:t>
    </dgm:pt>
    <dgm:pt modelId="{12279D3F-A545-4630-9E4A-6ACCFE1BBE73}" type="pres">
      <dgm:prSet presAssocID="{0582F741-16F2-448C-8055-D9B92F3456CE}" presName="Parent3" presStyleLbl="revTx" presStyleIdx="0" presStyleCnt="0">
        <dgm:presLayoutVars>
          <dgm:chMax val="1"/>
          <dgm:chPref val="1"/>
          <dgm:bulletEnabled val="1"/>
        </dgm:presLayoutVars>
      </dgm:prSet>
      <dgm:spPr/>
      <dgm:t>
        <a:bodyPr/>
        <a:lstStyle/>
        <a:p>
          <a:endParaRPr lang="en-US"/>
        </a:p>
      </dgm:t>
    </dgm:pt>
    <dgm:pt modelId="{AD6CC856-C88A-4D6F-BDAE-710657D38B3A}" type="pres">
      <dgm:prSet presAssocID="{B61EF144-3516-4E55-A27D-4546515A8026}" presName="Accent2" presStyleCnt="0"/>
      <dgm:spPr/>
    </dgm:pt>
    <dgm:pt modelId="{BECF65C8-C24A-4047-BCD1-8A900393BA6F}" type="pres">
      <dgm:prSet presAssocID="{B61EF144-3516-4E55-A27D-4546515A8026}" presName="Accent" presStyleLbl="node1" presStyleIdx="5" presStyleCnt="7"/>
      <dgm:spPr/>
    </dgm:pt>
    <dgm:pt modelId="{49144210-8D7A-4929-A626-AEAB60293567}" type="pres">
      <dgm:prSet presAssocID="{B61EF144-3516-4E55-A27D-4546515A8026}" presName="ParentBackground2" presStyleCnt="0"/>
      <dgm:spPr/>
    </dgm:pt>
    <dgm:pt modelId="{7F451E53-B40F-4EC1-93EE-6AAF844119FB}" type="pres">
      <dgm:prSet presAssocID="{B61EF144-3516-4E55-A27D-4546515A8026}" presName="ParentBackground" presStyleLbl="fgAcc1" presStyleIdx="5" presStyleCnt="7"/>
      <dgm:spPr/>
      <dgm:t>
        <a:bodyPr/>
        <a:lstStyle/>
        <a:p>
          <a:endParaRPr lang="en-US"/>
        </a:p>
      </dgm:t>
    </dgm:pt>
    <dgm:pt modelId="{B1DCE942-E36D-42D2-A6D8-4FCEB897519A}" type="pres">
      <dgm:prSet presAssocID="{B61EF144-3516-4E55-A27D-4546515A8026}" presName="Parent2" presStyleLbl="revTx" presStyleIdx="0" presStyleCnt="0">
        <dgm:presLayoutVars>
          <dgm:chMax val="1"/>
          <dgm:chPref val="1"/>
          <dgm:bulletEnabled val="1"/>
        </dgm:presLayoutVars>
      </dgm:prSet>
      <dgm:spPr/>
      <dgm:t>
        <a:bodyPr/>
        <a:lstStyle/>
        <a:p>
          <a:endParaRPr lang="en-US"/>
        </a:p>
      </dgm:t>
    </dgm:pt>
    <dgm:pt modelId="{B1FD612E-812D-4200-85B9-E203ADF09C45}" type="pres">
      <dgm:prSet presAssocID="{81CE6F98-2C2B-4FB6-A628-AD51BF42AA42}" presName="Accent1" presStyleCnt="0"/>
      <dgm:spPr/>
    </dgm:pt>
    <dgm:pt modelId="{5304FB17-1BBE-49FB-85D3-D7E217F6395C}" type="pres">
      <dgm:prSet presAssocID="{81CE6F98-2C2B-4FB6-A628-AD51BF42AA42}" presName="Accent" presStyleLbl="node1" presStyleIdx="6" presStyleCnt="7"/>
      <dgm:spPr/>
    </dgm:pt>
    <dgm:pt modelId="{3D6E8264-5B30-4F1A-99B7-A5D61DD2F3A5}" type="pres">
      <dgm:prSet presAssocID="{81CE6F98-2C2B-4FB6-A628-AD51BF42AA42}" presName="ParentBackground1" presStyleCnt="0"/>
      <dgm:spPr/>
    </dgm:pt>
    <dgm:pt modelId="{4A63056E-51BC-4190-906E-923692587AF0}" type="pres">
      <dgm:prSet presAssocID="{81CE6F98-2C2B-4FB6-A628-AD51BF42AA42}" presName="ParentBackground" presStyleLbl="fgAcc1" presStyleIdx="6" presStyleCnt="7"/>
      <dgm:spPr/>
      <dgm:t>
        <a:bodyPr/>
        <a:lstStyle/>
        <a:p>
          <a:endParaRPr lang="en-US"/>
        </a:p>
      </dgm:t>
    </dgm:pt>
    <dgm:pt modelId="{1D68B99B-99EC-4748-B182-6B28257D1C25}" type="pres">
      <dgm:prSet presAssocID="{81CE6F98-2C2B-4FB6-A628-AD51BF42AA42}" presName="Parent1" presStyleLbl="revTx" presStyleIdx="0" presStyleCnt="0">
        <dgm:presLayoutVars>
          <dgm:chMax val="1"/>
          <dgm:chPref val="1"/>
          <dgm:bulletEnabled val="1"/>
        </dgm:presLayoutVars>
      </dgm:prSet>
      <dgm:spPr/>
      <dgm:t>
        <a:bodyPr/>
        <a:lstStyle/>
        <a:p>
          <a:endParaRPr lang="en-US"/>
        </a:p>
      </dgm:t>
    </dgm:pt>
  </dgm:ptLst>
  <dgm:cxnLst>
    <dgm:cxn modelId="{FC49F9A0-B545-4D08-BFFF-453AED544CFF}" srcId="{DF07229D-BEB4-460B-AC8A-8AFC8718DBD5}" destId="{81CE6F98-2C2B-4FB6-A628-AD51BF42AA42}" srcOrd="0" destOrd="0" parTransId="{C7C47CBD-011C-4436-A9DE-FD5C3A9771DF}" sibTransId="{606E6D83-58D9-453E-ADBC-EA8900419EE0}"/>
    <dgm:cxn modelId="{AA85C3F4-F1D6-4587-9E49-0900CA4EC6BF}" type="presOf" srcId="{81CE6F98-2C2B-4FB6-A628-AD51BF42AA42}" destId="{4A63056E-51BC-4190-906E-923692587AF0}" srcOrd="0" destOrd="0" presId="urn:microsoft.com/office/officeart/2011/layout/CircleProcess"/>
    <dgm:cxn modelId="{08EC4B53-1CB6-4F9D-B2B2-41A4FB480D61}" type="presOf" srcId="{9CCDFFE9-DFCE-4BCC-BD43-7DB0E3814CB2}" destId="{52F75FA1-0110-48C9-A2FA-B102E3E02250}" srcOrd="0" destOrd="0" presId="urn:microsoft.com/office/officeart/2011/layout/CircleProcess"/>
    <dgm:cxn modelId="{E7DCA4C7-E782-45CB-A569-7DE88EB92A7D}" type="presOf" srcId="{DF07229D-BEB4-460B-AC8A-8AFC8718DBD5}" destId="{135267DD-66B8-4D3A-90ED-CC91F29E9589}" srcOrd="0" destOrd="0" presId="urn:microsoft.com/office/officeart/2011/layout/CircleProcess"/>
    <dgm:cxn modelId="{2D07DC3E-D115-402A-A873-D64D7DA8B4AD}" type="presOf" srcId="{163D164E-E12A-4855-9932-D0958A9C2C96}" destId="{19ECF083-789F-4F5F-BC30-716ED7E0A5B4}" srcOrd="0" destOrd="0" presId="urn:microsoft.com/office/officeart/2011/layout/CircleProcess"/>
    <dgm:cxn modelId="{77144C51-D0D3-489B-A889-B3323DB6BD0C}" type="presOf" srcId="{9CCDFFE9-DFCE-4BCC-BD43-7DB0E3814CB2}" destId="{D4FEAFAF-555F-4B79-BEDE-BAFCBD935AB7}" srcOrd="1" destOrd="0" presId="urn:microsoft.com/office/officeart/2011/layout/CircleProcess"/>
    <dgm:cxn modelId="{02E0876B-52B2-4C44-BEDC-BCE37AA58BFC}" type="presOf" srcId="{163D164E-E12A-4855-9932-D0958A9C2C96}" destId="{A24A8779-2746-4D0D-B098-D225977BD5EB}" srcOrd="1" destOrd="0" presId="urn:microsoft.com/office/officeart/2011/layout/CircleProcess"/>
    <dgm:cxn modelId="{97D2826C-5F46-45B9-891E-352B1050DEC4}" srcId="{DF07229D-BEB4-460B-AC8A-8AFC8718DBD5}" destId="{B61EF144-3516-4E55-A27D-4546515A8026}" srcOrd="1" destOrd="0" parTransId="{7D20401A-37FF-499E-84BB-133A5039E08B}" sibTransId="{E3DD9A5F-20B1-4135-8814-FB7DE2891B4C}"/>
    <dgm:cxn modelId="{50634629-77B8-49B3-BF47-027FC35C8D3B}" srcId="{DF07229D-BEB4-460B-AC8A-8AFC8718DBD5}" destId="{9CCDFFE9-DFCE-4BCC-BD43-7DB0E3814CB2}" srcOrd="5" destOrd="0" parTransId="{77CCF578-6E73-4549-BC11-BFEE776B033C}" sibTransId="{2F0B4322-0225-4483-9349-F1411F01B54F}"/>
    <dgm:cxn modelId="{D5F0E196-483E-4BE8-8347-419EDDB5CAF9}" type="presOf" srcId="{0582F741-16F2-448C-8055-D9B92F3456CE}" destId="{55C4652B-57FD-4F1A-8C90-F03323072871}" srcOrd="0" destOrd="0" presId="urn:microsoft.com/office/officeart/2011/layout/CircleProcess"/>
    <dgm:cxn modelId="{AAD70CEC-F845-422A-B2F5-E697B9D293D9}" type="presOf" srcId="{B61EF144-3516-4E55-A27D-4546515A8026}" destId="{B1DCE942-E36D-42D2-A6D8-4FCEB897519A}" srcOrd="1" destOrd="0" presId="urn:microsoft.com/office/officeart/2011/layout/CircleProcess"/>
    <dgm:cxn modelId="{CAFDDCBA-8E51-4DB0-9058-18BD808FF4D7}" type="presOf" srcId="{0582F741-16F2-448C-8055-D9B92F3456CE}" destId="{12279D3F-A545-4630-9E4A-6ACCFE1BBE73}" srcOrd="1" destOrd="0" presId="urn:microsoft.com/office/officeart/2011/layout/CircleProcess"/>
    <dgm:cxn modelId="{02333772-89B0-431C-A82F-371708481810}" srcId="{DF07229D-BEB4-460B-AC8A-8AFC8718DBD5}" destId="{163D164E-E12A-4855-9932-D0958A9C2C96}" srcOrd="3" destOrd="0" parTransId="{427E0EC0-5F45-4403-841D-91D383EA4087}" sibTransId="{B664598B-A6EB-4133-9D03-AC4F12A05FD9}"/>
    <dgm:cxn modelId="{00C336C8-5F7C-4972-9C0B-A9B2E218C4FC}" type="presOf" srcId="{81CE6F98-2C2B-4FB6-A628-AD51BF42AA42}" destId="{1D68B99B-99EC-4748-B182-6B28257D1C25}" srcOrd="1" destOrd="0" presId="urn:microsoft.com/office/officeart/2011/layout/CircleProcess"/>
    <dgm:cxn modelId="{F7B7FE1F-3CB0-4C75-B4E9-E6470C396076}" type="presOf" srcId="{B61EF144-3516-4E55-A27D-4546515A8026}" destId="{7F451E53-B40F-4EC1-93EE-6AAF844119FB}" srcOrd="0" destOrd="0" presId="urn:microsoft.com/office/officeart/2011/layout/CircleProcess"/>
    <dgm:cxn modelId="{2B248C65-B465-4018-8198-A1D902E95DC0}" type="presOf" srcId="{73248220-F334-4D91-BA32-5491E9D049B9}" destId="{74BA9E74-AC76-4D88-A1F7-392FA7D25CDA}" srcOrd="1" destOrd="0" presId="urn:microsoft.com/office/officeart/2011/layout/CircleProcess"/>
    <dgm:cxn modelId="{EA819BF3-9D62-430F-8840-62019417F812}" srcId="{DF07229D-BEB4-460B-AC8A-8AFC8718DBD5}" destId="{73248220-F334-4D91-BA32-5491E9D049B9}" srcOrd="6" destOrd="0" parTransId="{0B4389E9-0340-4AF7-90BC-0E328188A7B8}" sibTransId="{A110EED0-09DC-4129-8EC7-23489B5358F6}"/>
    <dgm:cxn modelId="{68514FBE-B255-45CA-A161-3CE237537A08}" type="presOf" srcId="{494343CD-A995-4E98-AEC1-73B6F7057D2E}" destId="{B822EB8B-77A9-437E-950B-076C32EA6923}" srcOrd="0" destOrd="0" presId="urn:microsoft.com/office/officeart/2011/layout/CircleProcess"/>
    <dgm:cxn modelId="{893661D3-C5E2-45AC-B0BF-D28E4DDBE12A}" srcId="{DF07229D-BEB4-460B-AC8A-8AFC8718DBD5}" destId="{0582F741-16F2-448C-8055-D9B92F3456CE}" srcOrd="2" destOrd="0" parTransId="{699A6A73-4745-4B62-A62E-A649F7F8DA8A}" sibTransId="{30364DA8-0012-4930-82FF-AD47043C30DB}"/>
    <dgm:cxn modelId="{FFAB950D-219B-4091-803B-63651F74D4F3}" srcId="{DF07229D-BEB4-460B-AC8A-8AFC8718DBD5}" destId="{494343CD-A995-4E98-AEC1-73B6F7057D2E}" srcOrd="4" destOrd="0" parTransId="{56FB55E6-CD5F-4390-98A1-F81C3F12DF64}" sibTransId="{EC3046D7-C67A-4DA7-BE1C-C3FC94DA7E56}"/>
    <dgm:cxn modelId="{9F236682-174B-4B96-9B9B-61D314FE8E59}" type="presOf" srcId="{73248220-F334-4D91-BA32-5491E9D049B9}" destId="{989B1868-121F-4C53-AA2B-E178C46329E8}" srcOrd="0" destOrd="0" presId="urn:microsoft.com/office/officeart/2011/layout/CircleProcess"/>
    <dgm:cxn modelId="{94C4918D-75E9-4D2C-B508-450DAD822D4E}" type="presOf" srcId="{494343CD-A995-4E98-AEC1-73B6F7057D2E}" destId="{229A8D96-B884-4494-BA14-E1C86C073251}" srcOrd="1" destOrd="0" presId="urn:microsoft.com/office/officeart/2011/layout/CircleProcess"/>
    <dgm:cxn modelId="{45A8ECD8-22A5-4BC4-BBB7-74D9911AAA39}" type="presParOf" srcId="{135267DD-66B8-4D3A-90ED-CC91F29E9589}" destId="{A06AE482-FA2F-4BA9-800A-74D151AE3B6C}" srcOrd="0" destOrd="0" presId="urn:microsoft.com/office/officeart/2011/layout/CircleProcess"/>
    <dgm:cxn modelId="{E3835321-8D48-46FF-B100-EDC967D63AB3}" type="presParOf" srcId="{A06AE482-FA2F-4BA9-800A-74D151AE3B6C}" destId="{069205A6-D325-410E-858C-DD9AB16D2F64}" srcOrd="0" destOrd="0" presId="urn:microsoft.com/office/officeart/2011/layout/CircleProcess"/>
    <dgm:cxn modelId="{F6DC7251-8FE0-47B4-AAD8-977539BF76F4}" type="presParOf" srcId="{135267DD-66B8-4D3A-90ED-CC91F29E9589}" destId="{FA313C36-C50B-458D-A2DD-4FD4ADB3AC6B}" srcOrd="1" destOrd="0" presId="urn:microsoft.com/office/officeart/2011/layout/CircleProcess"/>
    <dgm:cxn modelId="{BEB95C1D-129E-47F7-8C1F-AC857C59F3EB}" type="presParOf" srcId="{FA313C36-C50B-458D-A2DD-4FD4ADB3AC6B}" destId="{989B1868-121F-4C53-AA2B-E178C46329E8}" srcOrd="0" destOrd="0" presId="urn:microsoft.com/office/officeart/2011/layout/CircleProcess"/>
    <dgm:cxn modelId="{AE3A1540-F0FE-43DB-A929-0852ECA2E74C}" type="presParOf" srcId="{135267DD-66B8-4D3A-90ED-CC91F29E9589}" destId="{74BA9E74-AC76-4D88-A1F7-392FA7D25CDA}" srcOrd="2" destOrd="0" presId="urn:microsoft.com/office/officeart/2011/layout/CircleProcess"/>
    <dgm:cxn modelId="{E46D1F4B-F5AB-4F0E-9EF7-DDEB0B96890D}" type="presParOf" srcId="{135267DD-66B8-4D3A-90ED-CC91F29E9589}" destId="{D7547630-A864-4776-996E-FBB39E5CB346}" srcOrd="3" destOrd="0" presId="urn:microsoft.com/office/officeart/2011/layout/CircleProcess"/>
    <dgm:cxn modelId="{AB214C10-4C04-494D-AA71-66675946F353}" type="presParOf" srcId="{D7547630-A864-4776-996E-FBB39E5CB346}" destId="{C702E64A-A80B-47C5-B2DE-12090152F1FA}" srcOrd="0" destOrd="0" presId="urn:microsoft.com/office/officeart/2011/layout/CircleProcess"/>
    <dgm:cxn modelId="{D13FA2CD-9173-402C-B856-CC5C56747755}" type="presParOf" srcId="{135267DD-66B8-4D3A-90ED-CC91F29E9589}" destId="{AE510CB4-FD4F-445D-A8EB-FF82FDB47323}" srcOrd="4" destOrd="0" presId="urn:microsoft.com/office/officeart/2011/layout/CircleProcess"/>
    <dgm:cxn modelId="{265B1B1F-518F-4B7A-BE50-6E674CB5E9B2}" type="presParOf" srcId="{AE510CB4-FD4F-445D-A8EB-FF82FDB47323}" destId="{52F75FA1-0110-48C9-A2FA-B102E3E02250}" srcOrd="0" destOrd="0" presId="urn:microsoft.com/office/officeart/2011/layout/CircleProcess"/>
    <dgm:cxn modelId="{AD9B767C-D1EC-45B1-9B06-C7FD68151EA0}" type="presParOf" srcId="{135267DD-66B8-4D3A-90ED-CC91F29E9589}" destId="{D4FEAFAF-555F-4B79-BEDE-BAFCBD935AB7}" srcOrd="5" destOrd="0" presId="urn:microsoft.com/office/officeart/2011/layout/CircleProcess"/>
    <dgm:cxn modelId="{F5F48110-F12F-4926-9A63-6365F4722F12}" type="presParOf" srcId="{135267DD-66B8-4D3A-90ED-CC91F29E9589}" destId="{23BE233E-BE1B-4FF1-8F28-98E957FCE23C}" srcOrd="6" destOrd="0" presId="urn:microsoft.com/office/officeart/2011/layout/CircleProcess"/>
    <dgm:cxn modelId="{D671F162-8E6E-431C-BA99-114326ED6B17}" type="presParOf" srcId="{23BE233E-BE1B-4FF1-8F28-98E957FCE23C}" destId="{769087EF-7925-46AB-A511-4C26EAA5BF1F}" srcOrd="0" destOrd="0" presId="urn:microsoft.com/office/officeart/2011/layout/CircleProcess"/>
    <dgm:cxn modelId="{0616E843-89A9-4AA9-ACB9-2D1D2955ED11}" type="presParOf" srcId="{135267DD-66B8-4D3A-90ED-CC91F29E9589}" destId="{5EAC2B5F-2F34-4E6F-ADD8-48DDB5C642CD}" srcOrd="7" destOrd="0" presId="urn:microsoft.com/office/officeart/2011/layout/CircleProcess"/>
    <dgm:cxn modelId="{C3DF2A8D-67DF-4FD5-83B3-B0BBC8A1CEAE}" type="presParOf" srcId="{5EAC2B5F-2F34-4E6F-ADD8-48DDB5C642CD}" destId="{B822EB8B-77A9-437E-950B-076C32EA6923}" srcOrd="0" destOrd="0" presId="urn:microsoft.com/office/officeart/2011/layout/CircleProcess"/>
    <dgm:cxn modelId="{4508846E-70D8-44F2-B256-D2D91FA5A70C}" type="presParOf" srcId="{135267DD-66B8-4D3A-90ED-CC91F29E9589}" destId="{229A8D96-B884-4494-BA14-E1C86C073251}" srcOrd="8" destOrd="0" presId="urn:microsoft.com/office/officeart/2011/layout/CircleProcess"/>
    <dgm:cxn modelId="{2ED2CC8A-DE19-4499-A46E-8D326220D6E8}" type="presParOf" srcId="{135267DD-66B8-4D3A-90ED-CC91F29E9589}" destId="{9A78D19F-7E98-45BC-BB9B-82EB3FCF330A}" srcOrd="9" destOrd="0" presId="urn:microsoft.com/office/officeart/2011/layout/CircleProcess"/>
    <dgm:cxn modelId="{814ADCB0-E6AB-477B-8C96-4BBEEB491D6F}" type="presParOf" srcId="{9A78D19F-7E98-45BC-BB9B-82EB3FCF330A}" destId="{EEF084CF-585C-46DD-A006-55E83E04BA9E}" srcOrd="0" destOrd="0" presId="urn:microsoft.com/office/officeart/2011/layout/CircleProcess"/>
    <dgm:cxn modelId="{9805AB59-225F-417D-A00C-82EDC7F3E23E}" type="presParOf" srcId="{135267DD-66B8-4D3A-90ED-CC91F29E9589}" destId="{4DBC7C8B-2DD7-4838-8528-0719ADE1D2BF}" srcOrd="10" destOrd="0" presId="urn:microsoft.com/office/officeart/2011/layout/CircleProcess"/>
    <dgm:cxn modelId="{AE5A694E-2F3C-4211-909E-5E44B5EAB514}" type="presParOf" srcId="{4DBC7C8B-2DD7-4838-8528-0719ADE1D2BF}" destId="{19ECF083-789F-4F5F-BC30-716ED7E0A5B4}" srcOrd="0" destOrd="0" presId="urn:microsoft.com/office/officeart/2011/layout/CircleProcess"/>
    <dgm:cxn modelId="{E801AB5F-CE78-4850-A367-9CC159746FE1}" type="presParOf" srcId="{135267DD-66B8-4D3A-90ED-CC91F29E9589}" destId="{A24A8779-2746-4D0D-B098-D225977BD5EB}" srcOrd="11" destOrd="0" presId="urn:microsoft.com/office/officeart/2011/layout/CircleProcess"/>
    <dgm:cxn modelId="{2B8115DF-7428-410E-BD4E-DB4725F24520}" type="presParOf" srcId="{135267DD-66B8-4D3A-90ED-CC91F29E9589}" destId="{B18DE169-8109-47D9-B301-FFE24DD70A1B}" srcOrd="12" destOrd="0" presId="urn:microsoft.com/office/officeart/2011/layout/CircleProcess"/>
    <dgm:cxn modelId="{6285ADAD-DBC2-4CF2-90BF-DFA210639E49}" type="presParOf" srcId="{B18DE169-8109-47D9-B301-FFE24DD70A1B}" destId="{D7A23E19-50BF-458E-8048-85AA8460640A}" srcOrd="0" destOrd="0" presId="urn:microsoft.com/office/officeart/2011/layout/CircleProcess"/>
    <dgm:cxn modelId="{2C5CFEDD-223E-42CA-8D7A-1FA74E15C505}" type="presParOf" srcId="{135267DD-66B8-4D3A-90ED-CC91F29E9589}" destId="{DB3E2EC9-35CE-408E-8581-6936E1BC14D0}" srcOrd="13" destOrd="0" presId="urn:microsoft.com/office/officeart/2011/layout/CircleProcess"/>
    <dgm:cxn modelId="{411B5FC9-679A-416B-83A4-FFEC1EC6FA96}" type="presParOf" srcId="{DB3E2EC9-35CE-408E-8581-6936E1BC14D0}" destId="{55C4652B-57FD-4F1A-8C90-F03323072871}" srcOrd="0" destOrd="0" presId="urn:microsoft.com/office/officeart/2011/layout/CircleProcess"/>
    <dgm:cxn modelId="{8173CFC2-E346-4A28-9E8C-1E1DF0C1D63C}" type="presParOf" srcId="{135267DD-66B8-4D3A-90ED-CC91F29E9589}" destId="{12279D3F-A545-4630-9E4A-6ACCFE1BBE73}" srcOrd="14" destOrd="0" presId="urn:microsoft.com/office/officeart/2011/layout/CircleProcess"/>
    <dgm:cxn modelId="{A497093C-9D57-4A6E-B6E1-4AC2DFA2CC0E}" type="presParOf" srcId="{135267DD-66B8-4D3A-90ED-CC91F29E9589}" destId="{AD6CC856-C88A-4D6F-BDAE-710657D38B3A}" srcOrd="15" destOrd="0" presId="urn:microsoft.com/office/officeart/2011/layout/CircleProcess"/>
    <dgm:cxn modelId="{5BF1D7A0-3B33-4DEE-8112-72595B876E86}" type="presParOf" srcId="{AD6CC856-C88A-4D6F-BDAE-710657D38B3A}" destId="{BECF65C8-C24A-4047-BCD1-8A900393BA6F}" srcOrd="0" destOrd="0" presId="urn:microsoft.com/office/officeart/2011/layout/CircleProcess"/>
    <dgm:cxn modelId="{45D55083-9BB1-4B5E-9F10-4D1091CAA8C8}" type="presParOf" srcId="{135267DD-66B8-4D3A-90ED-CC91F29E9589}" destId="{49144210-8D7A-4929-A626-AEAB60293567}" srcOrd="16" destOrd="0" presId="urn:microsoft.com/office/officeart/2011/layout/CircleProcess"/>
    <dgm:cxn modelId="{6988F1E5-460A-4ABD-81A8-679F260B9F49}" type="presParOf" srcId="{49144210-8D7A-4929-A626-AEAB60293567}" destId="{7F451E53-B40F-4EC1-93EE-6AAF844119FB}" srcOrd="0" destOrd="0" presId="urn:microsoft.com/office/officeart/2011/layout/CircleProcess"/>
    <dgm:cxn modelId="{9280A452-BF65-40C9-AC9A-BEAA33088B38}" type="presParOf" srcId="{135267DD-66B8-4D3A-90ED-CC91F29E9589}" destId="{B1DCE942-E36D-42D2-A6D8-4FCEB897519A}" srcOrd="17" destOrd="0" presId="urn:microsoft.com/office/officeart/2011/layout/CircleProcess"/>
    <dgm:cxn modelId="{5B72B460-D2B2-46D9-9A81-D398B60A629E}" type="presParOf" srcId="{135267DD-66B8-4D3A-90ED-CC91F29E9589}" destId="{B1FD612E-812D-4200-85B9-E203ADF09C45}" srcOrd="18" destOrd="0" presId="urn:microsoft.com/office/officeart/2011/layout/CircleProcess"/>
    <dgm:cxn modelId="{1934D7BA-0E76-4265-A777-71E5C86969CD}" type="presParOf" srcId="{B1FD612E-812D-4200-85B9-E203ADF09C45}" destId="{5304FB17-1BBE-49FB-85D3-D7E217F6395C}" srcOrd="0" destOrd="0" presId="urn:microsoft.com/office/officeart/2011/layout/CircleProcess"/>
    <dgm:cxn modelId="{821739CE-5C64-40C1-9D6D-8BC6DFF78DF8}" type="presParOf" srcId="{135267DD-66B8-4D3A-90ED-CC91F29E9589}" destId="{3D6E8264-5B30-4F1A-99B7-A5D61DD2F3A5}" srcOrd="19" destOrd="0" presId="urn:microsoft.com/office/officeart/2011/layout/CircleProcess"/>
    <dgm:cxn modelId="{A101E36C-9212-4D47-B1FA-49242EC9F2CC}" type="presParOf" srcId="{3D6E8264-5B30-4F1A-99B7-A5D61DD2F3A5}" destId="{4A63056E-51BC-4190-906E-923692587AF0}" srcOrd="0" destOrd="0" presId="urn:microsoft.com/office/officeart/2011/layout/CircleProcess"/>
    <dgm:cxn modelId="{9F2E6B5A-DCAC-47B0-9872-AAFF02F77429}" type="presParOf" srcId="{135267DD-66B8-4D3A-90ED-CC91F29E9589}" destId="{1D68B99B-99EC-4748-B182-6B28257D1C25}" srcOrd="20" destOrd="0" presId="urn:microsoft.com/office/officeart/2011/layout/Circle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205A6-D325-410E-858C-DD9AB16D2F64}">
      <dsp:nvSpPr>
        <dsp:cNvPr id="0" name=""/>
        <dsp:cNvSpPr/>
      </dsp:nvSpPr>
      <dsp:spPr>
        <a:xfrm>
          <a:off x="8101744" y="1635855"/>
          <a:ext cx="1252124" cy="12517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9B1868-121F-4C53-AA2B-E178C46329E8}">
      <dsp:nvSpPr>
        <dsp:cNvPr id="0" name=""/>
        <dsp:cNvSpPr/>
      </dsp:nvSpPr>
      <dsp:spPr>
        <a:xfrm>
          <a:off x="8144283" y="1677587"/>
          <a:ext cx="1167971" cy="11682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Times New Roman" panose="02020603050405020304" pitchFamily="18" charset="0"/>
              <a:cs typeface="Times New Roman" panose="02020603050405020304" pitchFamily="18" charset="0"/>
            </a:rPr>
            <a:t>Frying </a:t>
          </a:r>
          <a:endParaRPr lang="x-none" sz="1200" kern="1200" dirty="0">
            <a:latin typeface="Times New Roman" panose="02020603050405020304" pitchFamily="18" charset="0"/>
            <a:cs typeface="Times New Roman" panose="02020603050405020304" pitchFamily="18" charset="0"/>
          </a:endParaRPr>
        </a:p>
      </dsp:txBody>
      <dsp:txXfrm>
        <a:off x="8310740" y="1844515"/>
        <a:ext cx="834132" cy="834420"/>
      </dsp:txXfrm>
    </dsp:sp>
    <dsp:sp modelId="{C702E64A-A80B-47C5-B2DE-12090152F1FA}">
      <dsp:nvSpPr>
        <dsp:cNvPr id="0" name=""/>
        <dsp:cNvSpPr/>
      </dsp:nvSpPr>
      <dsp:spPr>
        <a:xfrm rot="2700000">
          <a:off x="6808629" y="1635714"/>
          <a:ext cx="1251802" cy="1251802"/>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F75FA1-0110-48C9-A2FA-B102E3E02250}">
      <dsp:nvSpPr>
        <dsp:cNvPr id="0" name=""/>
        <dsp:cNvSpPr/>
      </dsp:nvSpPr>
      <dsp:spPr>
        <a:xfrm>
          <a:off x="6850545" y="1677587"/>
          <a:ext cx="1167971" cy="11682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Times New Roman" panose="02020603050405020304" pitchFamily="18" charset="0"/>
              <a:cs typeface="Times New Roman" panose="02020603050405020304" pitchFamily="18" charset="0"/>
            </a:rPr>
            <a:t>Whisking of the paste</a:t>
          </a:r>
          <a:endParaRPr lang="x-none" sz="1200" kern="1200" dirty="0">
            <a:latin typeface="Times New Roman" panose="02020603050405020304" pitchFamily="18" charset="0"/>
            <a:cs typeface="Times New Roman" panose="02020603050405020304" pitchFamily="18" charset="0"/>
          </a:endParaRPr>
        </a:p>
      </dsp:txBody>
      <dsp:txXfrm>
        <a:off x="7017001" y="1844515"/>
        <a:ext cx="834132" cy="834420"/>
      </dsp:txXfrm>
    </dsp:sp>
    <dsp:sp modelId="{769087EF-7925-46AB-A511-4C26EAA5BF1F}">
      <dsp:nvSpPr>
        <dsp:cNvPr id="0" name=""/>
        <dsp:cNvSpPr/>
      </dsp:nvSpPr>
      <dsp:spPr>
        <a:xfrm rot="2700000">
          <a:off x="5515815" y="1635714"/>
          <a:ext cx="1251802" cy="1251802"/>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22EB8B-77A9-437E-950B-076C32EA6923}">
      <dsp:nvSpPr>
        <dsp:cNvPr id="0" name=""/>
        <dsp:cNvSpPr/>
      </dsp:nvSpPr>
      <dsp:spPr>
        <a:xfrm>
          <a:off x="5556806" y="1677587"/>
          <a:ext cx="1167971" cy="11682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Times New Roman" panose="02020603050405020304" pitchFamily="18" charset="0"/>
              <a:cs typeface="Times New Roman" panose="02020603050405020304" pitchFamily="18" charset="0"/>
            </a:rPr>
            <a:t>Addition of salt to taste</a:t>
          </a:r>
          <a:endParaRPr lang="x-none" sz="1200" kern="1200" dirty="0">
            <a:latin typeface="Times New Roman" panose="02020603050405020304" pitchFamily="18" charset="0"/>
            <a:cs typeface="Times New Roman" panose="02020603050405020304" pitchFamily="18" charset="0"/>
          </a:endParaRPr>
        </a:p>
      </dsp:txBody>
      <dsp:txXfrm>
        <a:off x="5724188" y="1844515"/>
        <a:ext cx="834132" cy="834420"/>
      </dsp:txXfrm>
    </dsp:sp>
    <dsp:sp modelId="{EEF084CF-585C-46DD-A006-55E83E04BA9E}">
      <dsp:nvSpPr>
        <dsp:cNvPr id="0" name=""/>
        <dsp:cNvSpPr/>
      </dsp:nvSpPr>
      <dsp:spPr>
        <a:xfrm rot="2700000">
          <a:off x="4222077" y="1635714"/>
          <a:ext cx="1251802" cy="1251802"/>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CF083-789F-4F5F-BC30-716ED7E0A5B4}">
      <dsp:nvSpPr>
        <dsp:cNvPr id="0" name=""/>
        <dsp:cNvSpPr/>
      </dsp:nvSpPr>
      <dsp:spPr>
        <a:xfrm>
          <a:off x="4263993" y="1677587"/>
          <a:ext cx="1167971" cy="11682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Times New Roman" panose="02020603050405020304" pitchFamily="18" charset="0"/>
              <a:cs typeface="Times New Roman" panose="02020603050405020304" pitchFamily="18" charset="0"/>
            </a:rPr>
            <a:t>Blending </a:t>
          </a:r>
          <a:endParaRPr lang="x-none" sz="1200" kern="1200" dirty="0">
            <a:latin typeface="Times New Roman" panose="02020603050405020304" pitchFamily="18" charset="0"/>
            <a:cs typeface="Times New Roman" panose="02020603050405020304" pitchFamily="18" charset="0"/>
          </a:endParaRPr>
        </a:p>
      </dsp:txBody>
      <dsp:txXfrm>
        <a:off x="4430449" y="1844515"/>
        <a:ext cx="834132" cy="834420"/>
      </dsp:txXfrm>
    </dsp:sp>
    <dsp:sp modelId="{D7A23E19-50BF-458E-8048-85AA8460640A}">
      <dsp:nvSpPr>
        <dsp:cNvPr id="0" name=""/>
        <dsp:cNvSpPr/>
      </dsp:nvSpPr>
      <dsp:spPr>
        <a:xfrm rot="2700000">
          <a:off x="2928339" y="1635714"/>
          <a:ext cx="1251802" cy="1251802"/>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C4652B-57FD-4F1A-8C90-F03323072871}">
      <dsp:nvSpPr>
        <dsp:cNvPr id="0" name=""/>
        <dsp:cNvSpPr/>
      </dsp:nvSpPr>
      <dsp:spPr>
        <a:xfrm>
          <a:off x="2970254" y="1677587"/>
          <a:ext cx="1167971" cy="11682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Times New Roman" panose="02020603050405020304" pitchFamily="18" charset="0"/>
              <a:cs typeface="Times New Roman" panose="02020603050405020304" pitchFamily="18" charset="0"/>
            </a:rPr>
            <a:t>Addition of pepper and onion</a:t>
          </a:r>
          <a:endParaRPr lang="x-none" sz="1200" kern="1200" dirty="0">
            <a:latin typeface="Times New Roman" panose="02020603050405020304" pitchFamily="18" charset="0"/>
            <a:cs typeface="Times New Roman" panose="02020603050405020304" pitchFamily="18" charset="0"/>
          </a:endParaRPr>
        </a:p>
      </dsp:txBody>
      <dsp:txXfrm>
        <a:off x="3136711" y="1844515"/>
        <a:ext cx="834132" cy="834420"/>
      </dsp:txXfrm>
    </dsp:sp>
    <dsp:sp modelId="{BECF65C8-C24A-4047-BCD1-8A900393BA6F}">
      <dsp:nvSpPr>
        <dsp:cNvPr id="0" name=""/>
        <dsp:cNvSpPr/>
      </dsp:nvSpPr>
      <dsp:spPr>
        <a:xfrm rot="2700000">
          <a:off x="1635525" y="1635714"/>
          <a:ext cx="1251802" cy="1251802"/>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451E53-B40F-4EC1-93EE-6AAF844119FB}">
      <dsp:nvSpPr>
        <dsp:cNvPr id="0" name=""/>
        <dsp:cNvSpPr/>
      </dsp:nvSpPr>
      <dsp:spPr>
        <a:xfrm>
          <a:off x="1676516" y="1677587"/>
          <a:ext cx="1167971" cy="11682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Times New Roman" panose="02020603050405020304" pitchFamily="18" charset="0"/>
              <a:cs typeface="Times New Roman" panose="02020603050405020304" pitchFamily="18" charset="0"/>
            </a:rPr>
            <a:t>Sorting and </a:t>
          </a:r>
          <a:r>
            <a:rPr lang="en-US" sz="1200" kern="1200" dirty="0" err="1">
              <a:latin typeface="Times New Roman" panose="02020603050405020304" pitchFamily="18" charset="0"/>
              <a:cs typeface="Times New Roman" panose="02020603050405020304" pitchFamily="18" charset="0"/>
            </a:rPr>
            <a:t>decortification</a:t>
          </a:r>
          <a:r>
            <a:rPr lang="en-US" sz="1200" kern="1200" dirty="0">
              <a:latin typeface="Times New Roman" panose="02020603050405020304" pitchFamily="18" charset="0"/>
              <a:cs typeface="Times New Roman" panose="02020603050405020304" pitchFamily="18" charset="0"/>
            </a:rPr>
            <a:t> </a:t>
          </a:r>
          <a:endParaRPr lang="x-none" sz="1200" kern="1200" dirty="0">
            <a:latin typeface="Times New Roman" panose="02020603050405020304" pitchFamily="18" charset="0"/>
            <a:cs typeface="Times New Roman" panose="02020603050405020304" pitchFamily="18" charset="0"/>
          </a:endParaRPr>
        </a:p>
      </dsp:txBody>
      <dsp:txXfrm>
        <a:off x="1843897" y="1844515"/>
        <a:ext cx="834132" cy="834420"/>
      </dsp:txXfrm>
    </dsp:sp>
    <dsp:sp modelId="{5304FB17-1BBE-49FB-85D3-D7E217F6395C}">
      <dsp:nvSpPr>
        <dsp:cNvPr id="0" name=""/>
        <dsp:cNvSpPr/>
      </dsp:nvSpPr>
      <dsp:spPr>
        <a:xfrm rot="2700000">
          <a:off x="341787" y="1635714"/>
          <a:ext cx="1251802" cy="1251802"/>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63056E-51BC-4190-906E-923692587AF0}">
      <dsp:nvSpPr>
        <dsp:cNvPr id="0" name=""/>
        <dsp:cNvSpPr/>
      </dsp:nvSpPr>
      <dsp:spPr>
        <a:xfrm>
          <a:off x="383702" y="1677587"/>
          <a:ext cx="1167971" cy="116827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Times New Roman" panose="02020603050405020304" pitchFamily="18" charset="0"/>
              <a:cs typeface="Times New Roman" panose="02020603050405020304" pitchFamily="18" charset="0"/>
            </a:rPr>
            <a:t>Procurement of beans</a:t>
          </a:r>
          <a:endParaRPr lang="x-none" sz="1200" kern="1200" dirty="0">
            <a:latin typeface="Times New Roman" panose="02020603050405020304" pitchFamily="18" charset="0"/>
            <a:cs typeface="Times New Roman" panose="02020603050405020304" pitchFamily="18" charset="0"/>
          </a:endParaRPr>
        </a:p>
      </dsp:txBody>
      <dsp:txXfrm>
        <a:off x="550159" y="1844515"/>
        <a:ext cx="834132" cy="83442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5595</Words>
  <Characters>31894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dcterms:created xsi:type="dcterms:W3CDTF">2024-04-30T10:49:00Z</dcterms:created>
  <dcterms:modified xsi:type="dcterms:W3CDTF">2024-04-30T10:54:00Z</dcterms:modified>
</cp:coreProperties>
</file>